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6483" w14:textId="77777777" w:rsidR="008656BB" w:rsidRDefault="00DB33DF">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208883C2" wp14:editId="30335D7A">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3D95ED68" wp14:editId="3BC191B0">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7C6CD81E" w14:textId="77777777" w:rsidR="008656BB" w:rsidRDefault="00DB33DF">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76ABF1A1" w14:textId="77777777" w:rsidR="008656BB" w:rsidRDefault="00DB33DF">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3D619BB5" w14:textId="77777777" w:rsidR="008656BB" w:rsidRDefault="00DB33DF">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649F5015" w14:textId="77777777" w:rsidR="008656BB" w:rsidRDefault="008656BB">
      <w:pPr>
        <w:spacing w:after="120" w:line="240" w:lineRule="auto"/>
        <w:rPr>
          <w:rFonts w:ascii="Times New Roman" w:hAnsi="Times New Roman"/>
          <w:b/>
          <w:sz w:val="28"/>
          <w:szCs w:val="28"/>
          <w:lang w:val="en-US"/>
        </w:rPr>
      </w:pPr>
    </w:p>
    <w:p w14:paraId="4ED033F5" w14:textId="77777777" w:rsidR="00C075CE" w:rsidRPr="002B5782" w:rsidRDefault="00C075CE" w:rsidP="00C075CE">
      <w:pPr>
        <w:tabs>
          <w:tab w:val="left" w:pos="1050"/>
        </w:tabs>
        <w:spacing w:after="0"/>
        <w:ind w:right="-401"/>
        <w:jc w:val="center"/>
        <w:rPr>
          <w:rFonts w:ascii="Times New Roman" w:hAnsi="Times New Roman" w:cs="Times New Roman"/>
          <w:b/>
          <w:sz w:val="24"/>
          <w:szCs w:val="24"/>
        </w:rPr>
      </w:pPr>
      <w:r w:rsidRPr="002B5782">
        <w:rPr>
          <w:rFonts w:ascii="Times New Roman" w:hAnsi="Times New Roman" w:cs="Times New Roman"/>
          <w:b/>
          <w:bCs/>
          <w:sz w:val="24"/>
          <w:szCs w:val="24"/>
        </w:rPr>
        <w:t xml:space="preserve">PENGEMBANGAN PEMBELAJARAN MATEMATIKA BERBASIS PENDEKATAN PEMBELAJARAN </w:t>
      </w:r>
      <w:r>
        <w:rPr>
          <w:rFonts w:ascii="Times New Roman" w:hAnsi="Times New Roman" w:cs="Times New Roman"/>
          <w:b/>
          <w:bCs/>
          <w:sz w:val="24"/>
          <w:szCs w:val="24"/>
        </w:rPr>
        <w:t xml:space="preserve"> </w:t>
      </w:r>
      <w:r w:rsidRPr="002B5782">
        <w:rPr>
          <w:rFonts w:ascii="Times New Roman" w:hAnsi="Times New Roman" w:cs="Times New Roman"/>
          <w:b/>
          <w:bCs/>
          <w:sz w:val="24"/>
          <w:szCs w:val="24"/>
        </w:rPr>
        <w:t xml:space="preserve">MENGALAMI </w:t>
      </w:r>
      <w:r>
        <w:rPr>
          <w:rFonts w:ascii="Times New Roman" w:hAnsi="Times New Roman" w:cs="Times New Roman"/>
          <w:b/>
          <w:bCs/>
          <w:sz w:val="24"/>
          <w:szCs w:val="24"/>
        </w:rPr>
        <w:t xml:space="preserve"> </w:t>
      </w:r>
      <w:r w:rsidRPr="002B5782">
        <w:rPr>
          <w:rFonts w:ascii="Times New Roman" w:hAnsi="Times New Roman" w:cs="Times New Roman"/>
          <w:b/>
          <w:bCs/>
          <w:sz w:val="24"/>
          <w:szCs w:val="24"/>
        </w:rPr>
        <w:t>INTERAKSI KOMUNIKASI DAN REFLEKSI (MIKIR) DI JURUSAN PENDIDIKAN MATEMATIKA UMSU TAHUN PEMBELAJARAN 2020-2021</w:t>
      </w:r>
    </w:p>
    <w:p w14:paraId="24662149" w14:textId="77777777" w:rsidR="008656BB" w:rsidRDefault="008656BB">
      <w:pPr>
        <w:autoSpaceDE w:val="0"/>
        <w:autoSpaceDN w:val="0"/>
        <w:adjustRightInd w:val="0"/>
        <w:spacing w:after="0" w:line="240" w:lineRule="auto"/>
        <w:jc w:val="center"/>
        <w:rPr>
          <w:rFonts w:ascii="Times New Roman" w:hAnsi="Times New Roman" w:cs="Times New Roman"/>
          <w:b/>
          <w:bCs/>
          <w:color w:val="000000"/>
          <w:sz w:val="24"/>
          <w:szCs w:val="24"/>
        </w:rPr>
      </w:pPr>
    </w:p>
    <w:p w14:paraId="7D17BAD8" w14:textId="77777777" w:rsidR="00C075CE" w:rsidRPr="00EB6BAE" w:rsidRDefault="00C075CE">
      <w:pPr>
        <w:autoSpaceDE w:val="0"/>
        <w:autoSpaceDN w:val="0"/>
        <w:adjustRightInd w:val="0"/>
        <w:spacing w:after="0" w:line="24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color w:val="000000"/>
          <w:sz w:val="24"/>
          <w:szCs w:val="24"/>
          <w:lang w:val="en-US"/>
        </w:rPr>
        <w:t>Indra Maryanti</w:t>
      </w:r>
      <w:r>
        <w:rPr>
          <w:rFonts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lang w:val="en-US"/>
        </w:rPr>
        <w:t>, Nur’Afifah</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 Ismail Saleh Nasution</w:t>
      </w:r>
      <w:r>
        <w:rPr>
          <w:rFonts w:ascii="Times New Roman" w:hAnsi="Times New Roman" w:cs="Times New Roman"/>
          <w:b/>
          <w:bCs/>
          <w:color w:val="000000"/>
          <w:sz w:val="24"/>
          <w:szCs w:val="24"/>
          <w:vertAlign w:val="superscript"/>
          <w:lang w:val="en-US"/>
        </w:rPr>
        <w:t>3</w:t>
      </w:r>
      <w:r>
        <w:rPr>
          <w:rFonts w:ascii="Times New Roman" w:hAnsi="Times New Roman" w:cs="Times New Roman"/>
          <w:b/>
          <w:bCs/>
          <w:color w:val="000000"/>
          <w:sz w:val="24"/>
          <w:szCs w:val="24"/>
          <w:lang w:val="en-US"/>
        </w:rPr>
        <w:t>, Sri Wahyuni</w:t>
      </w:r>
      <w:r w:rsidR="00EB6BAE">
        <w:rPr>
          <w:rFonts w:ascii="Times New Roman" w:hAnsi="Times New Roman" w:cs="Times New Roman"/>
          <w:b/>
          <w:bCs/>
          <w:color w:val="000000"/>
          <w:sz w:val="24"/>
          <w:szCs w:val="24"/>
          <w:vertAlign w:val="superscript"/>
          <w:lang w:val="en-US"/>
        </w:rPr>
        <w:t>4</w:t>
      </w:r>
    </w:p>
    <w:p w14:paraId="1267DBB2" w14:textId="77777777" w:rsidR="008656BB" w:rsidRPr="00EB6BAE" w:rsidRDefault="00C075CE">
      <w:pPr>
        <w:autoSpaceDE w:val="0"/>
        <w:autoSpaceDN w:val="0"/>
        <w:adjustRightInd w:val="0"/>
        <w:spacing w:after="0" w:line="240" w:lineRule="auto"/>
        <w:jc w:val="center"/>
        <w:rPr>
          <w:rFonts w:ascii="Times New Roman" w:hAnsi="Times New Roman" w:cs="Times New Roman"/>
          <w:szCs w:val="24"/>
          <w:lang w:val="en-US"/>
        </w:rPr>
      </w:pPr>
      <w:r>
        <w:rPr>
          <w:rFonts w:ascii="Times New Roman" w:hAnsi="Times New Roman" w:cs="Times New Roman"/>
          <w:szCs w:val="24"/>
        </w:rPr>
        <w:t xml:space="preserve"> </w:t>
      </w:r>
      <w:r w:rsidR="00EB6BAE">
        <w:rPr>
          <w:rFonts w:ascii="Times New Roman" w:hAnsi="Times New Roman" w:cs="Times New Roman"/>
          <w:szCs w:val="24"/>
          <w:lang w:val="en-US"/>
        </w:rPr>
        <w:t xml:space="preserve">Pendidikan </w:t>
      </w:r>
      <w:proofErr w:type="spellStart"/>
      <w:proofErr w:type="gramStart"/>
      <w:r w:rsidR="00EB6BAE">
        <w:rPr>
          <w:rFonts w:ascii="Times New Roman" w:hAnsi="Times New Roman" w:cs="Times New Roman"/>
          <w:szCs w:val="24"/>
          <w:lang w:val="en-US"/>
        </w:rPr>
        <w:t>Matematika</w:t>
      </w:r>
      <w:proofErr w:type="spellEnd"/>
      <w:r w:rsidR="00EB6BAE">
        <w:rPr>
          <w:rFonts w:ascii="Times New Roman" w:hAnsi="Times New Roman" w:cs="Times New Roman"/>
          <w:szCs w:val="24"/>
          <w:lang w:val="en-US"/>
        </w:rPr>
        <w:t xml:space="preserve"> ,Universitas</w:t>
      </w:r>
      <w:proofErr w:type="gramEnd"/>
      <w:r w:rsidR="00EB6BAE">
        <w:rPr>
          <w:rFonts w:ascii="Times New Roman" w:hAnsi="Times New Roman" w:cs="Times New Roman"/>
          <w:szCs w:val="24"/>
          <w:lang w:val="en-US"/>
        </w:rPr>
        <w:t xml:space="preserve"> Muhammadiyah Sumatera Utara</w:t>
      </w:r>
    </w:p>
    <w:p w14:paraId="3563EC71" w14:textId="77777777" w:rsidR="00EB6BAE" w:rsidRDefault="00EB6BAE">
      <w:pPr>
        <w:pStyle w:val="Afiliasi"/>
        <w:rPr>
          <w:sz w:val="22"/>
          <w:szCs w:val="24"/>
          <w:lang w:val="en-US"/>
        </w:rPr>
      </w:pPr>
      <w:r>
        <w:rPr>
          <w:sz w:val="22"/>
          <w:szCs w:val="24"/>
          <w:lang w:val="en-US"/>
        </w:rPr>
        <w:t>indramaryanti@umsu.ac.id</w:t>
      </w:r>
    </w:p>
    <w:p w14:paraId="55728E68" w14:textId="77777777" w:rsidR="008656BB" w:rsidRDefault="008656BB">
      <w:pPr>
        <w:autoSpaceDE w:val="0"/>
        <w:autoSpaceDN w:val="0"/>
        <w:adjustRightInd w:val="0"/>
        <w:spacing w:after="0" w:line="240" w:lineRule="auto"/>
        <w:jc w:val="center"/>
        <w:rPr>
          <w:szCs w:val="24"/>
          <w:lang w:val="en-US"/>
        </w:rPr>
      </w:pPr>
    </w:p>
    <w:p w14:paraId="26CE0014" w14:textId="77777777" w:rsidR="008656BB" w:rsidRDefault="00DB33DF" w:rsidP="00EB6BAE">
      <w:pPr>
        <w:autoSpaceDE w:val="0"/>
        <w:autoSpaceDN w:val="0"/>
        <w:adjustRightInd w:val="0"/>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14:paraId="47E5C001" w14:textId="77777777" w:rsidR="002C5423" w:rsidRPr="002C5423" w:rsidRDefault="002C5423" w:rsidP="002C5423">
      <w:pPr>
        <w:pStyle w:val="ListParagraph"/>
        <w:ind w:left="0" w:firstLine="720"/>
        <w:rPr>
          <w:rFonts w:cs="Times New Roman"/>
          <w:bCs/>
          <w:sz w:val="22"/>
          <w:szCs w:val="22"/>
          <w:lang w:val="en-US"/>
        </w:rPr>
      </w:pPr>
      <w:r w:rsidRPr="002C5423">
        <w:rPr>
          <w:rFonts w:cs="Times New Roman"/>
          <w:color w:val="000000"/>
          <w:sz w:val="22"/>
          <w:szCs w:val="22"/>
        </w:rPr>
        <w:t xml:space="preserve">Penelitian ini akan mengamati bagaimana </w:t>
      </w:r>
      <w:proofErr w:type="spellStart"/>
      <w:r w:rsidRPr="002C5423">
        <w:rPr>
          <w:rFonts w:cs="Times New Roman"/>
          <w:bCs/>
          <w:sz w:val="22"/>
          <w:szCs w:val="22"/>
          <w:lang w:val="en-US"/>
        </w:rPr>
        <w:t>Pengembangan</w:t>
      </w:r>
      <w:proofErr w:type="spellEnd"/>
      <w:r w:rsidRPr="002C5423">
        <w:rPr>
          <w:rFonts w:cs="Times New Roman"/>
          <w:bCs/>
          <w:sz w:val="22"/>
          <w:szCs w:val="22"/>
        </w:rPr>
        <w:t xml:space="preserve"> Pembelajaran </w:t>
      </w:r>
      <w:proofErr w:type="spellStart"/>
      <w:r w:rsidRPr="002C5423">
        <w:rPr>
          <w:rFonts w:cs="Times New Roman"/>
          <w:bCs/>
          <w:sz w:val="22"/>
          <w:szCs w:val="22"/>
          <w:lang w:val="en-US"/>
        </w:rPr>
        <w:t>Matematika</w:t>
      </w:r>
      <w:proofErr w:type="spellEnd"/>
      <w:r w:rsidRPr="002C5423">
        <w:rPr>
          <w:rFonts w:cs="Times New Roman"/>
          <w:bCs/>
          <w:sz w:val="22"/>
          <w:szCs w:val="22"/>
          <w:lang w:val="en-US"/>
        </w:rPr>
        <w:t xml:space="preserve"> </w:t>
      </w:r>
      <w:proofErr w:type="spellStart"/>
      <w:r w:rsidRPr="002C5423">
        <w:rPr>
          <w:rFonts w:cs="Times New Roman"/>
          <w:bCs/>
          <w:sz w:val="22"/>
          <w:szCs w:val="22"/>
          <w:lang w:val="en-US"/>
        </w:rPr>
        <w:t>Berbasis</w:t>
      </w:r>
      <w:proofErr w:type="spellEnd"/>
      <w:r w:rsidRPr="002C5423">
        <w:rPr>
          <w:rFonts w:cs="Times New Roman"/>
          <w:bCs/>
          <w:sz w:val="22"/>
          <w:szCs w:val="22"/>
          <w:lang w:val="en-US"/>
        </w:rPr>
        <w:t xml:space="preserve"> </w:t>
      </w:r>
      <w:proofErr w:type="spellStart"/>
      <w:r w:rsidRPr="002C5423">
        <w:rPr>
          <w:rFonts w:cs="Times New Roman"/>
          <w:bCs/>
          <w:sz w:val="22"/>
          <w:szCs w:val="22"/>
          <w:lang w:val="en-US"/>
        </w:rPr>
        <w:t>Pendekatan</w:t>
      </w:r>
      <w:proofErr w:type="spellEnd"/>
      <w:r w:rsidRPr="002C5423">
        <w:rPr>
          <w:rFonts w:cs="Times New Roman"/>
          <w:bCs/>
          <w:sz w:val="22"/>
          <w:szCs w:val="22"/>
          <w:lang w:val="en-US"/>
        </w:rPr>
        <w:t xml:space="preserve"> </w:t>
      </w:r>
      <w:proofErr w:type="spellStart"/>
      <w:r w:rsidRPr="002C5423">
        <w:rPr>
          <w:rFonts w:cs="Times New Roman"/>
          <w:bCs/>
          <w:sz w:val="22"/>
          <w:szCs w:val="22"/>
          <w:lang w:val="en-US"/>
        </w:rPr>
        <w:t>Pembelajaran</w:t>
      </w:r>
      <w:proofErr w:type="spellEnd"/>
      <w:r w:rsidRPr="002C5423">
        <w:rPr>
          <w:rFonts w:cs="Times New Roman"/>
          <w:bCs/>
          <w:sz w:val="22"/>
          <w:szCs w:val="22"/>
          <w:lang w:val="en-US"/>
        </w:rPr>
        <w:t xml:space="preserve"> </w:t>
      </w:r>
      <w:r w:rsidRPr="002C5423">
        <w:rPr>
          <w:rFonts w:cs="Times New Roman"/>
          <w:bCs/>
          <w:sz w:val="22"/>
          <w:szCs w:val="22"/>
        </w:rPr>
        <w:t xml:space="preserve"> Mengalami Interaksi Komunikasi Dan Refleksi (MIKIR) Di Jurusan Pendidikan Matematika UMSU</w:t>
      </w:r>
      <w:r>
        <w:rPr>
          <w:rFonts w:cs="Times New Roman"/>
          <w:bCs/>
          <w:sz w:val="22"/>
          <w:szCs w:val="22"/>
          <w:lang w:val="en-US"/>
        </w:rPr>
        <w:t xml:space="preserve">. </w:t>
      </w:r>
      <w:r w:rsidRPr="002C5423">
        <w:rPr>
          <w:rFonts w:cs="Times New Roman"/>
          <w:color w:val="000000"/>
          <w:sz w:val="22"/>
          <w:szCs w:val="22"/>
        </w:rPr>
        <w:t>Penelitian ini merupakan penelitian kualitatif dengan jenis penelitian studi kasus.  Subjek penelitian ini adalah dosen dan mahasiswa. Pengumpulan data diambil melalui wawancara, observasi, dokumentasi dan catatan lapangan. MIKIR merupakan suatu pendekatan pembelajaran yang dicetuskan oleh Tanoto Foundation pada Tahun 2018 silam. MIKIR merupakan singkatan dari Mengalami, Interaksi, Komunikasi, dan Refleksi. Hasil dari penelitian ini menjelaskan bahwa dalam proses pengembangan pembelajaran matematika dengan pendekatan pembelajaran MIKIR terdapat beberapa komponen pendukung agar proses pembelajaran bisa maksimal dan berjalan sesuai dengan tujuan dari suatu pembelajaran, yaitu perencanaan pembelajaran , pelaksanaan pembelajaran, evaluasi pembelajaran, peran dosen dalam proses pembelajaran, serta peran kampus dalam pengembangan pembelajaran matematika dengan pendekatan pembelajaran mikir. Setiap pembelajaran dengan menggunakan pendekatan pembelajaran MIKIR dosen selalu berusaha untuk kreatif dan inovatif dalam mempersapkan bahan ajar dan skenario pembelajaran. Pendekatan pembelajaran MIKIR memliki beberapa unsur yang terdapat didalamnya, yaitu: mengalami, interaksi, komunikasi, dan refleksi. Hal tersebut merupakan unsur dari pembelajaran MIKIR yang dalam proses pembelajarannya tidak harus dilaksanakan secara berurutan tetapi harus ada dalam pembelajaran.</w:t>
      </w:r>
    </w:p>
    <w:p w14:paraId="5403BDCE" w14:textId="77777777" w:rsidR="002C5423" w:rsidRDefault="002C5423" w:rsidP="002C5423">
      <w:pPr>
        <w:spacing w:after="0" w:line="360" w:lineRule="auto"/>
        <w:jc w:val="both"/>
        <w:rPr>
          <w:rFonts w:ascii="Times New Roman" w:hAnsi="Times New Roman" w:cs="Times New Roman"/>
          <w:b/>
          <w:sz w:val="24"/>
          <w:szCs w:val="24"/>
        </w:rPr>
      </w:pPr>
    </w:p>
    <w:p w14:paraId="2E9560B4" w14:textId="54019A95" w:rsidR="002C5423" w:rsidRPr="005E3055" w:rsidRDefault="002C5423" w:rsidP="002C5423">
      <w:pPr>
        <w:pStyle w:val="Default"/>
        <w:rPr>
          <w:rFonts w:ascii="Arial Narrow" w:hAnsi="Arial Narrow" w:cs="Arial Narrow"/>
        </w:rPr>
      </w:pPr>
      <w:r w:rsidRPr="0058584C">
        <w:rPr>
          <w:b/>
          <w:bCs/>
        </w:rPr>
        <w:t xml:space="preserve">Kata </w:t>
      </w:r>
      <w:proofErr w:type="spellStart"/>
      <w:r w:rsidRPr="0058584C">
        <w:rPr>
          <w:b/>
          <w:bCs/>
        </w:rPr>
        <w:t>Kunci</w:t>
      </w:r>
      <w:proofErr w:type="spellEnd"/>
      <w:r w:rsidRPr="0058584C">
        <w:rPr>
          <w:b/>
          <w:bCs/>
        </w:rPr>
        <w:t xml:space="preserve">: </w:t>
      </w:r>
      <w:proofErr w:type="spellStart"/>
      <w:r w:rsidR="00B11BBA">
        <w:rPr>
          <w:b/>
          <w:bCs/>
        </w:rPr>
        <w:t>Pembelajaran</w:t>
      </w:r>
      <w:proofErr w:type="spellEnd"/>
      <w:r w:rsidR="00B11BBA">
        <w:rPr>
          <w:b/>
          <w:bCs/>
        </w:rPr>
        <w:t xml:space="preserve"> </w:t>
      </w:r>
      <w:proofErr w:type="spellStart"/>
      <w:r w:rsidR="00B11BBA">
        <w:rPr>
          <w:b/>
          <w:bCs/>
        </w:rPr>
        <w:t>Matematika</w:t>
      </w:r>
      <w:proofErr w:type="spellEnd"/>
      <w:r w:rsidR="00B11BBA">
        <w:rPr>
          <w:b/>
          <w:bCs/>
        </w:rPr>
        <w:t xml:space="preserve">, </w:t>
      </w:r>
      <w:proofErr w:type="spellStart"/>
      <w:r w:rsidR="00B11BBA" w:rsidRPr="0058584C">
        <w:rPr>
          <w:b/>
          <w:bCs/>
        </w:rPr>
        <w:t>Pendekatan</w:t>
      </w:r>
      <w:proofErr w:type="spellEnd"/>
      <w:r w:rsidR="00B11BBA" w:rsidRPr="0058584C">
        <w:rPr>
          <w:b/>
          <w:bCs/>
        </w:rPr>
        <w:t xml:space="preserve"> </w:t>
      </w:r>
      <w:proofErr w:type="spellStart"/>
      <w:r w:rsidR="00B11BBA" w:rsidRPr="0058584C">
        <w:rPr>
          <w:b/>
          <w:bCs/>
        </w:rPr>
        <w:t>Pembelajaran</w:t>
      </w:r>
      <w:proofErr w:type="spellEnd"/>
      <w:r w:rsidR="00B11BBA" w:rsidRPr="0058584C">
        <w:rPr>
          <w:b/>
          <w:bCs/>
        </w:rPr>
        <w:t xml:space="preserve"> MIKIR</w:t>
      </w:r>
    </w:p>
    <w:p w14:paraId="33AB9D34" w14:textId="77777777" w:rsidR="002C5423" w:rsidRPr="0058584C" w:rsidRDefault="002C5423" w:rsidP="002C5423">
      <w:pPr>
        <w:spacing w:after="0" w:line="360" w:lineRule="auto"/>
        <w:jc w:val="both"/>
        <w:rPr>
          <w:rFonts w:ascii="Times New Roman" w:hAnsi="Times New Roman" w:cs="Times New Roman"/>
          <w:b/>
          <w:sz w:val="24"/>
          <w:szCs w:val="24"/>
        </w:rPr>
      </w:pPr>
    </w:p>
    <w:p w14:paraId="59BA9620" w14:textId="77777777" w:rsidR="008656BB" w:rsidRDefault="008656BB">
      <w:pPr>
        <w:pStyle w:val="abstrak"/>
        <w:spacing w:after="120"/>
        <w:ind w:left="0" w:right="57"/>
        <w:rPr>
          <w:sz w:val="22"/>
          <w:szCs w:val="22"/>
          <w:lang w:val="id-ID"/>
        </w:rPr>
      </w:pPr>
    </w:p>
    <w:p w14:paraId="661E3957" w14:textId="77777777" w:rsidR="008656BB" w:rsidRDefault="00DB33DF">
      <w:pPr>
        <w:pStyle w:val="StyleAuthorBold"/>
        <w:spacing w:before="120" w:after="120"/>
        <w:jc w:val="left"/>
        <w:rPr>
          <w:lang w:val="id-ID"/>
        </w:rPr>
      </w:pPr>
      <w:r>
        <w:rPr>
          <w:lang w:val="id-ID"/>
        </w:rPr>
        <w:t>Abstract</w:t>
      </w:r>
    </w:p>
    <w:p w14:paraId="709F076B" w14:textId="33D7707D" w:rsidR="00B11BBA" w:rsidRDefault="00B1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B11BBA">
        <w:rPr>
          <w:bCs/>
        </w:rPr>
        <w:t>This study will observe how the Development of Mathematics Learning Based on the Learning Approach Experiences Communication and Reflection Interaction (MIKIR) in the Mathematics Education Department of UMSU. This research is qualitative research with the type of case study research. The subjects of this research are lecturers and students. Data collection was taken through interviews, observations, documentation</w:t>
      </w:r>
      <w:r>
        <w:rPr>
          <w:bCs/>
        </w:rPr>
        <w:t>,</w:t>
      </w:r>
      <w:r w:rsidRPr="00B11BBA">
        <w:rPr>
          <w:bCs/>
        </w:rPr>
        <w:t xml:space="preserve"> and field notes. MIKIR is a learning approach that was initiated by the Tanoto Foundation in 2018. MIKIR stands for Experiencing, Interaction, Communication, and Reflection. The results of this study explain that in the process of developing mathematics learning with the MIKIR learning approach there are several supporting components so that the learning process can be maximized and run </w:t>
      </w:r>
      <w:r>
        <w:rPr>
          <w:bCs/>
        </w:rPr>
        <w:t>by</w:t>
      </w:r>
      <w:r w:rsidRPr="00B11BBA">
        <w:rPr>
          <w:bCs/>
        </w:rPr>
        <w:t xml:space="preserve"> the objectives of a lesson, namely learning planning, learning implementation, learning evaluation, the role of lecturers in the learning process, and the role of the campus in the development of mathematics learning with a thinking learning approach. Every lesson using the MIKIR learning approach, the lecturer always tries to be creative and innovative in preparing teaching materials and learning scenarios. The MIKIR learning approach has </w:t>
      </w:r>
      <w:r w:rsidRPr="00B11BBA">
        <w:rPr>
          <w:bCs/>
        </w:rPr>
        <w:lastRenderedPageBreak/>
        <w:t>several elements contained in it, namely: experiencing, interaction, communication, and reflection. This is an element of MIKIR learning which in the learning process does not have to be carried out sequentially but must be present in learning.</w:t>
      </w:r>
    </w:p>
    <w:p w14:paraId="5EA0ED99" w14:textId="77777777" w:rsidR="00B11BBA" w:rsidRPr="00B11BBA" w:rsidRDefault="00B1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p>
    <w:p w14:paraId="308AB824" w14:textId="6B033FED" w:rsidR="002C5423" w:rsidRDefault="00DB3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n-US"/>
        </w:rPr>
      </w:pPr>
      <w:r>
        <w:rPr>
          <w:b/>
        </w:rPr>
        <w:t>Keywords:</w:t>
      </w:r>
      <w:r>
        <w:t xml:space="preserve"> </w:t>
      </w:r>
      <w:r w:rsidR="00B11BBA" w:rsidRPr="00B11BBA">
        <w:t xml:space="preserve">Mathematics Learning, MIKIR Learning </w:t>
      </w:r>
      <w:r w:rsidR="00B11BBA">
        <w:t xml:space="preserve"> </w:t>
      </w:r>
      <w:r w:rsidR="00B11BBA" w:rsidRPr="00B11BBA">
        <w:t>Approach</w:t>
      </w:r>
    </w:p>
    <w:p w14:paraId="21479385" w14:textId="77777777" w:rsidR="00871DB4" w:rsidRPr="00871DB4" w:rsidRDefault="0087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lang w:val="en-US"/>
        </w:rPr>
      </w:pPr>
    </w:p>
    <w:p w14:paraId="51F31322" w14:textId="77777777" w:rsidR="008656BB" w:rsidRDefault="008656BB">
      <w:pPr>
        <w:spacing w:after="0" w:line="240" w:lineRule="auto"/>
        <w:jc w:val="both"/>
        <w:rPr>
          <w:rFonts w:asciiTheme="majorBidi" w:hAnsiTheme="majorBidi" w:cs="Times New Roman"/>
          <w:i/>
          <w:color w:val="000000" w:themeColor="text1"/>
          <w:lang w:val="en-US"/>
        </w:rPr>
      </w:pPr>
    </w:p>
    <w:p w14:paraId="7531D391" w14:textId="77777777" w:rsidR="008656BB" w:rsidRDefault="00DB33DF">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14:paraId="138E682D" w14:textId="77777777" w:rsidR="008656BB" w:rsidRDefault="00DB33DF">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0BFEDDCA" wp14:editId="4B8F417C">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1EB3BD96"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14:paraId="593F3B9F" w14:textId="77777777" w:rsidR="008656BB" w:rsidRDefault="00DB33DF">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69DF2238" w14:textId="77777777" w:rsidR="008656BB" w:rsidRDefault="00DB33DF">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2C5423">
        <w:rPr>
          <w:rFonts w:ascii="Times New Roman" w:hAnsi="Times New Roman" w:cs="Times New Roman"/>
          <w:color w:val="000000"/>
          <w:lang w:val="en-US"/>
        </w:rPr>
        <w:t xml:space="preserve"> indramaryanti@umsu.ac.id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3030A7EB" w14:textId="77777777" w:rsidR="008656BB" w:rsidRDefault="002C5423">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081361002636</w:t>
      </w:r>
      <w:r w:rsidR="00DB33DF">
        <w:rPr>
          <w:rFonts w:ascii="Times New Roman" w:hAnsi="Times New Roman" w:cs="Times New Roman"/>
        </w:rPr>
        <w:tab/>
      </w:r>
      <w:r w:rsidR="00DB33DF">
        <w:rPr>
          <w:rFonts w:ascii="Times New Roman" w:hAnsi="Times New Roman" w:cs="Times New Roman"/>
          <w:color w:val="000000"/>
        </w:rPr>
        <w:t>ISS</w:t>
      </w:r>
      <w:r w:rsidR="00DB33DF">
        <w:rPr>
          <w:rFonts w:ascii="Times New Roman" w:hAnsi="Times New Roman" w:cs="Times New Roman"/>
          <w:color w:val="000000"/>
          <w:lang w:val="en-US"/>
        </w:rPr>
        <w:t>N 2580-1147</w:t>
      </w:r>
      <w:r w:rsidR="00DB33DF">
        <w:rPr>
          <w:rFonts w:ascii="Times New Roman" w:hAnsi="Times New Roman" w:cs="Times New Roman"/>
        </w:rPr>
        <w:t xml:space="preserve"> (Media Online)</w:t>
      </w:r>
    </w:p>
    <w:p w14:paraId="55A6B996" w14:textId="77777777" w:rsidR="008656BB" w:rsidRDefault="008656BB">
      <w:pPr>
        <w:tabs>
          <w:tab w:val="left" w:pos="851"/>
          <w:tab w:val="left" w:pos="6237"/>
        </w:tabs>
        <w:autoSpaceDE w:val="0"/>
        <w:autoSpaceDN w:val="0"/>
        <w:adjustRightInd w:val="0"/>
        <w:spacing w:after="0" w:line="240" w:lineRule="auto"/>
        <w:rPr>
          <w:rFonts w:ascii="Times New Roman" w:hAnsi="Times New Roman" w:cs="Times New Roman"/>
        </w:rPr>
      </w:pPr>
    </w:p>
    <w:p w14:paraId="782A99D0" w14:textId="77777777" w:rsidR="008656BB" w:rsidRPr="00E3547F" w:rsidRDefault="00DB33DF" w:rsidP="00E3547F">
      <w:pPr>
        <w:tabs>
          <w:tab w:val="left" w:pos="6237"/>
        </w:tabs>
        <w:autoSpaceDE w:val="0"/>
        <w:autoSpaceDN w:val="0"/>
        <w:adjustRightInd w:val="0"/>
        <w:spacing w:after="0" w:line="240" w:lineRule="auto"/>
        <w:rPr>
          <w:rFonts w:ascii="Times New Roman" w:hAnsi="Times New Roman" w:cs="Times New Roman"/>
          <w:color w:val="000000"/>
          <w:lang w:val="en-US"/>
        </w:rPr>
        <w:sectPr w:rsidR="008656BB" w:rsidRPr="00E3547F">
          <w:footerReference w:type="default" r:id="rId10"/>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155BB71A" w14:textId="77777777" w:rsidR="008656BB" w:rsidRDefault="008656BB">
      <w:pPr>
        <w:rPr>
          <w:lang w:val="en-US"/>
        </w:rPr>
        <w:sectPr w:rsidR="008656BB">
          <w:headerReference w:type="default" r:id="rId11"/>
          <w:type w:val="continuous"/>
          <w:pgSz w:w="11906" w:h="16838"/>
          <w:pgMar w:top="1440" w:right="1080" w:bottom="1440" w:left="1080" w:header="851" w:footer="709" w:gutter="0"/>
          <w:pgNumType w:start="1"/>
          <w:cols w:num="2" w:space="708"/>
          <w:docGrid w:linePitch="360"/>
        </w:sectPr>
      </w:pPr>
    </w:p>
    <w:p w14:paraId="7A8C21B4" w14:textId="77777777" w:rsidR="008656BB" w:rsidRDefault="008656BB">
      <w:pPr>
        <w:tabs>
          <w:tab w:val="left" w:pos="6030"/>
        </w:tabs>
        <w:spacing w:after="0"/>
        <w:jc w:val="both"/>
        <w:rPr>
          <w:rFonts w:ascii="Times New Roman" w:hAnsi="Times New Roman" w:cs="Times New Roman"/>
          <w:color w:val="000000" w:themeColor="text1"/>
          <w:lang w:val="en-US"/>
        </w:rPr>
        <w:sectPr w:rsidR="008656BB">
          <w:headerReference w:type="default" r:id="rId12"/>
          <w:type w:val="continuous"/>
          <w:pgSz w:w="11906" w:h="16838"/>
          <w:pgMar w:top="1440" w:right="1080" w:bottom="1440" w:left="1080" w:header="851" w:footer="709" w:gutter="0"/>
          <w:pgNumType w:start="2"/>
          <w:cols w:num="2" w:space="708"/>
          <w:docGrid w:linePitch="360"/>
        </w:sectPr>
      </w:pPr>
    </w:p>
    <w:p w14:paraId="6CF5FE9C" w14:textId="77777777" w:rsidR="008656BB" w:rsidRDefault="008656BB">
      <w:pPr>
        <w:tabs>
          <w:tab w:val="left" w:pos="6030"/>
        </w:tabs>
        <w:spacing w:after="0"/>
        <w:jc w:val="both"/>
        <w:rPr>
          <w:rFonts w:ascii="Times New Roman" w:hAnsi="Times New Roman" w:cs="Times New Roman"/>
          <w:color w:val="000000" w:themeColor="text1"/>
          <w:lang w:val="en-US"/>
        </w:rPr>
        <w:sectPr w:rsidR="008656BB">
          <w:type w:val="continuous"/>
          <w:pgSz w:w="11906" w:h="16838"/>
          <w:pgMar w:top="1440" w:right="1080" w:bottom="1440" w:left="1080" w:header="851" w:footer="709" w:gutter="0"/>
          <w:pgNumType w:start="201"/>
          <w:cols w:space="708"/>
          <w:docGrid w:linePitch="360"/>
        </w:sectPr>
      </w:pPr>
    </w:p>
    <w:p w14:paraId="34358934" w14:textId="77777777" w:rsidR="008656BB" w:rsidRDefault="00DB33DF" w:rsidP="00E3547F">
      <w:pPr>
        <w:pStyle w:val="Heading1"/>
        <w:numPr>
          <w:ilvl w:val="0"/>
          <w:numId w:val="0"/>
        </w:numPr>
        <w:spacing w:before="0" w:after="0"/>
        <w:jc w:val="both"/>
        <w:rPr>
          <w:b/>
          <w:sz w:val="22"/>
          <w:szCs w:val="22"/>
        </w:rPr>
      </w:pPr>
      <w:r>
        <w:rPr>
          <w:b/>
          <w:sz w:val="22"/>
          <w:szCs w:val="22"/>
          <w:lang w:val="id-ID"/>
        </w:rPr>
        <w:t>PENDAHULUAN</w:t>
      </w:r>
    </w:p>
    <w:p w14:paraId="04DD6457" w14:textId="77777777" w:rsidR="00E3547F" w:rsidRPr="00E3547F" w:rsidRDefault="00E3547F" w:rsidP="00E3547F">
      <w:pPr>
        <w:spacing w:after="0" w:line="240" w:lineRule="auto"/>
        <w:ind w:firstLine="720"/>
        <w:jc w:val="both"/>
        <w:rPr>
          <w:rFonts w:ascii="Times New Roman" w:hAnsi="Times New Roman" w:cs="Times New Roman"/>
        </w:rPr>
      </w:pPr>
      <w:r w:rsidRPr="00E3547F">
        <w:rPr>
          <w:rFonts w:ascii="Times New Roman" w:hAnsi="Times New Roman" w:cs="Times New Roman"/>
        </w:rPr>
        <w:t>Matematika adalah salah satu mata pelajaran yang diajarkan pada pendidikan formal. Pada perdosenan tinggi, matematika pun diajarkan, ada yang secara umum dan khusus. Pengajaran matematika yang dilakukan secara khusus terdapat pada jurusan maupun program studi pendidikan matematika.</w:t>
      </w:r>
    </w:p>
    <w:p w14:paraId="3C5F05EB"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rPr>
      </w:pPr>
      <w:r w:rsidRPr="00E3547F">
        <w:rPr>
          <w:rFonts w:ascii="Times New Roman" w:hAnsi="Times New Roman" w:cs="Times New Roman"/>
        </w:rPr>
        <w:t>Salah satu tujuan pembelajaran matematika pada kurikulum 2013 sebagaimana termuat dalam lampiran Permen No.58 Tahun 2014 bagian Pedoman Mata Pelajaran Matematika adalah memahami konsep matematika yang merupakan kompetensi dalam menjelaskan keterkaitan antarkonsep dan menggunakan konsep maupun algoritma secara luwes, akurat, efisien, dan tepat dalam pemecahan masalah. Adapun salah satu indikator pencapaian kompetensi tersebut adalah menyajikan konsep dalam berbagai macam bentuk representasi matematis berupa tabel, grafik, diagram, gambar, sketsa, model matematika, atau cara lainnya (Permendikbud, 2014:325-326).</w:t>
      </w:r>
    </w:p>
    <w:p w14:paraId="2472D793"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i/>
          <w:iCs/>
        </w:rPr>
      </w:pPr>
      <w:r w:rsidRPr="00E3547F">
        <w:rPr>
          <w:rFonts w:ascii="Times New Roman" w:hAnsi="Times New Roman" w:cs="Times New Roman"/>
        </w:rPr>
        <w:t xml:space="preserve">Sejalan dengan hal tersebut, menurut </w:t>
      </w:r>
      <w:r w:rsidRPr="00E3547F">
        <w:rPr>
          <w:rFonts w:ascii="Times New Roman" w:hAnsi="Times New Roman" w:cs="Times New Roman"/>
          <w:i/>
          <w:iCs/>
        </w:rPr>
        <w:t xml:space="preserve">National Council of Teacher </w:t>
      </w:r>
      <w:r w:rsidRPr="00E3547F">
        <w:rPr>
          <w:rFonts w:ascii="Times New Roman" w:hAnsi="Times New Roman" w:cs="Times New Roman"/>
        </w:rPr>
        <w:t>Mathematics (NCTM) sebagaimana dikutip oleh Asikin (2011:40), ada lima</w:t>
      </w:r>
      <w:r w:rsidRPr="00E3547F">
        <w:rPr>
          <w:rFonts w:ascii="Times New Roman" w:hAnsi="Times New Roman" w:cs="Times New Roman"/>
          <w:i/>
          <w:iCs/>
        </w:rPr>
        <w:t xml:space="preserve"> </w:t>
      </w:r>
      <w:r w:rsidRPr="00E3547F">
        <w:rPr>
          <w:rFonts w:ascii="Times New Roman" w:hAnsi="Times New Roman" w:cs="Times New Roman"/>
        </w:rPr>
        <w:t>standar proses pembelajaran matematika yang harus dikuasai peserta didik yaitu</w:t>
      </w:r>
      <w:r w:rsidRPr="00E3547F">
        <w:rPr>
          <w:rFonts w:ascii="Times New Roman" w:hAnsi="Times New Roman" w:cs="Times New Roman"/>
          <w:i/>
          <w:iCs/>
        </w:rPr>
        <w:t xml:space="preserve"> </w:t>
      </w:r>
      <w:r w:rsidRPr="00E3547F">
        <w:rPr>
          <w:rFonts w:ascii="Times New Roman" w:hAnsi="Times New Roman" w:cs="Times New Roman"/>
        </w:rPr>
        <w:t xml:space="preserve">(1) Belajar untuk memecahkan masalah </w:t>
      </w:r>
      <w:r w:rsidRPr="00E3547F">
        <w:rPr>
          <w:rFonts w:ascii="Times New Roman" w:hAnsi="Times New Roman" w:cs="Times New Roman"/>
          <w:i/>
          <w:iCs/>
        </w:rPr>
        <w:t>(mathematical problem solving)</w:t>
      </w:r>
      <w:r w:rsidRPr="00E3547F">
        <w:rPr>
          <w:rFonts w:ascii="Times New Roman" w:hAnsi="Times New Roman" w:cs="Times New Roman"/>
        </w:rPr>
        <w:t>; (2)</w:t>
      </w:r>
      <w:r w:rsidRPr="00E3547F">
        <w:rPr>
          <w:rFonts w:ascii="Times New Roman" w:hAnsi="Times New Roman" w:cs="Times New Roman"/>
          <w:i/>
          <w:iCs/>
        </w:rPr>
        <w:t xml:space="preserve"> </w:t>
      </w:r>
      <w:r w:rsidRPr="00E3547F">
        <w:rPr>
          <w:rFonts w:ascii="Times New Roman" w:hAnsi="Times New Roman" w:cs="Times New Roman"/>
        </w:rPr>
        <w:t xml:space="preserve">Belajar untuk bernalar dan bukti </w:t>
      </w:r>
      <w:r w:rsidRPr="00E3547F">
        <w:rPr>
          <w:rFonts w:ascii="Times New Roman" w:hAnsi="Times New Roman" w:cs="Times New Roman"/>
          <w:i/>
          <w:iCs/>
        </w:rPr>
        <w:t>(mathematical reasoning and proof)</w:t>
      </w:r>
      <w:r w:rsidRPr="00E3547F">
        <w:rPr>
          <w:rFonts w:ascii="Times New Roman" w:hAnsi="Times New Roman" w:cs="Times New Roman"/>
        </w:rPr>
        <w:t>; (3) Belajar</w:t>
      </w:r>
      <w:r w:rsidRPr="00E3547F">
        <w:rPr>
          <w:rFonts w:ascii="Times New Roman" w:hAnsi="Times New Roman" w:cs="Times New Roman"/>
          <w:i/>
          <w:iCs/>
        </w:rPr>
        <w:t xml:space="preserve"> </w:t>
      </w:r>
      <w:r w:rsidRPr="00E3547F">
        <w:rPr>
          <w:rFonts w:ascii="Times New Roman" w:hAnsi="Times New Roman" w:cs="Times New Roman"/>
        </w:rPr>
        <w:t xml:space="preserve">untuk berkomunikasi </w:t>
      </w:r>
      <w:r w:rsidRPr="00E3547F">
        <w:rPr>
          <w:rFonts w:ascii="Times New Roman" w:hAnsi="Times New Roman" w:cs="Times New Roman"/>
          <w:i/>
          <w:iCs/>
        </w:rPr>
        <w:t xml:space="preserve">(mathematical communication); </w:t>
      </w:r>
      <w:r w:rsidRPr="00E3547F">
        <w:rPr>
          <w:rFonts w:ascii="Times New Roman" w:hAnsi="Times New Roman" w:cs="Times New Roman"/>
        </w:rPr>
        <w:t>(4) Belajar untuk</w:t>
      </w:r>
    </w:p>
    <w:p w14:paraId="64C4D5A7" w14:textId="77777777" w:rsidR="00E3547F" w:rsidRPr="00E3547F" w:rsidRDefault="00E3547F" w:rsidP="00E3547F">
      <w:pPr>
        <w:autoSpaceDE w:val="0"/>
        <w:autoSpaceDN w:val="0"/>
        <w:adjustRightInd w:val="0"/>
        <w:spacing w:after="0" w:line="240" w:lineRule="auto"/>
        <w:jc w:val="both"/>
        <w:rPr>
          <w:rFonts w:ascii="Times New Roman" w:hAnsi="Times New Roman" w:cs="Times New Roman"/>
        </w:rPr>
      </w:pPr>
      <w:r w:rsidRPr="00E3547F">
        <w:rPr>
          <w:rFonts w:ascii="Times New Roman" w:hAnsi="Times New Roman" w:cs="Times New Roman"/>
        </w:rPr>
        <w:t xml:space="preserve">mengaitkan ide </w:t>
      </w:r>
      <w:r w:rsidRPr="00E3547F">
        <w:rPr>
          <w:rFonts w:ascii="Times New Roman" w:hAnsi="Times New Roman" w:cs="Times New Roman"/>
          <w:i/>
          <w:iCs/>
        </w:rPr>
        <w:t xml:space="preserve">(mathematical connection); </w:t>
      </w:r>
      <w:r w:rsidRPr="00E3547F">
        <w:rPr>
          <w:rFonts w:ascii="Times New Roman" w:hAnsi="Times New Roman" w:cs="Times New Roman"/>
        </w:rPr>
        <w:t xml:space="preserve">dan (5) Belajar untuk mempresentasikan </w:t>
      </w:r>
      <w:r w:rsidRPr="00E3547F">
        <w:rPr>
          <w:rFonts w:ascii="Times New Roman" w:hAnsi="Times New Roman" w:cs="Times New Roman"/>
          <w:i/>
          <w:iCs/>
        </w:rPr>
        <w:t xml:space="preserve">(mathematical presentation). </w:t>
      </w:r>
      <w:r w:rsidRPr="00E3547F">
        <w:rPr>
          <w:rFonts w:ascii="Times New Roman" w:hAnsi="Times New Roman" w:cs="Times New Roman"/>
        </w:rPr>
        <w:t>Pada mulanya hanya terdapat 4 standar dalam proses pembelajaran matematika yang direkomendasikan di dalam NCTM yaitu kemampuan pemecahan masalah, kemampuan penalaran, kemampuan komunikasi, dan kemampuan koneksi matematis. Representasi masih dianggap sebagai bagian dari komunikasi matematis. Namun pada kenyataanya, kemampuan representasi matematis juga merupakan suatu hal yang selalu muncul ketika mempelajari matematika pada semua tingkatan pendidikan, sehingga dipandang  bahwa representasi merupakan suatu komponen yang layak diperhatikan. Dengan demikian representasi matematis perlu mendapat penekanan dan dimunculkan dalam proses pengajaran matematika kampus.</w:t>
      </w:r>
    </w:p>
    <w:p w14:paraId="6E454ACC" w14:textId="77777777" w:rsidR="00E3547F" w:rsidRPr="00E3547F" w:rsidRDefault="00E3547F" w:rsidP="00E3547F">
      <w:pPr>
        <w:spacing w:after="0" w:line="240" w:lineRule="auto"/>
        <w:ind w:firstLine="720"/>
        <w:jc w:val="both"/>
        <w:rPr>
          <w:rFonts w:ascii="Times New Roman" w:hAnsi="Times New Roman" w:cs="Times New Roman"/>
        </w:rPr>
      </w:pPr>
      <w:r w:rsidRPr="00E3547F">
        <w:rPr>
          <w:rFonts w:ascii="Times New Roman" w:hAnsi="Times New Roman" w:cs="Times New Roman"/>
        </w:rPr>
        <w:t>Di dalam proses belajar mengajar tercakup komponen, pendekatan, dan berbagai metode pengajaran yang dikembangkan dalam proses tersebut. Tujuan utama diselenggarakannya proses belajar adalah demi tercapainya tujuan pembelajaran. Dan tujuan tersebut utamanya adalah keberhasilan mahasiswa dalam belajar dalam suatu mata kuliah atau dalam dunia pendidikan pada umumnya. Jika dosen terlibat didalamnya maka fungsi dosen adalah sebagai fasilitator belajar.</w:t>
      </w:r>
    </w:p>
    <w:p w14:paraId="735359DC" w14:textId="77777777" w:rsidR="00E3547F" w:rsidRPr="00E3547F" w:rsidRDefault="00E3547F" w:rsidP="00E3547F">
      <w:pPr>
        <w:spacing w:after="0" w:line="240" w:lineRule="auto"/>
        <w:ind w:firstLine="720"/>
        <w:jc w:val="both"/>
        <w:rPr>
          <w:rFonts w:ascii="Times New Roman" w:hAnsi="Times New Roman" w:cs="Times New Roman"/>
        </w:rPr>
      </w:pPr>
      <w:r w:rsidRPr="00E3547F">
        <w:rPr>
          <w:rFonts w:ascii="Times New Roman" w:hAnsi="Times New Roman" w:cs="Times New Roman"/>
        </w:rPr>
        <w:t xml:space="preserve">Banyak pendekatan pembelajaran yang dapat digunakan dalam proses belajar mengajar. Untuk memperoleh hasil yang memuaskan memerlukan pendekatan yang tepat untuk menyampakan suatu pengetahuan atau materi, sehingga hasilnya sesuai dengan yang diharapkan. Salah satu pendekatan pembelajaran yang tergolong baru yaitu MIKIR, mikir merupakan istilah baru dalam dunia pendidikan yang </w:t>
      </w:r>
      <w:r w:rsidRPr="00E3547F">
        <w:rPr>
          <w:rFonts w:ascii="Times New Roman" w:hAnsi="Times New Roman" w:cs="Times New Roman"/>
        </w:rPr>
        <w:lastRenderedPageBreak/>
        <w:t>merupakan singkatan dari “Mengalami Interaksi Komunikasi dan Refleksi” yang di pelopori oleh Tanoto Foundation bekerjasama dengan pemerintah meluncurkan program pembelajaran mikir.</w:t>
      </w:r>
    </w:p>
    <w:p w14:paraId="5FAB4089"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bCs/>
        </w:rPr>
      </w:pPr>
      <w:r w:rsidRPr="00E3547F">
        <w:rPr>
          <w:rFonts w:ascii="Times New Roman" w:hAnsi="Times New Roman" w:cs="Times New Roman"/>
        </w:rPr>
        <w:t>Berdasarkan berita yang dirilis 25 Februari 2019 oleh SUMUT POS yang berjudul “</w:t>
      </w:r>
      <w:r w:rsidRPr="00E3547F">
        <w:rPr>
          <w:rFonts w:ascii="Times New Roman" w:hAnsi="Times New Roman" w:cs="Times New Roman"/>
          <w:color w:val="353535"/>
        </w:rPr>
        <w:t xml:space="preserve">Pelatihan Pembelajaran Aktif dan Manajemen Berbasis Kampus dari Tanoto Foundation, Acuan Dosen Mengajar di Kampus” </w:t>
      </w:r>
      <w:r w:rsidRPr="00E3547F">
        <w:rPr>
          <w:rFonts w:ascii="Times New Roman" w:hAnsi="Times New Roman" w:cs="Times New Roman"/>
          <w:color w:val="000000"/>
        </w:rPr>
        <w:t>Kordinator Nasional Lembaga Pendidikan Tenaga Kedosenan (LPTK) Mitra, Ajar Budi Kuncoro mengatakan, Tanoto Foundation memiliki program untuk mengintegrasikan antara LPTK dengan kampus. Pelatihan hari ini adalah latihan dosen berkaitan dengan pembelajaran aktif</w:t>
      </w:r>
      <w:r w:rsidRPr="00E3547F">
        <w:rPr>
          <w:rFonts w:ascii="Times New Roman" w:hAnsi="Times New Roman" w:cs="Times New Roman"/>
          <w:color w:val="000000"/>
          <w:shd w:val="clear" w:color="auto" w:fill="FFFFFF"/>
        </w:rPr>
        <w:t xml:space="preserve">, dosen mempunyai dua tugas utama yakni mempersiapkan calon dosen dan mendampingi para dosen yang ada di kampus. Dengan pelatihan ini, dosen diharapkan bisa mengajarkannya kepada calon dosen (mahasiswa) di kampus sehingga nantinya calon dosen bisa mengajar secara profesional. Salah satu LPTK yang menjadi rekanan TANOTO adalah UMSU. Oleh karena itu penulis tertarik untuk meneliti tentang " </w:t>
      </w:r>
      <w:r w:rsidRPr="00E3547F">
        <w:rPr>
          <w:rFonts w:ascii="Times New Roman" w:hAnsi="Times New Roman" w:cs="Times New Roman"/>
          <w:bCs/>
        </w:rPr>
        <w:t>Pengembangan Pembelajaran Matematika Berbasis Pendekatan Pembelajaran  Mengalami Interaksi Komunikasi Dan Refleksi (MIKIR) Di Jurusan Pendidikan Matematika UMSU Tahun Pembelajaran 2020-2021”.</w:t>
      </w:r>
    </w:p>
    <w:p w14:paraId="47D7AC19" w14:textId="77777777" w:rsidR="00E3547F" w:rsidRPr="008275EE" w:rsidRDefault="00E3547F" w:rsidP="00E3547F">
      <w:pPr>
        <w:pStyle w:val="Heading1"/>
        <w:numPr>
          <w:ilvl w:val="0"/>
          <w:numId w:val="0"/>
        </w:numPr>
        <w:jc w:val="both"/>
        <w:rPr>
          <w:sz w:val="22"/>
          <w:szCs w:val="22"/>
        </w:rPr>
      </w:pPr>
    </w:p>
    <w:p w14:paraId="37F21D3D" w14:textId="77777777" w:rsidR="00E3547F" w:rsidRPr="00E3547F" w:rsidRDefault="00E3547F" w:rsidP="00E3547F">
      <w:pPr>
        <w:spacing w:after="0" w:line="240" w:lineRule="auto"/>
        <w:rPr>
          <w:rFonts w:ascii="Times New Roman" w:hAnsi="Times New Roman" w:cs="Times New Roman"/>
          <w:b/>
        </w:rPr>
      </w:pPr>
      <w:r w:rsidRPr="00E3547F">
        <w:rPr>
          <w:rFonts w:ascii="Times New Roman" w:hAnsi="Times New Roman" w:cs="Times New Roman"/>
          <w:b/>
        </w:rPr>
        <w:t>TINJAUAN PUSTAKA</w:t>
      </w:r>
    </w:p>
    <w:p w14:paraId="5E58850D" w14:textId="77777777" w:rsidR="00E3547F" w:rsidRPr="00E3547F" w:rsidRDefault="00E3547F" w:rsidP="00E3547F">
      <w:pPr>
        <w:pStyle w:val="Default"/>
        <w:jc w:val="both"/>
        <w:rPr>
          <w:sz w:val="22"/>
          <w:szCs w:val="22"/>
        </w:rPr>
      </w:pPr>
      <w:r w:rsidRPr="00E3547F">
        <w:rPr>
          <w:b/>
          <w:sz w:val="22"/>
          <w:szCs w:val="22"/>
        </w:rPr>
        <w:tab/>
      </w:r>
      <w:proofErr w:type="spellStart"/>
      <w:r w:rsidRPr="00E3547F">
        <w:rPr>
          <w:sz w:val="22"/>
          <w:szCs w:val="22"/>
        </w:rPr>
        <w:t>Alihamdan</w:t>
      </w:r>
      <w:proofErr w:type="spellEnd"/>
      <w:r w:rsidRPr="00E3547F">
        <w:rPr>
          <w:sz w:val="22"/>
          <w:szCs w:val="22"/>
        </w:rPr>
        <w:t xml:space="preserve"> (2018) kata </w:t>
      </w:r>
      <w:proofErr w:type="spellStart"/>
      <w:r w:rsidRPr="00E3547F">
        <w:rPr>
          <w:sz w:val="22"/>
          <w:szCs w:val="22"/>
        </w:rPr>
        <w:t>implementasi</w:t>
      </w:r>
      <w:proofErr w:type="spellEnd"/>
      <w:r w:rsidRPr="00E3547F">
        <w:rPr>
          <w:sz w:val="22"/>
          <w:szCs w:val="22"/>
        </w:rPr>
        <w:t xml:space="preserve"> </w:t>
      </w:r>
      <w:proofErr w:type="spellStart"/>
      <w:r w:rsidRPr="00E3547F">
        <w:rPr>
          <w:sz w:val="22"/>
          <w:szCs w:val="22"/>
        </w:rPr>
        <w:t>berasal</w:t>
      </w:r>
      <w:proofErr w:type="spellEnd"/>
      <w:r w:rsidRPr="00E3547F">
        <w:rPr>
          <w:sz w:val="22"/>
          <w:szCs w:val="22"/>
        </w:rPr>
        <w:t xml:space="preserve"> </w:t>
      </w:r>
      <w:proofErr w:type="spellStart"/>
      <w:r w:rsidRPr="00E3547F">
        <w:rPr>
          <w:sz w:val="22"/>
          <w:szCs w:val="22"/>
        </w:rPr>
        <w:t>dari</w:t>
      </w:r>
      <w:proofErr w:type="spellEnd"/>
      <w:r w:rsidRPr="00E3547F">
        <w:rPr>
          <w:sz w:val="22"/>
          <w:szCs w:val="22"/>
        </w:rPr>
        <w:t xml:space="preserve"> </w:t>
      </w:r>
      <w:proofErr w:type="spellStart"/>
      <w:r w:rsidRPr="00E3547F">
        <w:rPr>
          <w:sz w:val="22"/>
          <w:szCs w:val="22"/>
        </w:rPr>
        <w:t>bahasa</w:t>
      </w:r>
      <w:proofErr w:type="spellEnd"/>
      <w:r w:rsidRPr="00E3547F">
        <w:rPr>
          <w:sz w:val="22"/>
          <w:szCs w:val="22"/>
        </w:rPr>
        <w:t xml:space="preserve"> </w:t>
      </w:r>
      <w:proofErr w:type="spellStart"/>
      <w:r w:rsidRPr="00E3547F">
        <w:rPr>
          <w:sz w:val="22"/>
          <w:szCs w:val="22"/>
        </w:rPr>
        <w:t>Inggris</w:t>
      </w:r>
      <w:proofErr w:type="spellEnd"/>
      <w:r w:rsidRPr="00E3547F">
        <w:rPr>
          <w:sz w:val="22"/>
          <w:szCs w:val="22"/>
        </w:rPr>
        <w:t xml:space="preserve"> “</w:t>
      </w:r>
      <w:r w:rsidRPr="00E3547F">
        <w:rPr>
          <w:i/>
          <w:iCs/>
          <w:sz w:val="22"/>
          <w:szCs w:val="22"/>
        </w:rPr>
        <w:t xml:space="preserve">to implement” </w:t>
      </w:r>
      <w:r w:rsidRPr="00E3547F">
        <w:rPr>
          <w:sz w:val="22"/>
          <w:szCs w:val="22"/>
        </w:rPr>
        <w:t xml:space="preserve">yang </w:t>
      </w:r>
      <w:proofErr w:type="spellStart"/>
      <w:r w:rsidRPr="00E3547F">
        <w:rPr>
          <w:sz w:val="22"/>
          <w:szCs w:val="22"/>
        </w:rPr>
        <w:t>artinya</w:t>
      </w:r>
      <w:proofErr w:type="spellEnd"/>
      <w:r w:rsidRPr="00E3547F">
        <w:rPr>
          <w:sz w:val="22"/>
          <w:szCs w:val="22"/>
        </w:rPr>
        <w:t xml:space="preserve"> </w:t>
      </w:r>
      <w:proofErr w:type="spellStart"/>
      <w:r w:rsidRPr="00E3547F">
        <w:rPr>
          <w:sz w:val="22"/>
          <w:szCs w:val="22"/>
        </w:rPr>
        <w:t>mengimplementasikan</w:t>
      </w:r>
      <w:proofErr w:type="spellEnd"/>
      <w:r w:rsidRPr="00E3547F">
        <w:rPr>
          <w:sz w:val="22"/>
          <w:szCs w:val="22"/>
        </w:rPr>
        <w:t xml:space="preserve">. </w:t>
      </w:r>
      <w:proofErr w:type="spellStart"/>
      <w:r w:rsidRPr="00E3547F">
        <w:rPr>
          <w:sz w:val="22"/>
          <w:szCs w:val="22"/>
        </w:rPr>
        <w:t>Tak</w:t>
      </w:r>
      <w:proofErr w:type="spellEnd"/>
      <w:r w:rsidRPr="00E3547F">
        <w:rPr>
          <w:sz w:val="22"/>
          <w:szCs w:val="22"/>
        </w:rPr>
        <w:t xml:space="preserve"> </w:t>
      </w:r>
      <w:proofErr w:type="spellStart"/>
      <w:r w:rsidRPr="00E3547F">
        <w:rPr>
          <w:sz w:val="22"/>
          <w:szCs w:val="22"/>
        </w:rPr>
        <w:t>hanya</w:t>
      </w:r>
      <w:proofErr w:type="spellEnd"/>
      <w:r w:rsidRPr="00E3547F">
        <w:rPr>
          <w:sz w:val="22"/>
          <w:szCs w:val="22"/>
        </w:rPr>
        <w:t xml:space="preserve"> </w:t>
      </w:r>
      <w:proofErr w:type="spellStart"/>
      <w:r w:rsidRPr="00E3547F">
        <w:rPr>
          <w:sz w:val="22"/>
          <w:szCs w:val="22"/>
        </w:rPr>
        <w:t>sekedar</w:t>
      </w:r>
      <w:proofErr w:type="spellEnd"/>
      <w:r w:rsidRPr="00E3547F">
        <w:rPr>
          <w:sz w:val="22"/>
          <w:szCs w:val="22"/>
        </w:rPr>
        <w:t xml:space="preserve"> </w:t>
      </w:r>
      <w:proofErr w:type="spellStart"/>
      <w:r w:rsidRPr="00E3547F">
        <w:rPr>
          <w:sz w:val="22"/>
          <w:szCs w:val="22"/>
        </w:rPr>
        <w:t>aktivitas</w:t>
      </w:r>
      <w:proofErr w:type="spellEnd"/>
      <w:r w:rsidRPr="00E3547F">
        <w:rPr>
          <w:sz w:val="22"/>
          <w:szCs w:val="22"/>
        </w:rPr>
        <w:t xml:space="preserve">, </w:t>
      </w:r>
      <w:proofErr w:type="spellStart"/>
      <w:r w:rsidRPr="00E3547F">
        <w:rPr>
          <w:sz w:val="22"/>
          <w:szCs w:val="22"/>
        </w:rPr>
        <w:t>implementasi</w:t>
      </w:r>
      <w:proofErr w:type="spellEnd"/>
      <w:r w:rsidRPr="00E3547F">
        <w:rPr>
          <w:sz w:val="22"/>
          <w:szCs w:val="22"/>
        </w:rPr>
        <w:t xml:space="preserve"> </w:t>
      </w:r>
      <w:proofErr w:type="spellStart"/>
      <w:r w:rsidRPr="00E3547F">
        <w:rPr>
          <w:sz w:val="22"/>
          <w:szCs w:val="22"/>
        </w:rPr>
        <w:t>merupakan</w:t>
      </w:r>
      <w:proofErr w:type="spellEnd"/>
      <w:r w:rsidRPr="00E3547F">
        <w:rPr>
          <w:sz w:val="22"/>
          <w:szCs w:val="22"/>
        </w:rPr>
        <w:t xml:space="preserve"> </w:t>
      </w:r>
      <w:proofErr w:type="spellStart"/>
      <w:r w:rsidRPr="00E3547F">
        <w:rPr>
          <w:sz w:val="22"/>
          <w:szCs w:val="22"/>
        </w:rPr>
        <w:t>suatu</w:t>
      </w:r>
      <w:proofErr w:type="spellEnd"/>
      <w:r w:rsidRPr="00E3547F">
        <w:rPr>
          <w:sz w:val="22"/>
          <w:szCs w:val="22"/>
        </w:rPr>
        <w:t xml:space="preserve"> </w:t>
      </w:r>
      <w:proofErr w:type="spellStart"/>
      <w:r w:rsidRPr="00E3547F">
        <w:rPr>
          <w:sz w:val="22"/>
          <w:szCs w:val="22"/>
        </w:rPr>
        <w:t>kegiatan</w:t>
      </w:r>
      <w:proofErr w:type="spellEnd"/>
      <w:r w:rsidRPr="00E3547F">
        <w:rPr>
          <w:sz w:val="22"/>
          <w:szCs w:val="22"/>
        </w:rPr>
        <w:t xml:space="preserve"> yang </w:t>
      </w:r>
      <w:proofErr w:type="spellStart"/>
      <w:r w:rsidRPr="00E3547F">
        <w:rPr>
          <w:sz w:val="22"/>
          <w:szCs w:val="22"/>
        </w:rPr>
        <w:t>direncanakan</w:t>
      </w:r>
      <w:proofErr w:type="spellEnd"/>
      <w:r w:rsidRPr="00E3547F">
        <w:rPr>
          <w:sz w:val="22"/>
          <w:szCs w:val="22"/>
        </w:rPr>
        <w:t xml:space="preserve"> </w:t>
      </w:r>
      <w:proofErr w:type="spellStart"/>
      <w:r w:rsidRPr="00E3547F">
        <w:rPr>
          <w:sz w:val="22"/>
          <w:szCs w:val="22"/>
        </w:rPr>
        <w:t>serta</w:t>
      </w:r>
      <w:proofErr w:type="spellEnd"/>
      <w:r w:rsidRPr="00E3547F">
        <w:rPr>
          <w:sz w:val="22"/>
          <w:szCs w:val="22"/>
        </w:rPr>
        <w:t xml:space="preserve"> </w:t>
      </w:r>
      <w:proofErr w:type="spellStart"/>
      <w:r w:rsidRPr="00E3547F">
        <w:rPr>
          <w:sz w:val="22"/>
          <w:szCs w:val="22"/>
        </w:rPr>
        <w:t>dilaksanakan</w:t>
      </w:r>
      <w:proofErr w:type="spellEnd"/>
      <w:r w:rsidRPr="00E3547F">
        <w:rPr>
          <w:sz w:val="22"/>
          <w:szCs w:val="22"/>
        </w:rPr>
        <w:t xml:space="preserve"> </w:t>
      </w:r>
      <w:proofErr w:type="spellStart"/>
      <w:r w:rsidRPr="00E3547F">
        <w:rPr>
          <w:sz w:val="22"/>
          <w:szCs w:val="22"/>
        </w:rPr>
        <w:t>dengan</w:t>
      </w:r>
      <w:proofErr w:type="spellEnd"/>
      <w:r w:rsidRPr="00E3547F">
        <w:rPr>
          <w:sz w:val="22"/>
          <w:szCs w:val="22"/>
        </w:rPr>
        <w:t xml:space="preserve"> </w:t>
      </w:r>
      <w:proofErr w:type="spellStart"/>
      <w:r w:rsidRPr="00E3547F">
        <w:rPr>
          <w:sz w:val="22"/>
          <w:szCs w:val="22"/>
        </w:rPr>
        <w:t>mengacu</w:t>
      </w:r>
      <w:proofErr w:type="spellEnd"/>
      <w:r w:rsidRPr="00E3547F">
        <w:rPr>
          <w:sz w:val="22"/>
          <w:szCs w:val="22"/>
        </w:rPr>
        <w:t xml:space="preserve"> pada </w:t>
      </w:r>
      <w:proofErr w:type="spellStart"/>
      <w:r w:rsidRPr="00E3547F">
        <w:rPr>
          <w:sz w:val="22"/>
          <w:szCs w:val="22"/>
        </w:rPr>
        <w:t>norma-norma</w:t>
      </w:r>
      <w:proofErr w:type="spellEnd"/>
      <w:r w:rsidRPr="00E3547F">
        <w:rPr>
          <w:sz w:val="22"/>
          <w:szCs w:val="22"/>
        </w:rPr>
        <w:t xml:space="preserve"> untuk </w:t>
      </w:r>
      <w:proofErr w:type="spellStart"/>
      <w:r w:rsidRPr="00E3547F">
        <w:rPr>
          <w:sz w:val="22"/>
          <w:szCs w:val="22"/>
        </w:rPr>
        <w:t>mencapai</w:t>
      </w:r>
      <w:proofErr w:type="spellEnd"/>
      <w:r w:rsidRPr="00E3547F">
        <w:rPr>
          <w:sz w:val="22"/>
          <w:szCs w:val="22"/>
        </w:rPr>
        <w:t xml:space="preserve"> </w:t>
      </w:r>
      <w:proofErr w:type="spellStart"/>
      <w:r w:rsidRPr="00E3547F">
        <w:rPr>
          <w:sz w:val="22"/>
          <w:szCs w:val="22"/>
        </w:rPr>
        <w:t>tujuan</w:t>
      </w:r>
      <w:proofErr w:type="spellEnd"/>
      <w:r w:rsidRPr="00E3547F">
        <w:rPr>
          <w:sz w:val="22"/>
          <w:szCs w:val="22"/>
        </w:rPr>
        <w:t xml:space="preserve"> </w:t>
      </w:r>
      <w:proofErr w:type="spellStart"/>
      <w:r w:rsidRPr="00E3547F">
        <w:rPr>
          <w:sz w:val="22"/>
          <w:szCs w:val="22"/>
        </w:rPr>
        <w:t>tertentu</w:t>
      </w:r>
      <w:proofErr w:type="spellEnd"/>
      <w:r w:rsidRPr="00E3547F">
        <w:rPr>
          <w:sz w:val="22"/>
          <w:szCs w:val="22"/>
        </w:rPr>
        <w:t>.</w:t>
      </w:r>
    </w:p>
    <w:p w14:paraId="04F5200A" w14:textId="77777777" w:rsidR="00E3547F" w:rsidRPr="008275EE" w:rsidRDefault="00E3547F" w:rsidP="008275EE">
      <w:pPr>
        <w:pStyle w:val="Default"/>
        <w:ind w:firstLine="720"/>
        <w:jc w:val="both"/>
        <w:rPr>
          <w:sz w:val="22"/>
          <w:szCs w:val="22"/>
        </w:rPr>
      </w:pPr>
      <w:r w:rsidRPr="00E3547F">
        <w:rPr>
          <w:sz w:val="22"/>
          <w:szCs w:val="22"/>
        </w:rPr>
        <w:t>Setiawan, Guntur 2004 (</w:t>
      </w:r>
      <w:proofErr w:type="spellStart"/>
      <w:r w:rsidRPr="00E3547F">
        <w:rPr>
          <w:sz w:val="22"/>
          <w:szCs w:val="22"/>
        </w:rPr>
        <w:t>Alihamdan</w:t>
      </w:r>
      <w:proofErr w:type="spellEnd"/>
      <w:r w:rsidRPr="00E3547F">
        <w:rPr>
          <w:sz w:val="22"/>
          <w:szCs w:val="22"/>
        </w:rPr>
        <w:t xml:space="preserve">, 2018). </w:t>
      </w:r>
      <w:proofErr w:type="spellStart"/>
      <w:r w:rsidRPr="00E3547F">
        <w:rPr>
          <w:sz w:val="22"/>
          <w:szCs w:val="22"/>
        </w:rPr>
        <w:t>Implementasi</w:t>
      </w:r>
      <w:proofErr w:type="spellEnd"/>
      <w:r w:rsidRPr="00E3547F">
        <w:rPr>
          <w:sz w:val="22"/>
          <w:szCs w:val="22"/>
        </w:rPr>
        <w:t xml:space="preserve"> </w:t>
      </w:r>
      <w:proofErr w:type="spellStart"/>
      <w:r w:rsidRPr="00E3547F">
        <w:rPr>
          <w:sz w:val="22"/>
          <w:szCs w:val="22"/>
        </w:rPr>
        <w:t>adalah</w:t>
      </w:r>
      <w:proofErr w:type="spellEnd"/>
      <w:r w:rsidRPr="00E3547F">
        <w:rPr>
          <w:sz w:val="22"/>
          <w:szCs w:val="22"/>
        </w:rPr>
        <w:t xml:space="preserve"> </w:t>
      </w:r>
      <w:proofErr w:type="spellStart"/>
      <w:r w:rsidRPr="00E3547F">
        <w:rPr>
          <w:sz w:val="22"/>
          <w:szCs w:val="22"/>
        </w:rPr>
        <w:t>perluasan</w:t>
      </w:r>
      <w:proofErr w:type="spellEnd"/>
      <w:r w:rsidRPr="00E3547F">
        <w:rPr>
          <w:sz w:val="22"/>
          <w:szCs w:val="22"/>
        </w:rPr>
        <w:t xml:space="preserve"> </w:t>
      </w:r>
      <w:proofErr w:type="spellStart"/>
      <w:r w:rsidRPr="00E3547F">
        <w:rPr>
          <w:sz w:val="22"/>
          <w:szCs w:val="22"/>
        </w:rPr>
        <w:t>dari</w:t>
      </w:r>
      <w:proofErr w:type="spellEnd"/>
      <w:r w:rsidRPr="00E3547F">
        <w:rPr>
          <w:sz w:val="22"/>
          <w:szCs w:val="22"/>
        </w:rPr>
        <w:t xml:space="preserve"> </w:t>
      </w:r>
      <w:proofErr w:type="spellStart"/>
      <w:r w:rsidRPr="00E3547F">
        <w:rPr>
          <w:sz w:val="22"/>
          <w:szCs w:val="22"/>
        </w:rPr>
        <w:t>aktivitas</w:t>
      </w:r>
      <w:proofErr w:type="spellEnd"/>
      <w:r w:rsidRPr="00E3547F">
        <w:rPr>
          <w:sz w:val="22"/>
          <w:szCs w:val="22"/>
        </w:rPr>
        <w:t xml:space="preserve"> yang </w:t>
      </w:r>
      <w:proofErr w:type="spellStart"/>
      <w:r w:rsidRPr="00E3547F">
        <w:rPr>
          <w:sz w:val="22"/>
          <w:szCs w:val="22"/>
        </w:rPr>
        <w:t>saling</w:t>
      </w:r>
      <w:proofErr w:type="spellEnd"/>
      <w:r w:rsidRPr="00E3547F">
        <w:rPr>
          <w:sz w:val="22"/>
          <w:szCs w:val="22"/>
        </w:rPr>
        <w:t xml:space="preserve"> </w:t>
      </w:r>
      <w:proofErr w:type="spellStart"/>
      <w:r w:rsidRPr="00E3547F">
        <w:rPr>
          <w:sz w:val="22"/>
          <w:szCs w:val="22"/>
        </w:rPr>
        <w:t>menyesuaikan</w:t>
      </w:r>
      <w:proofErr w:type="spellEnd"/>
      <w:r w:rsidRPr="00E3547F">
        <w:rPr>
          <w:sz w:val="22"/>
          <w:szCs w:val="22"/>
        </w:rPr>
        <w:t xml:space="preserve"> proses </w:t>
      </w:r>
      <w:proofErr w:type="spellStart"/>
      <w:r w:rsidRPr="00E3547F">
        <w:rPr>
          <w:sz w:val="22"/>
          <w:szCs w:val="22"/>
        </w:rPr>
        <w:t>interaksi</w:t>
      </w:r>
      <w:proofErr w:type="spellEnd"/>
      <w:r w:rsidRPr="00E3547F">
        <w:rPr>
          <w:sz w:val="22"/>
          <w:szCs w:val="22"/>
        </w:rPr>
        <w:t xml:space="preserve"> </w:t>
      </w:r>
      <w:proofErr w:type="spellStart"/>
      <w:r w:rsidRPr="00E3547F">
        <w:rPr>
          <w:sz w:val="22"/>
          <w:szCs w:val="22"/>
        </w:rPr>
        <w:t>antara</w:t>
      </w:r>
      <w:proofErr w:type="spellEnd"/>
      <w:r w:rsidRPr="00E3547F">
        <w:rPr>
          <w:sz w:val="22"/>
          <w:szCs w:val="22"/>
        </w:rPr>
        <w:t xml:space="preserve"> </w:t>
      </w:r>
      <w:proofErr w:type="spellStart"/>
      <w:r w:rsidRPr="00E3547F">
        <w:rPr>
          <w:sz w:val="22"/>
          <w:szCs w:val="22"/>
        </w:rPr>
        <w:t>tujuan</w:t>
      </w:r>
      <w:proofErr w:type="spellEnd"/>
      <w:r w:rsidRPr="00E3547F">
        <w:rPr>
          <w:sz w:val="22"/>
          <w:szCs w:val="22"/>
        </w:rPr>
        <w:t xml:space="preserve"> </w:t>
      </w:r>
      <w:proofErr w:type="spellStart"/>
      <w:r w:rsidRPr="00E3547F">
        <w:rPr>
          <w:sz w:val="22"/>
          <w:szCs w:val="22"/>
        </w:rPr>
        <w:t>serta</w:t>
      </w:r>
      <w:proofErr w:type="spellEnd"/>
      <w:r w:rsidRPr="00E3547F">
        <w:rPr>
          <w:sz w:val="22"/>
          <w:szCs w:val="22"/>
        </w:rPr>
        <w:t xml:space="preserve"> </w:t>
      </w:r>
      <w:proofErr w:type="spellStart"/>
      <w:r w:rsidRPr="00E3547F">
        <w:rPr>
          <w:sz w:val="22"/>
          <w:szCs w:val="22"/>
        </w:rPr>
        <w:t>tindakan</w:t>
      </w:r>
      <w:proofErr w:type="spellEnd"/>
      <w:r w:rsidRPr="00E3547F">
        <w:rPr>
          <w:sz w:val="22"/>
          <w:szCs w:val="22"/>
        </w:rPr>
        <w:t xml:space="preserve"> </w:t>
      </w:r>
      <w:proofErr w:type="spellStart"/>
      <w:r w:rsidRPr="00E3547F">
        <w:rPr>
          <w:sz w:val="22"/>
          <w:szCs w:val="22"/>
        </w:rPr>
        <w:t>dengan</w:t>
      </w:r>
      <w:proofErr w:type="spellEnd"/>
      <w:r w:rsidRPr="00E3547F">
        <w:rPr>
          <w:sz w:val="22"/>
          <w:szCs w:val="22"/>
        </w:rPr>
        <w:t xml:space="preserve"> </w:t>
      </w:r>
      <w:proofErr w:type="spellStart"/>
      <w:r w:rsidRPr="00E3547F">
        <w:rPr>
          <w:sz w:val="22"/>
          <w:szCs w:val="22"/>
        </w:rPr>
        <w:t>tujuan</w:t>
      </w:r>
      <w:proofErr w:type="spellEnd"/>
      <w:r w:rsidRPr="00E3547F">
        <w:rPr>
          <w:sz w:val="22"/>
          <w:szCs w:val="22"/>
        </w:rPr>
        <w:t xml:space="preserve"> untuk </w:t>
      </w:r>
      <w:proofErr w:type="spellStart"/>
      <w:r w:rsidRPr="00E3547F">
        <w:rPr>
          <w:sz w:val="22"/>
          <w:szCs w:val="22"/>
        </w:rPr>
        <w:t>menggapainya</w:t>
      </w:r>
      <w:proofErr w:type="spellEnd"/>
      <w:r w:rsidRPr="00E3547F">
        <w:rPr>
          <w:sz w:val="22"/>
          <w:szCs w:val="22"/>
        </w:rPr>
        <w:t xml:space="preserve"> juga </w:t>
      </w:r>
      <w:proofErr w:type="spellStart"/>
      <w:r w:rsidRPr="00E3547F">
        <w:rPr>
          <w:sz w:val="22"/>
          <w:szCs w:val="22"/>
        </w:rPr>
        <w:t>diperlukan</w:t>
      </w:r>
      <w:proofErr w:type="spellEnd"/>
      <w:r w:rsidRPr="00E3547F">
        <w:rPr>
          <w:sz w:val="22"/>
          <w:szCs w:val="22"/>
        </w:rPr>
        <w:t xml:space="preserve"> </w:t>
      </w:r>
      <w:proofErr w:type="spellStart"/>
      <w:r w:rsidRPr="00E3547F">
        <w:rPr>
          <w:sz w:val="22"/>
          <w:szCs w:val="22"/>
        </w:rPr>
        <w:t>jaringan</w:t>
      </w:r>
      <w:proofErr w:type="spellEnd"/>
      <w:r w:rsidRPr="00E3547F">
        <w:rPr>
          <w:sz w:val="22"/>
          <w:szCs w:val="22"/>
        </w:rPr>
        <w:t xml:space="preserve"> </w:t>
      </w:r>
      <w:proofErr w:type="spellStart"/>
      <w:r w:rsidRPr="00E3547F">
        <w:rPr>
          <w:sz w:val="22"/>
          <w:szCs w:val="22"/>
        </w:rPr>
        <w:t>pelaksana</w:t>
      </w:r>
      <w:proofErr w:type="spellEnd"/>
      <w:r w:rsidRPr="00E3547F">
        <w:rPr>
          <w:sz w:val="22"/>
          <w:szCs w:val="22"/>
        </w:rPr>
        <w:t xml:space="preserve"> </w:t>
      </w:r>
      <w:proofErr w:type="spellStart"/>
      <w:r w:rsidRPr="00E3547F">
        <w:rPr>
          <w:sz w:val="22"/>
          <w:szCs w:val="22"/>
        </w:rPr>
        <w:t>birokrasi</w:t>
      </w:r>
      <w:proofErr w:type="spellEnd"/>
      <w:r w:rsidRPr="00E3547F">
        <w:rPr>
          <w:sz w:val="22"/>
          <w:szCs w:val="22"/>
        </w:rPr>
        <w:t xml:space="preserve"> yang </w:t>
      </w:r>
      <w:proofErr w:type="spellStart"/>
      <w:r w:rsidRPr="00E3547F">
        <w:rPr>
          <w:sz w:val="22"/>
          <w:szCs w:val="22"/>
        </w:rPr>
        <w:t>efektif</w:t>
      </w:r>
      <w:proofErr w:type="spellEnd"/>
      <w:r w:rsidRPr="00E3547F">
        <w:rPr>
          <w:sz w:val="22"/>
          <w:szCs w:val="22"/>
        </w:rPr>
        <w:t xml:space="preserve">. </w:t>
      </w:r>
      <w:proofErr w:type="spellStart"/>
      <w:r w:rsidRPr="00E3547F">
        <w:rPr>
          <w:sz w:val="22"/>
          <w:szCs w:val="22"/>
        </w:rPr>
        <w:t>Sehingga</w:t>
      </w:r>
      <w:proofErr w:type="spellEnd"/>
      <w:r w:rsidRPr="00E3547F">
        <w:rPr>
          <w:sz w:val="22"/>
          <w:szCs w:val="22"/>
        </w:rPr>
        <w:t xml:space="preserve"> </w:t>
      </w:r>
      <w:proofErr w:type="spellStart"/>
      <w:r w:rsidRPr="00E3547F">
        <w:rPr>
          <w:sz w:val="22"/>
          <w:szCs w:val="22"/>
        </w:rPr>
        <w:t>penulis</w:t>
      </w:r>
      <w:proofErr w:type="spellEnd"/>
      <w:r w:rsidRPr="00E3547F">
        <w:rPr>
          <w:sz w:val="22"/>
          <w:szCs w:val="22"/>
        </w:rPr>
        <w:t xml:space="preserve"> </w:t>
      </w:r>
      <w:proofErr w:type="spellStart"/>
      <w:r w:rsidRPr="00E3547F">
        <w:rPr>
          <w:sz w:val="22"/>
          <w:szCs w:val="22"/>
        </w:rPr>
        <w:t>dapat</w:t>
      </w:r>
      <w:proofErr w:type="spellEnd"/>
      <w:r w:rsidRPr="00E3547F">
        <w:rPr>
          <w:sz w:val="22"/>
          <w:szCs w:val="22"/>
        </w:rPr>
        <w:t xml:space="preserve"> </w:t>
      </w:r>
      <w:proofErr w:type="spellStart"/>
      <w:r w:rsidRPr="00E3547F">
        <w:rPr>
          <w:sz w:val="22"/>
          <w:szCs w:val="22"/>
        </w:rPr>
        <w:t>memahami</w:t>
      </w:r>
      <w:proofErr w:type="spellEnd"/>
      <w:r w:rsidRPr="00E3547F">
        <w:rPr>
          <w:sz w:val="22"/>
          <w:szCs w:val="22"/>
        </w:rPr>
        <w:t xml:space="preserve"> </w:t>
      </w:r>
      <w:proofErr w:type="spellStart"/>
      <w:r w:rsidRPr="00E3547F">
        <w:rPr>
          <w:sz w:val="22"/>
          <w:szCs w:val="22"/>
        </w:rPr>
        <w:t>bahwa</w:t>
      </w:r>
      <w:proofErr w:type="spellEnd"/>
      <w:r w:rsidRPr="00E3547F">
        <w:rPr>
          <w:sz w:val="22"/>
          <w:szCs w:val="22"/>
        </w:rPr>
        <w:t xml:space="preserve"> </w:t>
      </w:r>
      <w:proofErr w:type="spellStart"/>
      <w:r w:rsidRPr="00E3547F">
        <w:rPr>
          <w:sz w:val="22"/>
          <w:szCs w:val="22"/>
        </w:rPr>
        <w:t>implementasi</w:t>
      </w:r>
      <w:proofErr w:type="spellEnd"/>
      <w:r w:rsidRPr="00E3547F">
        <w:rPr>
          <w:sz w:val="22"/>
          <w:szCs w:val="22"/>
        </w:rPr>
        <w:t xml:space="preserve"> </w:t>
      </w:r>
      <w:proofErr w:type="spellStart"/>
      <w:r w:rsidRPr="00E3547F">
        <w:rPr>
          <w:sz w:val="22"/>
          <w:szCs w:val="22"/>
        </w:rPr>
        <w:t>merupakan</w:t>
      </w:r>
      <w:proofErr w:type="spellEnd"/>
      <w:r w:rsidRPr="00E3547F">
        <w:rPr>
          <w:sz w:val="22"/>
          <w:szCs w:val="22"/>
        </w:rPr>
        <w:t xml:space="preserve"> </w:t>
      </w:r>
      <w:proofErr w:type="spellStart"/>
      <w:r w:rsidRPr="00E3547F">
        <w:rPr>
          <w:sz w:val="22"/>
          <w:szCs w:val="22"/>
        </w:rPr>
        <w:t>suatu</w:t>
      </w:r>
      <w:proofErr w:type="spellEnd"/>
      <w:r w:rsidRPr="00E3547F">
        <w:rPr>
          <w:sz w:val="22"/>
          <w:szCs w:val="22"/>
        </w:rPr>
        <w:t xml:space="preserve"> </w:t>
      </w:r>
      <w:proofErr w:type="spellStart"/>
      <w:r w:rsidRPr="00E3547F">
        <w:rPr>
          <w:sz w:val="22"/>
          <w:szCs w:val="22"/>
        </w:rPr>
        <w:t>pelaksanaan</w:t>
      </w:r>
      <w:proofErr w:type="spellEnd"/>
      <w:r w:rsidRPr="00E3547F">
        <w:rPr>
          <w:sz w:val="22"/>
          <w:szCs w:val="22"/>
        </w:rPr>
        <w:t xml:space="preserve"> </w:t>
      </w:r>
      <w:proofErr w:type="spellStart"/>
      <w:r w:rsidRPr="00E3547F">
        <w:rPr>
          <w:sz w:val="22"/>
          <w:szCs w:val="22"/>
        </w:rPr>
        <w:t>kegiatan</w:t>
      </w:r>
      <w:proofErr w:type="spellEnd"/>
      <w:r w:rsidRPr="00E3547F">
        <w:rPr>
          <w:sz w:val="22"/>
          <w:szCs w:val="22"/>
        </w:rPr>
        <w:t xml:space="preserve"> </w:t>
      </w:r>
      <w:proofErr w:type="spellStart"/>
      <w:r w:rsidRPr="00E3547F">
        <w:rPr>
          <w:sz w:val="22"/>
          <w:szCs w:val="22"/>
        </w:rPr>
        <w:t>berdasarkan</w:t>
      </w:r>
      <w:proofErr w:type="spellEnd"/>
      <w:r w:rsidRPr="00E3547F">
        <w:rPr>
          <w:sz w:val="22"/>
          <w:szCs w:val="22"/>
        </w:rPr>
        <w:t xml:space="preserve"> </w:t>
      </w:r>
      <w:proofErr w:type="spellStart"/>
      <w:r w:rsidRPr="00E3547F">
        <w:rPr>
          <w:sz w:val="22"/>
          <w:szCs w:val="22"/>
        </w:rPr>
        <w:t>dengan</w:t>
      </w:r>
      <w:proofErr w:type="spellEnd"/>
      <w:r w:rsidRPr="00E3547F">
        <w:rPr>
          <w:sz w:val="22"/>
          <w:szCs w:val="22"/>
        </w:rPr>
        <w:t xml:space="preserve"> </w:t>
      </w:r>
      <w:proofErr w:type="spellStart"/>
      <w:r w:rsidRPr="00E3547F">
        <w:rPr>
          <w:sz w:val="22"/>
          <w:szCs w:val="22"/>
        </w:rPr>
        <w:t>rencana</w:t>
      </w:r>
      <w:proofErr w:type="spellEnd"/>
      <w:r w:rsidRPr="00E3547F">
        <w:rPr>
          <w:sz w:val="22"/>
          <w:szCs w:val="22"/>
        </w:rPr>
        <w:t>.</w:t>
      </w:r>
    </w:p>
    <w:p w14:paraId="4ADACAB7" w14:textId="77777777" w:rsidR="00E3547F" w:rsidRPr="00E3547F" w:rsidRDefault="00E3547F" w:rsidP="00E3547F">
      <w:pPr>
        <w:pStyle w:val="Default"/>
        <w:jc w:val="both"/>
        <w:rPr>
          <w:sz w:val="22"/>
          <w:szCs w:val="22"/>
        </w:rPr>
      </w:pPr>
      <w:r w:rsidRPr="00E3547F">
        <w:rPr>
          <w:b/>
          <w:sz w:val="22"/>
          <w:szCs w:val="22"/>
        </w:rPr>
        <w:tab/>
      </w:r>
      <w:proofErr w:type="spellStart"/>
      <w:r w:rsidRPr="00E3547F">
        <w:rPr>
          <w:sz w:val="22"/>
          <w:szCs w:val="22"/>
        </w:rPr>
        <w:t>Menurut</w:t>
      </w:r>
      <w:proofErr w:type="spellEnd"/>
      <w:r w:rsidRPr="00E3547F">
        <w:rPr>
          <w:sz w:val="22"/>
          <w:szCs w:val="22"/>
        </w:rPr>
        <w:t xml:space="preserve"> </w:t>
      </w:r>
      <w:proofErr w:type="spellStart"/>
      <w:r w:rsidRPr="00E3547F">
        <w:rPr>
          <w:sz w:val="22"/>
          <w:szCs w:val="22"/>
        </w:rPr>
        <w:t>Gintings</w:t>
      </w:r>
      <w:proofErr w:type="spellEnd"/>
      <w:r w:rsidRPr="00E3547F">
        <w:rPr>
          <w:sz w:val="22"/>
          <w:szCs w:val="22"/>
        </w:rPr>
        <w:t xml:space="preserve"> (2008, h.5) </w:t>
      </w:r>
      <w:proofErr w:type="spellStart"/>
      <w:r w:rsidRPr="00E3547F">
        <w:rPr>
          <w:sz w:val="22"/>
          <w:szCs w:val="22"/>
        </w:rPr>
        <w:t>mengatakan</w:t>
      </w:r>
      <w:proofErr w:type="spellEnd"/>
      <w:r w:rsidRPr="00E3547F">
        <w:rPr>
          <w:sz w:val="22"/>
          <w:szCs w:val="22"/>
        </w:rPr>
        <w:t xml:space="preserve"> </w:t>
      </w:r>
      <w:proofErr w:type="spellStart"/>
      <w:r w:rsidRPr="00E3547F">
        <w:rPr>
          <w:sz w:val="22"/>
          <w:szCs w:val="22"/>
        </w:rPr>
        <w:t>bahwa</w:t>
      </w:r>
      <w:proofErr w:type="spellEnd"/>
      <w:r w:rsidRPr="00E3547F">
        <w:rPr>
          <w:sz w:val="22"/>
          <w:szCs w:val="22"/>
        </w:rPr>
        <w:t xml:space="preserve"> </w:t>
      </w:r>
      <w:proofErr w:type="spellStart"/>
      <w:r w:rsidRPr="00E3547F">
        <w:rPr>
          <w:sz w:val="22"/>
          <w:szCs w:val="22"/>
        </w:rPr>
        <w:t>pembelajaran</w:t>
      </w:r>
      <w:proofErr w:type="spellEnd"/>
      <w:r w:rsidRPr="00E3547F">
        <w:rPr>
          <w:sz w:val="22"/>
          <w:szCs w:val="22"/>
        </w:rPr>
        <w:t xml:space="preserve"> </w:t>
      </w:r>
      <w:proofErr w:type="spellStart"/>
      <w:r w:rsidRPr="00E3547F">
        <w:rPr>
          <w:sz w:val="22"/>
          <w:szCs w:val="22"/>
        </w:rPr>
        <w:t>memotivasi</w:t>
      </w:r>
      <w:proofErr w:type="spellEnd"/>
      <w:r w:rsidRPr="00E3547F">
        <w:rPr>
          <w:sz w:val="22"/>
          <w:szCs w:val="22"/>
        </w:rPr>
        <w:t xml:space="preserve"> dan </w:t>
      </w:r>
      <w:proofErr w:type="spellStart"/>
      <w:r w:rsidRPr="00E3547F">
        <w:rPr>
          <w:sz w:val="22"/>
          <w:szCs w:val="22"/>
        </w:rPr>
        <w:t>memberikan</w:t>
      </w:r>
      <w:proofErr w:type="spellEnd"/>
      <w:r w:rsidRPr="00E3547F">
        <w:rPr>
          <w:sz w:val="22"/>
          <w:szCs w:val="22"/>
        </w:rPr>
        <w:t xml:space="preserve"> </w:t>
      </w:r>
      <w:proofErr w:type="spellStart"/>
      <w:r w:rsidRPr="00E3547F">
        <w:rPr>
          <w:sz w:val="22"/>
          <w:szCs w:val="22"/>
        </w:rPr>
        <w:t>fasilitas</w:t>
      </w:r>
      <w:proofErr w:type="spellEnd"/>
      <w:r w:rsidRPr="00E3547F">
        <w:rPr>
          <w:sz w:val="22"/>
          <w:szCs w:val="22"/>
        </w:rPr>
        <w:t xml:space="preserve"> </w:t>
      </w:r>
      <w:proofErr w:type="spellStart"/>
      <w:r w:rsidRPr="00E3547F">
        <w:rPr>
          <w:sz w:val="22"/>
          <w:szCs w:val="22"/>
        </w:rPr>
        <w:t>kepada</w:t>
      </w:r>
      <w:proofErr w:type="spellEnd"/>
      <w:r w:rsidRPr="00E3547F">
        <w:rPr>
          <w:sz w:val="22"/>
          <w:szCs w:val="22"/>
        </w:rPr>
        <w:t xml:space="preserve"> </w:t>
      </w:r>
      <w:proofErr w:type="spellStart"/>
      <w:r w:rsidRPr="00E3547F">
        <w:rPr>
          <w:sz w:val="22"/>
          <w:szCs w:val="22"/>
        </w:rPr>
        <w:t>mahasiswa</w:t>
      </w:r>
      <w:proofErr w:type="spellEnd"/>
      <w:r w:rsidRPr="00E3547F">
        <w:rPr>
          <w:sz w:val="22"/>
          <w:szCs w:val="22"/>
        </w:rPr>
        <w:t xml:space="preserve"> agar </w:t>
      </w:r>
      <w:proofErr w:type="spellStart"/>
      <w:r w:rsidRPr="00E3547F">
        <w:rPr>
          <w:sz w:val="22"/>
          <w:szCs w:val="22"/>
        </w:rPr>
        <w:t>dapat</w:t>
      </w:r>
      <w:proofErr w:type="spellEnd"/>
      <w:r w:rsidRPr="00E3547F">
        <w:rPr>
          <w:sz w:val="22"/>
          <w:szCs w:val="22"/>
        </w:rPr>
        <w:t xml:space="preserve"> </w:t>
      </w:r>
      <w:proofErr w:type="spellStart"/>
      <w:r w:rsidRPr="00E3547F">
        <w:rPr>
          <w:sz w:val="22"/>
          <w:szCs w:val="22"/>
        </w:rPr>
        <w:t>belajar</w:t>
      </w:r>
      <w:proofErr w:type="spellEnd"/>
      <w:r w:rsidRPr="00E3547F">
        <w:rPr>
          <w:sz w:val="22"/>
          <w:szCs w:val="22"/>
        </w:rPr>
        <w:t xml:space="preserve"> </w:t>
      </w:r>
      <w:proofErr w:type="spellStart"/>
      <w:r w:rsidRPr="00E3547F">
        <w:rPr>
          <w:sz w:val="22"/>
          <w:szCs w:val="22"/>
        </w:rPr>
        <w:t>sendiri</w:t>
      </w:r>
      <w:proofErr w:type="spellEnd"/>
      <w:r w:rsidRPr="00E3547F">
        <w:rPr>
          <w:sz w:val="22"/>
          <w:szCs w:val="22"/>
        </w:rPr>
        <w:t xml:space="preserve">. </w:t>
      </w:r>
    </w:p>
    <w:p w14:paraId="469FB954"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color w:val="000000"/>
        </w:rPr>
      </w:pPr>
      <w:r w:rsidRPr="00E3547F">
        <w:rPr>
          <w:rFonts w:ascii="Times New Roman" w:hAnsi="Times New Roman" w:cs="Times New Roman"/>
          <w:color w:val="000000"/>
        </w:rPr>
        <w:t xml:space="preserve">Menurut Gagne (1985) (dalam Siregar, 2010, h.12) mendefinisikan pembelajaran sebagai pengaturan peristiwa secara seksama dengan maksud agar terjadi belajar dan membuatnya berhasil untuk mengaktifkan, mendukung, dan memperhatikan proses internal yang terdapat dalam setiap peristiwa belajar. </w:t>
      </w:r>
    </w:p>
    <w:p w14:paraId="7895A61A" w14:textId="77777777" w:rsidR="00E3547F" w:rsidRPr="008275EE" w:rsidRDefault="00E3547F" w:rsidP="008275EE">
      <w:pPr>
        <w:spacing w:after="0" w:line="240" w:lineRule="auto"/>
        <w:ind w:firstLine="720"/>
        <w:jc w:val="both"/>
        <w:rPr>
          <w:rFonts w:ascii="Times New Roman" w:hAnsi="Times New Roman" w:cs="Times New Roman"/>
          <w:lang w:val="en-US"/>
        </w:rPr>
      </w:pPr>
      <w:r w:rsidRPr="00E3547F">
        <w:rPr>
          <w:rFonts w:ascii="Times New Roman" w:hAnsi="Times New Roman" w:cs="Times New Roman"/>
          <w:color w:val="000000"/>
        </w:rPr>
        <w:t xml:space="preserve">Dimyati dan Mudjiono (dalam Nurhani, 2015, h.142) mengemukakan bahwa pembelajaran adalah suatu persiapan yang disiapkan oleh dosen guna menarik dan memberi informasi kepada mahasiswa, sehingga dengan persiapan yang </w:t>
      </w:r>
      <w:r w:rsidRPr="00E3547F">
        <w:rPr>
          <w:rFonts w:ascii="Times New Roman" w:hAnsi="Times New Roman" w:cs="Times New Roman"/>
        </w:rPr>
        <w:t>dirancang oleh dosen dapat membantu mahasiswa dalam menghadapi tujuan.</w:t>
      </w:r>
    </w:p>
    <w:p w14:paraId="20122470"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color w:val="000000"/>
        </w:rPr>
      </w:pPr>
      <w:r w:rsidRPr="00E3547F">
        <w:rPr>
          <w:rFonts w:ascii="Times New Roman" w:hAnsi="Times New Roman" w:cs="Times New Roman"/>
          <w:color w:val="000000"/>
        </w:rPr>
        <w:t xml:space="preserve">Ely (1979), mengatakan bahwa perencanaan itu pada dasarnya adalah suatu proses dan cara berfikir yang dapat membantu menciptakan hasil yang diharapkan. </w:t>
      </w:r>
    </w:p>
    <w:p w14:paraId="730CB33A"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color w:val="000000"/>
        </w:rPr>
      </w:pPr>
      <w:r w:rsidRPr="00E3547F">
        <w:rPr>
          <w:rFonts w:ascii="Times New Roman" w:hAnsi="Times New Roman" w:cs="Times New Roman"/>
          <w:color w:val="000000"/>
        </w:rPr>
        <w:t xml:space="preserve">Menurut William H. Newman dalam bukunya </w:t>
      </w:r>
      <w:r w:rsidRPr="00E3547F">
        <w:rPr>
          <w:rFonts w:ascii="Times New Roman" w:hAnsi="Times New Roman" w:cs="Times New Roman"/>
          <w:i/>
          <w:iCs/>
          <w:color w:val="000000"/>
        </w:rPr>
        <w:t xml:space="preserve">Administrative Action Tecniques of Organization and Management. </w:t>
      </w:r>
      <w:r w:rsidRPr="00E3547F">
        <w:rPr>
          <w:rFonts w:ascii="Times New Roman" w:hAnsi="Times New Roman" w:cs="Times New Roman"/>
          <w:color w:val="000000"/>
        </w:rPr>
        <w:t xml:space="preserve">Mengemukakan bahwa “Perencanaan adalah menentukan apa yang akan dilakukan. Perencanaan mengandung rangkaian-rangkaian putusan yang luas dan penjelasan-penjelasan dari tujuan, penentuan kebijakan, penentuan program, penentuan metode-metode, dan prosedur tertentu dan penentuan kegiatan berdasarkan jadwal sehari-hari.” </w:t>
      </w:r>
    </w:p>
    <w:p w14:paraId="4944B068"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color w:val="000000"/>
        </w:rPr>
      </w:pPr>
      <w:r w:rsidRPr="00E3547F">
        <w:rPr>
          <w:rFonts w:ascii="Times New Roman" w:hAnsi="Times New Roman" w:cs="Times New Roman"/>
          <w:color w:val="000000"/>
        </w:rPr>
        <w:t xml:space="preserve">Banghart dan Trull (1973), mengemukakan bahwa perencanaan adalah awal dari semua proses yang rasional dan mengandung sifat optimis yang didasarkan atas kepercayaan bahwa akan dapat mengatasi berbagai macam permasalahan. </w:t>
      </w:r>
    </w:p>
    <w:p w14:paraId="6B3054D4" w14:textId="77777777" w:rsidR="00E3547F" w:rsidRPr="008275EE" w:rsidRDefault="00E3547F" w:rsidP="008275EE">
      <w:pPr>
        <w:spacing w:after="0" w:line="240" w:lineRule="auto"/>
        <w:ind w:firstLine="720"/>
        <w:jc w:val="both"/>
        <w:rPr>
          <w:rFonts w:ascii="Times New Roman" w:hAnsi="Times New Roman" w:cs="Times New Roman"/>
          <w:lang w:val="en-US"/>
        </w:rPr>
      </w:pPr>
      <w:r w:rsidRPr="00E3547F">
        <w:rPr>
          <w:rFonts w:ascii="Times New Roman" w:hAnsi="Times New Roman" w:cs="Times New Roman"/>
          <w:color w:val="000000"/>
        </w:rPr>
        <w:t>Sedangkan Perencanaan pembelajaran menurut Smith dan Ragan adalah proses sistematis dalam mengartikan prinsip belajar dan pembelajaran kedalam rancangan untuk bahan dan aktivitas pembelajaran. Proses sistematis dan berfikir dalam mengartikan prinsip belajar dan pembelajaran kedalam rancangan untuk bahan dan aktivitas pembelajaran.</w:t>
      </w:r>
    </w:p>
    <w:p w14:paraId="38333B0F" w14:textId="77777777" w:rsidR="00E3547F" w:rsidRPr="00E3547F" w:rsidRDefault="00E3547F" w:rsidP="00E3547F">
      <w:pPr>
        <w:spacing w:after="0" w:line="240" w:lineRule="auto"/>
        <w:ind w:firstLine="720"/>
        <w:jc w:val="both"/>
        <w:rPr>
          <w:rFonts w:ascii="Times New Roman" w:hAnsi="Times New Roman" w:cs="Times New Roman"/>
        </w:rPr>
      </w:pPr>
      <w:r w:rsidRPr="00E3547F">
        <w:rPr>
          <w:rFonts w:ascii="Times New Roman" w:hAnsi="Times New Roman" w:cs="Times New Roman"/>
        </w:rPr>
        <w:t>Metode pembelajaran digunakan dosen untuk menyajikan materi pembelajaran kepada murid di dalam kelas baik secara individual atau secara kelompok agar materi pelajaran dapat diserap, dipahami, dan dimanfaatkan oleh murid dengan baik (Ahmadi dan Prastya, 2005).</w:t>
      </w:r>
    </w:p>
    <w:p w14:paraId="206D739C"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color w:val="000000"/>
        </w:rPr>
      </w:pPr>
      <w:r w:rsidRPr="00E3547F">
        <w:rPr>
          <w:rFonts w:ascii="Times New Roman" w:hAnsi="Times New Roman" w:cs="Times New Roman"/>
          <w:color w:val="000000"/>
        </w:rPr>
        <w:t xml:space="preserve">Metode pembelajaran yang tepat akan memudahkan mahasiswa dalam menerima dan memahami materi yang akan disampaikan. Dengan metode yang tepat pun kesulitan dosen dalam menyampaikan materi bisa diminimalisasikan. Metode pembelajaran yang efektif memiliki keterkaitan dengan tingkat pemahaman dosen terhadap perkembangan kondisi mahasiswa-mahasiswa di kelas, untuk itu seorang dosen diharapkan mampu mengembangakan kretivitas dosen untuk menerapkan dan mengembangkan berbagai macam bentuk </w:t>
      </w:r>
      <w:r w:rsidRPr="00E3547F">
        <w:rPr>
          <w:rFonts w:ascii="Times New Roman" w:hAnsi="Times New Roman" w:cs="Times New Roman"/>
          <w:color w:val="000000"/>
        </w:rPr>
        <w:lastRenderedPageBreak/>
        <w:t xml:space="preserve">metode pembelajaran, sehingga dapat meningkatkan kemampuan berfikir, daya analisis dan hasil belajar mahasiswa di kampus. </w:t>
      </w:r>
    </w:p>
    <w:p w14:paraId="21F8F440"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color w:val="000000"/>
        </w:rPr>
      </w:pPr>
      <w:r w:rsidRPr="00E3547F">
        <w:rPr>
          <w:rFonts w:ascii="Times New Roman" w:hAnsi="Times New Roman" w:cs="Times New Roman"/>
          <w:color w:val="000000"/>
        </w:rPr>
        <w:t xml:space="preserve">Metode pembelajaran terdiri dari beberapa metode yang digunakan, yaitu: metode ceramah </w:t>
      </w:r>
      <w:r w:rsidRPr="00E3547F">
        <w:rPr>
          <w:rFonts w:ascii="Times New Roman" w:hAnsi="Times New Roman" w:cs="Times New Roman"/>
          <w:i/>
          <w:iCs/>
          <w:color w:val="000000"/>
        </w:rPr>
        <w:t>(preaching method</w:t>
      </w:r>
      <w:r w:rsidRPr="00E3547F">
        <w:rPr>
          <w:rFonts w:ascii="Times New Roman" w:hAnsi="Times New Roman" w:cs="Times New Roman"/>
          <w:color w:val="000000"/>
        </w:rPr>
        <w:t xml:space="preserve">), metode percobaan (exsprimental </w:t>
      </w:r>
      <w:r w:rsidRPr="00E3547F">
        <w:rPr>
          <w:rFonts w:ascii="Times New Roman" w:hAnsi="Times New Roman" w:cs="Times New Roman"/>
          <w:i/>
          <w:iCs/>
          <w:color w:val="000000"/>
        </w:rPr>
        <w:t>method</w:t>
      </w:r>
      <w:r w:rsidRPr="00E3547F">
        <w:rPr>
          <w:rFonts w:ascii="Times New Roman" w:hAnsi="Times New Roman" w:cs="Times New Roman"/>
          <w:color w:val="000000"/>
        </w:rPr>
        <w:t xml:space="preserve">), metode latihan keterampilan) </w:t>
      </w:r>
      <w:r w:rsidRPr="00E3547F">
        <w:rPr>
          <w:rFonts w:ascii="Times New Roman" w:hAnsi="Times New Roman" w:cs="Times New Roman"/>
          <w:i/>
          <w:iCs/>
          <w:color w:val="000000"/>
        </w:rPr>
        <w:t>(drill method</w:t>
      </w:r>
      <w:r w:rsidRPr="00E3547F">
        <w:rPr>
          <w:rFonts w:ascii="Times New Roman" w:hAnsi="Times New Roman" w:cs="Times New Roman"/>
          <w:color w:val="000000"/>
        </w:rPr>
        <w:t xml:space="preserve">, metode diskusi </w:t>
      </w:r>
      <w:r w:rsidRPr="00E3547F">
        <w:rPr>
          <w:rFonts w:ascii="Times New Roman" w:hAnsi="Times New Roman" w:cs="Times New Roman"/>
          <w:i/>
          <w:iCs/>
          <w:color w:val="000000"/>
        </w:rPr>
        <w:t xml:space="preserve">(Discussion method), </w:t>
      </w:r>
      <w:r w:rsidRPr="00E3547F">
        <w:rPr>
          <w:rFonts w:ascii="Times New Roman" w:hAnsi="Times New Roman" w:cs="Times New Roman"/>
          <w:color w:val="000000"/>
        </w:rPr>
        <w:t>metode pemecahan masalah (</w:t>
      </w:r>
      <w:r w:rsidRPr="00E3547F">
        <w:rPr>
          <w:rFonts w:ascii="Times New Roman" w:hAnsi="Times New Roman" w:cs="Times New Roman"/>
          <w:i/>
          <w:iCs/>
          <w:color w:val="000000"/>
        </w:rPr>
        <w:t>problem solving method</w:t>
      </w:r>
      <w:r w:rsidRPr="00E3547F">
        <w:rPr>
          <w:rFonts w:ascii="Times New Roman" w:hAnsi="Times New Roman" w:cs="Times New Roman"/>
          <w:color w:val="000000"/>
        </w:rPr>
        <w:t xml:space="preserve">), metode perancangan </w:t>
      </w:r>
      <w:r w:rsidRPr="00E3547F">
        <w:rPr>
          <w:rFonts w:ascii="Times New Roman" w:hAnsi="Times New Roman" w:cs="Times New Roman"/>
          <w:i/>
          <w:iCs/>
          <w:color w:val="000000"/>
        </w:rPr>
        <w:t>(project method</w:t>
      </w:r>
      <w:r w:rsidRPr="00E3547F">
        <w:rPr>
          <w:rFonts w:ascii="Times New Roman" w:hAnsi="Times New Roman" w:cs="Times New Roman"/>
          <w:color w:val="000000"/>
        </w:rPr>
        <w:t xml:space="preserve">). </w:t>
      </w:r>
    </w:p>
    <w:p w14:paraId="66BF0726" w14:textId="77777777" w:rsidR="00E3547F" w:rsidRPr="00E3547F" w:rsidRDefault="00E3547F" w:rsidP="00E3547F">
      <w:pPr>
        <w:spacing w:after="0" w:line="240" w:lineRule="auto"/>
        <w:ind w:firstLine="720"/>
        <w:jc w:val="both"/>
        <w:rPr>
          <w:rFonts w:ascii="Times New Roman" w:hAnsi="Times New Roman" w:cs="Times New Roman"/>
        </w:rPr>
      </w:pPr>
      <w:r w:rsidRPr="00E3547F">
        <w:rPr>
          <w:rFonts w:ascii="Times New Roman" w:hAnsi="Times New Roman" w:cs="Times New Roman"/>
          <w:color w:val="000000"/>
        </w:rPr>
        <w:t xml:space="preserve">Keseluruhan metode pembelajaran memiliki hubungan yang kuat terhadap prestasi belajar mahasiswa. Adanya metode pembelajaran yang tepat pada dasarnya bertujuan untuk menciptakan kondisi pembelajaran yang membuat mahasiswa belajar secara aktif dan </w:t>
      </w:r>
      <w:r w:rsidRPr="00E3547F">
        <w:rPr>
          <w:rFonts w:ascii="Times New Roman" w:hAnsi="Times New Roman" w:cs="Times New Roman"/>
        </w:rPr>
        <w:t>menyenangkan yang akan berdampak positif pada hasil belajar dan prestasi yang optimal.</w:t>
      </w:r>
    </w:p>
    <w:p w14:paraId="49823D15" w14:textId="77777777" w:rsidR="00E3547F" w:rsidRPr="00E3547F" w:rsidRDefault="00E3547F" w:rsidP="00E3547F">
      <w:pPr>
        <w:spacing w:after="0" w:line="240" w:lineRule="auto"/>
        <w:ind w:firstLine="720"/>
        <w:jc w:val="both"/>
        <w:rPr>
          <w:rFonts w:ascii="Times New Roman" w:hAnsi="Times New Roman" w:cs="Times New Roman"/>
        </w:rPr>
      </w:pPr>
    </w:p>
    <w:p w14:paraId="246E2745" w14:textId="77777777" w:rsidR="00E3547F" w:rsidRPr="00E3547F" w:rsidRDefault="00E3547F" w:rsidP="00E3547F">
      <w:pPr>
        <w:pStyle w:val="Default"/>
        <w:ind w:firstLine="720"/>
        <w:jc w:val="both"/>
        <w:rPr>
          <w:sz w:val="22"/>
          <w:szCs w:val="22"/>
        </w:rPr>
      </w:pPr>
      <w:r w:rsidRPr="00E3547F">
        <w:rPr>
          <w:sz w:val="22"/>
          <w:szCs w:val="22"/>
        </w:rPr>
        <w:t xml:space="preserve">Kata media </w:t>
      </w:r>
      <w:proofErr w:type="spellStart"/>
      <w:r w:rsidRPr="00E3547F">
        <w:rPr>
          <w:sz w:val="22"/>
          <w:szCs w:val="22"/>
        </w:rPr>
        <w:t>dalam</w:t>
      </w:r>
      <w:proofErr w:type="spellEnd"/>
      <w:r w:rsidRPr="00E3547F">
        <w:rPr>
          <w:sz w:val="22"/>
          <w:szCs w:val="22"/>
        </w:rPr>
        <w:t xml:space="preserve"> “media </w:t>
      </w:r>
      <w:proofErr w:type="spellStart"/>
      <w:r w:rsidRPr="00E3547F">
        <w:rPr>
          <w:sz w:val="22"/>
          <w:szCs w:val="22"/>
        </w:rPr>
        <w:t>pembelajaran</w:t>
      </w:r>
      <w:proofErr w:type="spellEnd"/>
      <w:r w:rsidRPr="00E3547F">
        <w:rPr>
          <w:sz w:val="22"/>
          <w:szCs w:val="22"/>
        </w:rPr>
        <w:t xml:space="preserve">” </w:t>
      </w:r>
      <w:proofErr w:type="spellStart"/>
      <w:r w:rsidRPr="00E3547F">
        <w:rPr>
          <w:sz w:val="22"/>
          <w:szCs w:val="22"/>
        </w:rPr>
        <w:t>secara</w:t>
      </w:r>
      <w:proofErr w:type="spellEnd"/>
      <w:r w:rsidRPr="00E3547F">
        <w:rPr>
          <w:sz w:val="22"/>
          <w:szCs w:val="22"/>
        </w:rPr>
        <w:t xml:space="preserve"> </w:t>
      </w:r>
      <w:proofErr w:type="spellStart"/>
      <w:r w:rsidRPr="00E3547F">
        <w:rPr>
          <w:sz w:val="22"/>
          <w:szCs w:val="22"/>
        </w:rPr>
        <w:t>harfiah</w:t>
      </w:r>
      <w:proofErr w:type="spellEnd"/>
      <w:r w:rsidRPr="00E3547F">
        <w:rPr>
          <w:sz w:val="22"/>
          <w:szCs w:val="22"/>
        </w:rPr>
        <w:t xml:space="preserve"> </w:t>
      </w:r>
      <w:proofErr w:type="spellStart"/>
      <w:r w:rsidRPr="00E3547F">
        <w:rPr>
          <w:sz w:val="22"/>
          <w:szCs w:val="22"/>
        </w:rPr>
        <w:t>berarti</w:t>
      </w:r>
      <w:proofErr w:type="spellEnd"/>
      <w:r w:rsidRPr="00E3547F">
        <w:rPr>
          <w:sz w:val="22"/>
          <w:szCs w:val="22"/>
        </w:rPr>
        <w:t xml:space="preserve"> </w:t>
      </w:r>
      <w:proofErr w:type="spellStart"/>
      <w:r w:rsidRPr="00E3547F">
        <w:rPr>
          <w:sz w:val="22"/>
          <w:szCs w:val="22"/>
        </w:rPr>
        <w:t>perantara</w:t>
      </w:r>
      <w:proofErr w:type="spellEnd"/>
      <w:r w:rsidRPr="00E3547F">
        <w:rPr>
          <w:sz w:val="22"/>
          <w:szCs w:val="22"/>
        </w:rPr>
        <w:t xml:space="preserve"> </w:t>
      </w:r>
      <w:proofErr w:type="spellStart"/>
      <w:r w:rsidRPr="00E3547F">
        <w:rPr>
          <w:sz w:val="22"/>
          <w:szCs w:val="22"/>
        </w:rPr>
        <w:t>atau</w:t>
      </w:r>
      <w:proofErr w:type="spellEnd"/>
      <w:r w:rsidRPr="00E3547F">
        <w:rPr>
          <w:sz w:val="22"/>
          <w:szCs w:val="22"/>
        </w:rPr>
        <w:t xml:space="preserve"> </w:t>
      </w:r>
      <w:proofErr w:type="spellStart"/>
      <w:r w:rsidRPr="00E3547F">
        <w:rPr>
          <w:sz w:val="22"/>
          <w:szCs w:val="22"/>
        </w:rPr>
        <w:t>pengantar</w:t>
      </w:r>
      <w:proofErr w:type="spellEnd"/>
      <w:r w:rsidRPr="00E3547F">
        <w:rPr>
          <w:sz w:val="22"/>
          <w:szCs w:val="22"/>
        </w:rPr>
        <w:t xml:space="preserve">, </w:t>
      </w:r>
      <w:proofErr w:type="spellStart"/>
      <w:r w:rsidRPr="00E3547F">
        <w:rPr>
          <w:sz w:val="22"/>
          <w:szCs w:val="22"/>
        </w:rPr>
        <w:t>sedangkan</w:t>
      </w:r>
      <w:proofErr w:type="spellEnd"/>
      <w:r w:rsidRPr="00E3547F">
        <w:rPr>
          <w:sz w:val="22"/>
          <w:szCs w:val="22"/>
        </w:rPr>
        <w:t xml:space="preserve"> kata </w:t>
      </w:r>
      <w:proofErr w:type="spellStart"/>
      <w:r w:rsidRPr="00E3547F">
        <w:rPr>
          <w:sz w:val="22"/>
          <w:szCs w:val="22"/>
        </w:rPr>
        <w:t>pembelajaran</w:t>
      </w:r>
      <w:proofErr w:type="spellEnd"/>
      <w:r w:rsidRPr="00E3547F">
        <w:rPr>
          <w:sz w:val="22"/>
          <w:szCs w:val="22"/>
        </w:rPr>
        <w:t xml:space="preserve"> </w:t>
      </w:r>
      <w:proofErr w:type="spellStart"/>
      <w:r w:rsidRPr="00E3547F">
        <w:rPr>
          <w:sz w:val="22"/>
          <w:szCs w:val="22"/>
        </w:rPr>
        <w:t>diartikan</w:t>
      </w:r>
      <w:proofErr w:type="spellEnd"/>
      <w:r w:rsidRPr="00E3547F">
        <w:rPr>
          <w:sz w:val="22"/>
          <w:szCs w:val="22"/>
        </w:rPr>
        <w:t xml:space="preserve"> </w:t>
      </w:r>
      <w:proofErr w:type="spellStart"/>
      <w:r w:rsidRPr="00E3547F">
        <w:rPr>
          <w:sz w:val="22"/>
          <w:szCs w:val="22"/>
        </w:rPr>
        <w:t>sebagai</w:t>
      </w:r>
      <w:proofErr w:type="spellEnd"/>
      <w:r w:rsidRPr="00E3547F">
        <w:rPr>
          <w:sz w:val="22"/>
          <w:szCs w:val="22"/>
        </w:rPr>
        <w:t xml:space="preserve"> </w:t>
      </w:r>
      <w:proofErr w:type="spellStart"/>
      <w:r w:rsidRPr="00E3547F">
        <w:rPr>
          <w:sz w:val="22"/>
          <w:szCs w:val="22"/>
        </w:rPr>
        <w:t>suatu</w:t>
      </w:r>
      <w:proofErr w:type="spellEnd"/>
      <w:r w:rsidRPr="00E3547F">
        <w:rPr>
          <w:sz w:val="22"/>
          <w:szCs w:val="22"/>
        </w:rPr>
        <w:t xml:space="preserve"> </w:t>
      </w:r>
      <w:proofErr w:type="spellStart"/>
      <w:r w:rsidRPr="00E3547F">
        <w:rPr>
          <w:sz w:val="22"/>
          <w:szCs w:val="22"/>
        </w:rPr>
        <w:t>kondisi</w:t>
      </w:r>
      <w:proofErr w:type="spellEnd"/>
      <w:r w:rsidRPr="00E3547F">
        <w:rPr>
          <w:sz w:val="22"/>
          <w:szCs w:val="22"/>
        </w:rPr>
        <w:t xml:space="preserve"> yang </w:t>
      </w:r>
      <w:proofErr w:type="spellStart"/>
      <w:r w:rsidRPr="00E3547F">
        <w:rPr>
          <w:sz w:val="22"/>
          <w:szCs w:val="22"/>
        </w:rPr>
        <w:t>diciptakan</w:t>
      </w:r>
      <w:proofErr w:type="spellEnd"/>
      <w:r w:rsidRPr="00E3547F">
        <w:rPr>
          <w:sz w:val="22"/>
          <w:szCs w:val="22"/>
        </w:rPr>
        <w:t xml:space="preserve"> untuk </w:t>
      </w:r>
      <w:proofErr w:type="spellStart"/>
      <w:r w:rsidRPr="00E3547F">
        <w:rPr>
          <w:sz w:val="22"/>
          <w:szCs w:val="22"/>
        </w:rPr>
        <w:t>membuat</w:t>
      </w:r>
      <w:proofErr w:type="spellEnd"/>
      <w:r w:rsidRPr="00E3547F">
        <w:rPr>
          <w:sz w:val="22"/>
          <w:szCs w:val="22"/>
        </w:rPr>
        <w:t xml:space="preserve"> </w:t>
      </w:r>
      <w:proofErr w:type="spellStart"/>
      <w:r w:rsidRPr="00E3547F">
        <w:rPr>
          <w:sz w:val="22"/>
          <w:szCs w:val="22"/>
        </w:rPr>
        <w:t>seseorang</w:t>
      </w:r>
      <w:proofErr w:type="spellEnd"/>
      <w:r w:rsidRPr="00E3547F">
        <w:rPr>
          <w:sz w:val="22"/>
          <w:szCs w:val="22"/>
        </w:rPr>
        <w:t xml:space="preserve"> </w:t>
      </w:r>
      <w:proofErr w:type="spellStart"/>
      <w:r w:rsidRPr="00E3547F">
        <w:rPr>
          <w:sz w:val="22"/>
          <w:szCs w:val="22"/>
        </w:rPr>
        <w:t>melakukan</w:t>
      </w:r>
      <w:proofErr w:type="spellEnd"/>
      <w:r w:rsidRPr="00E3547F">
        <w:rPr>
          <w:sz w:val="22"/>
          <w:szCs w:val="22"/>
        </w:rPr>
        <w:t xml:space="preserve"> </w:t>
      </w:r>
      <w:proofErr w:type="spellStart"/>
      <w:r w:rsidRPr="00E3547F">
        <w:rPr>
          <w:sz w:val="22"/>
          <w:szCs w:val="22"/>
        </w:rPr>
        <w:t>sesuatu</w:t>
      </w:r>
      <w:proofErr w:type="spellEnd"/>
      <w:r w:rsidRPr="00E3547F">
        <w:rPr>
          <w:sz w:val="22"/>
          <w:szCs w:val="22"/>
        </w:rPr>
        <w:t xml:space="preserve"> </w:t>
      </w:r>
      <w:proofErr w:type="spellStart"/>
      <w:r w:rsidRPr="00E3547F">
        <w:rPr>
          <w:sz w:val="22"/>
          <w:szCs w:val="22"/>
        </w:rPr>
        <w:t>kegiatan</w:t>
      </w:r>
      <w:proofErr w:type="spellEnd"/>
      <w:r w:rsidRPr="00E3547F">
        <w:rPr>
          <w:sz w:val="22"/>
          <w:szCs w:val="22"/>
        </w:rPr>
        <w:t xml:space="preserve"> </w:t>
      </w:r>
      <w:proofErr w:type="spellStart"/>
      <w:r w:rsidRPr="00E3547F">
        <w:rPr>
          <w:sz w:val="22"/>
          <w:szCs w:val="22"/>
        </w:rPr>
        <w:t>belajar</w:t>
      </w:r>
      <w:proofErr w:type="spellEnd"/>
      <w:r w:rsidRPr="00E3547F">
        <w:rPr>
          <w:sz w:val="22"/>
          <w:szCs w:val="22"/>
        </w:rPr>
        <w:t xml:space="preserve">. </w:t>
      </w:r>
      <w:proofErr w:type="spellStart"/>
      <w:r w:rsidRPr="00E3547F">
        <w:rPr>
          <w:sz w:val="22"/>
          <w:szCs w:val="22"/>
        </w:rPr>
        <w:t>Dengan</w:t>
      </w:r>
      <w:proofErr w:type="spellEnd"/>
      <w:r w:rsidRPr="00E3547F">
        <w:rPr>
          <w:sz w:val="22"/>
          <w:szCs w:val="22"/>
        </w:rPr>
        <w:t xml:space="preserve"> </w:t>
      </w:r>
      <w:proofErr w:type="spellStart"/>
      <w:r w:rsidRPr="00E3547F">
        <w:rPr>
          <w:sz w:val="22"/>
          <w:szCs w:val="22"/>
        </w:rPr>
        <w:t>demikian</w:t>
      </w:r>
      <w:proofErr w:type="spellEnd"/>
      <w:r w:rsidRPr="00E3547F">
        <w:rPr>
          <w:sz w:val="22"/>
          <w:szCs w:val="22"/>
        </w:rPr>
        <w:t xml:space="preserve"> media </w:t>
      </w:r>
      <w:proofErr w:type="spellStart"/>
      <w:r w:rsidRPr="00E3547F">
        <w:rPr>
          <w:sz w:val="22"/>
          <w:szCs w:val="22"/>
        </w:rPr>
        <w:t>pembelajaran</w:t>
      </w:r>
      <w:proofErr w:type="spellEnd"/>
      <w:r w:rsidRPr="00E3547F">
        <w:rPr>
          <w:sz w:val="22"/>
          <w:szCs w:val="22"/>
        </w:rPr>
        <w:t xml:space="preserve"> </w:t>
      </w:r>
      <w:proofErr w:type="spellStart"/>
      <w:r w:rsidRPr="00E3547F">
        <w:rPr>
          <w:sz w:val="22"/>
          <w:szCs w:val="22"/>
        </w:rPr>
        <w:t>memberikan</w:t>
      </w:r>
      <w:proofErr w:type="spellEnd"/>
      <w:r w:rsidRPr="00E3547F">
        <w:rPr>
          <w:sz w:val="22"/>
          <w:szCs w:val="22"/>
        </w:rPr>
        <w:t xml:space="preserve"> </w:t>
      </w:r>
      <w:proofErr w:type="spellStart"/>
      <w:r w:rsidRPr="00E3547F">
        <w:rPr>
          <w:sz w:val="22"/>
          <w:szCs w:val="22"/>
        </w:rPr>
        <w:t>penekanan</w:t>
      </w:r>
      <w:proofErr w:type="spellEnd"/>
      <w:r w:rsidRPr="00E3547F">
        <w:rPr>
          <w:sz w:val="22"/>
          <w:szCs w:val="22"/>
        </w:rPr>
        <w:t xml:space="preserve"> pada </w:t>
      </w:r>
      <w:proofErr w:type="spellStart"/>
      <w:r w:rsidRPr="00E3547F">
        <w:rPr>
          <w:sz w:val="22"/>
          <w:szCs w:val="22"/>
        </w:rPr>
        <w:t>posisi</w:t>
      </w:r>
      <w:proofErr w:type="spellEnd"/>
      <w:r w:rsidRPr="00E3547F">
        <w:rPr>
          <w:sz w:val="22"/>
          <w:szCs w:val="22"/>
        </w:rPr>
        <w:t xml:space="preserve"> media </w:t>
      </w:r>
      <w:proofErr w:type="spellStart"/>
      <w:r w:rsidRPr="00E3547F">
        <w:rPr>
          <w:sz w:val="22"/>
          <w:szCs w:val="22"/>
        </w:rPr>
        <w:t>sebagai</w:t>
      </w:r>
      <w:proofErr w:type="spellEnd"/>
      <w:r w:rsidRPr="00E3547F">
        <w:rPr>
          <w:sz w:val="22"/>
          <w:szCs w:val="22"/>
        </w:rPr>
        <w:t xml:space="preserve"> </w:t>
      </w:r>
      <w:proofErr w:type="spellStart"/>
      <w:r w:rsidRPr="00E3547F">
        <w:rPr>
          <w:sz w:val="22"/>
          <w:szCs w:val="22"/>
        </w:rPr>
        <w:t>wahana</w:t>
      </w:r>
      <w:proofErr w:type="spellEnd"/>
      <w:r w:rsidRPr="00E3547F">
        <w:rPr>
          <w:sz w:val="22"/>
          <w:szCs w:val="22"/>
        </w:rPr>
        <w:t xml:space="preserve"> </w:t>
      </w:r>
      <w:proofErr w:type="spellStart"/>
      <w:r w:rsidRPr="00E3547F">
        <w:rPr>
          <w:sz w:val="22"/>
          <w:szCs w:val="22"/>
        </w:rPr>
        <w:t>penyalur</w:t>
      </w:r>
      <w:proofErr w:type="spellEnd"/>
      <w:r w:rsidRPr="00E3547F">
        <w:rPr>
          <w:sz w:val="22"/>
          <w:szCs w:val="22"/>
        </w:rPr>
        <w:t xml:space="preserve"> </w:t>
      </w:r>
      <w:proofErr w:type="spellStart"/>
      <w:r w:rsidRPr="00E3547F">
        <w:rPr>
          <w:sz w:val="22"/>
          <w:szCs w:val="22"/>
        </w:rPr>
        <w:t>pesan</w:t>
      </w:r>
      <w:proofErr w:type="spellEnd"/>
      <w:r w:rsidRPr="00E3547F">
        <w:rPr>
          <w:sz w:val="22"/>
          <w:szCs w:val="22"/>
        </w:rPr>
        <w:t xml:space="preserve"> </w:t>
      </w:r>
      <w:proofErr w:type="spellStart"/>
      <w:r w:rsidRPr="00E3547F">
        <w:rPr>
          <w:sz w:val="22"/>
          <w:szCs w:val="22"/>
        </w:rPr>
        <w:t>atau</w:t>
      </w:r>
      <w:proofErr w:type="spellEnd"/>
      <w:r w:rsidRPr="00E3547F">
        <w:rPr>
          <w:sz w:val="22"/>
          <w:szCs w:val="22"/>
        </w:rPr>
        <w:t xml:space="preserve"> </w:t>
      </w:r>
      <w:proofErr w:type="spellStart"/>
      <w:r w:rsidRPr="00E3547F">
        <w:rPr>
          <w:sz w:val="22"/>
          <w:szCs w:val="22"/>
        </w:rPr>
        <w:t>informasi</w:t>
      </w:r>
      <w:proofErr w:type="spellEnd"/>
      <w:r w:rsidRPr="00E3547F">
        <w:rPr>
          <w:sz w:val="22"/>
          <w:szCs w:val="22"/>
        </w:rPr>
        <w:t xml:space="preserve"> </w:t>
      </w:r>
      <w:proofErr w:type="spellStart"/>
      <w:r w:rsidRPr="00E3547F">
        <w:rPr>
          <w:sz w:val="22"/>
          <w:szCs w:val="22"/>
        </w:rPr>
        <w:t>belajar</w:t>
      </w:r>
      <w:proofErr w:type="spellEnd"/>
      <w:r w:rsidRPr="00E3547F">
        <w:rPr>
          <w:sz w:val="22"/>
          <w:szCs w:val="22"/>
        </w:rPr>
        <w:t xml:space="preserve"> untuk </w:t>
      </w:r>
      <w:proofErr w:type="spellStart"/>
      <w:r w:rsidRPr="00E3547F">
        <w:rPr>
          <w:sz w:val="22"/>
          <w:szCs w:val="22"/>
        </w:rPr>
        <w:t>mengkondisikan</w:t>
      </w:r>
      <w:proofErr w:type="spellEnd"/>
      <w:r w:rsidRPr="00E3547F">
        <w:rPr>
          <w:sz w:val="22"/>
          <w:szCs w:val="22"/>
        </w:rPr>
        <w:t xml:space="preserve"> </w:t>
      </w:r>
      <w:proofErr w:type="spellStart"/>
      <w:r w:rsidRPr="00E3547F">
        <w:rPr>
          <w:sz w:val="22"/>
          <w:szCs w:val="22"/>
        </w:rPr>
        <w:t>seseorang</w:t>
      </w:r>
      <w:proofErr w:type="spellEnd"/>
      <w:r w:rsidRPr="00E3547F">
        <w:rPr>
          <w:sz w:val="22"/>
          <w:szCs w:val="22"/>
        </w:rPr>
        <w:t xml:space="preserve"> untuk </w:t>
      </w:r>
      <w:proofErr w:type="spellStart"/>
      <w:r w:rsidRPr="00E3547F">
        <w:rPr>
          <w:sz w:val="22"/>
          <w:szCs w:val="22"/>
        </w:rPr>
        <w:t>belajar</w:t>
      </w:r>
      <w:proofErr w:type="spellEnd"/>
      <w:r w:rsidRPr="00E3547F">
        <w:rPr>
          <w:sz w:val="22"/>
          <w:szCs w:val="22"/>
        </w:rPr>
        <w:t xml:space="preserve">. </w:t>
      </w:r>
      <w:proofErr w:type="spellStart"/>
      <w:r w:rsidRPr="00E3547F">
        <w:rPr>
          <w:sz w:val="22"/>
          <w:szCs w:val="22"/>
        </w:rPr>
        <w:t>Dengan</w:t>
      </w:r>
      <w:proofErr w:type="spellEnd"/>
      <w:r w:rsidRPr="00E3547F">
        <w:rPr>
          <w:sz w:val="22"/>
          <w:szCs w:val="22"/>
        </w:rPr>
        <w:t xml:space="preserve"> kata lain, pada </w:t>
      </w:r>
      <w:proofErr w:type="spellStart"/>
      <w:r w:rsidRPr="00E3547F">
        <w:rPr>
          <w:sz w:val="22"/>
          <w:szCs w:val="22"/>
        </w:rPr>
        <w:t>saat</w:t>
      </w:r>
      <w:proofErr w:type="spellEnd"/>
      <w:r w:rsidRPr="00E3547F">
        <w:rPr>
          <w:sz w:val="22"/>
          <w:szCs w:val="22"/>
        </w:rPr>
        <w:t xml:space="preserve"> </w:t>
      </w:r>
      <w:proofErr w:type="spellStart"/>
      <w:r w:rsidRPr="00E3547F">
        <w:rPr>
          <w:sz w:val="22"/>
          <w:szCs w:val="22"/>
        </w:rPr>
        <w:t>kegiatan</w:t>
      </w:r>
      <w:proofErr w:type="spellEnd"/>
      <w:r w:rsidRPr="00E3547F">
        <w:rPr>
          <w:sz w:val="22"/>
          <w:szCs w:val="22"/>
        </w:rPr>
        <w:t xml:space="preserve"> </w:t>
      </w:r>
      <w:proofErr w:type="spellStart"/>
      <w:r w:rsidRPr="00E3547F">
        <w:rPr>
          <w:sz w:val="22"/>
          <w:szCs w:val="22"/>
        </w:rPr>
        <w:t>belajar</w:t>
      </w:r>
      <w:proofErr w:type="spellEnd"/>
      <w:r w:rsidRPr="00E3547F">
        <w:rPr>
          <w:sz w:val="22"/>
          <w:szCs w:val="22"/>
        </w:rPr>
        <w:t xml:space="preserve"> </w:t>
      </w:r>
      <w:proofErr w:type="spellStart"/>
      <w:r w:rsidRPr="00E3547F">
        <w:rPr>
          <w:sz w:val="22"/>
          <w:szCs w:val="22"/>
        </w:rPr>
        <w:t>berlangsung</w:t>
      </w:r>
      <w:proofErr w:type="spellEnd"/>
      <w:r w:rsidRPr="00E3547F">
        <w:rPr>
          <w:sz w:val="22"/>
          <w:szCs w:val="22"/>
        </w:rPr>
        <w:t xml:space="preserve"> </w:t>
      </w:r>
      <w:proofErr w:type="spellStart"/>
      <w:r w:rsidRPr="00E3547F">
        <w:rPr>
          <w:sz w:val="22"/>
          <w:szCs w:val="22"/>
        </w:rPr>
        <w:t>bahan</w:t>
      </w:r>
      <w:proofErr w:type="spellEnd"/>
      <w:r w:rsidRPr="00E3547F">
        <w:rPr>
          <w:sz w:val="22"/>
          <w:szCs w:val="22"/>
        </w:rPr>
        <w:t xml:space="preserve"> </w:t>
      </w:r>
      <w:proofErr w:type="spellStart"/>
      <w:r w:rsidRPr="00E3547F">
        <w:rPr>
          <w:sz w:val="22"/>
          <w:szCs w:val="22"/>
        </w:rPr>
        <w:t>belajar</w:t>
      </w:r>
      <w:proofErr w:type="spellEnd"/>
      <w:r w:rsidRPr="00E3547F">
        <w:rPr>
          <w:sz w:val="22"/>
          <w:szCs w:val="22"/>
        </w:rPr>
        <w:t xml:space="preserve"> </w:t>
      </w:r>
      <w:r w:rsidRPr="00E3547F">
        <w:rPr>
          <w:i/>
          <w:iCs/>
          <w:sz w:val="22"/>
          <w:szCs w:val="22"/>
        </w:rPr>
        <w:t xml:space="preserve">(learning </w:t>
      </w:r>
      <w:proofErr w:type="spellStart"/>
      <w:r w:rsidRPr="00E3547F">
        <w:rPr>
          <w:i/>
          <w:iCs/>
          <w:sz w:val="22"/>
          <w:szCs w:val="22"/>
        </w:rPr>
        <w:t>matterial</w:t>
      </w:r>
      <w:proofErr w:type="spellEnd"/>
      <w:r w:rsidRPr="00E3547F">
        <w:rPr>
          <w:i/>
          <w:iCs/>
          <w:sz w:val="22"/>
          <w:szCs w:val="22"/>
        </w:rPr>
        <w:t xml:space="preserve">) </w:t>
      </w:r>
      <w:r w:rsidRPr="00E3547F">
        <w:rPr>
          <w:sz w:val="22"/>
          <w:szCs w:val="22"/>
        </w:rPr>
        <w:t xml:space="preserve">yang </w:t>
      </w:r>
      <w:proofErr w:type="spellStart"/>
      <w:r w:rsidRPr="00E3547F">
        <w:rPr>
          <w:sz w:val="22"/>
          <w:szCs w:val="22"/>
        </w:rPr>
        <w:t>diterima</w:t>
      </w:r>
      <w:proofErr w:type="spellEnd"/>
      <w:r w:rsidRPr="00E3547F">
        <w:rPr>
          <w:sz w:val="22"/>
          <w:szCs w:val="22"/>
        </w:rPr>
        <w:t xml:space="preserve"> </w:t>
      </w:r>
      <w:proofErr w:type="spellStart"/>
      <w:r w:rsidRPr="00E3547F">
        <w:rPr>
          <w:sz w:val="22"/>
          <w:szCs w:val="22"/>
        </w:rPr>
        <w:t>mahasiswa</w:t>
      </w:r>
      <w:proofErr w:type="spellEnd"/>
      <w:r w:rsidRPr="00E3547F">
        <w:rPr>
          <w:sz w:val="22"/>
          <w:szCs w:val="22"/>
        </w:rPr>
        <w:t xml:space="preserve"> </w:t>
      </w:r>
      <w:proofErr w:type="spellStart"/>
      <w:r w:rsidRPr="00E3547F">
        <w:rPr>
          <w:sz w:val="22"/>
          <w:szCs w:val="22"/>
        </w:rPr>
        <w:t>diperoleh</w:t>
      </w:r>
      <w:proofErr w:type="spellEnd"/>
      <w:r w:rsidRPr="00E3547F">
        <w:rPr>
          <w:sz w:val="22"/>
          <w:szCs w:val="22"/>
        </w:rPr>
        <w:t xml:space="preserve"> </w:t>
      </w:r>
      <w:proofErr w:type="spellStart"/>
      <w:r w:rsidRPr="00E3547F">
        <w:rPr>
          <w:sz w:val="22"/>
          <w:szCs w:val="22"/>
        </w:rPr>
        <w:t>melalui</w:t>
      </w:r>
      <w:proofErr w:type="spellEnd"/>
      <w:r w:rsidRPr="00E3547F">
        <w:rPr>
          <w:sz w:val="22"/>
          <w:szCs w:val="22"/>
        </w:rPr>
        <w:t xml:space="preserve"> media. Hal </w:t>
      </w:r>
      <w:proofErr w:type="spellStart"/>
      <w:r w:rsidRPr="00E3547F">
        <w:rPr>
          <w:sz w:val="22"/>
          <w:szCs w:val="22"/>
        </w:rPr>
        <w:t>ini</w:t>
      </w:r>
      <w:proofErr w:type="spellEnd"/>
      <w:r w:rsidRPr="00E3547F">
        <w:rPr>
          <w:sz w:val="22"/>
          <w:szCs w:val="22"/>
        </w:rPr>
        <w:t xml:space="preserve"> </w:t>
      </w:r>
      <w:proofErr w:type="spellStart"/>
      <w:r w:rsidRPr="00E3547F">
        <w:rPr>
          <w:sz w:val="22"/>
          <w:szCs w:val="22"/>
        </w:rPr>
        <w:t>sesuai</w:t>
      </w:r>
      <w:proofErr w:type="spellEnd"/>
      <w:r w:rsidRPr="00E3547F">
        <w:rPr>
          <w:sz w:val="22"/>
          <w:szCs w:val="22"/>
        </w:rPr>
        <w:t xml:space="preserve"> </w:t>
      </w:r>
      <w:proofErr w:type="spellStart"/>
      <w:r w:rsidRPr="00E3547F">
        <w:rPr>
          <w:sz w:val="22"/>
          <w:szCs w:val="22"/>
        </w:rPr>
        <w:t>dengan</w:t>
      </w:r>
      <w:proofErr w:type="spellEnd"/>
      <w:r w:rsidRPr="00E3547F">
        <w:rPr>
          <w:sz w:val="22"/>
          <w:szCs w:val="22"/>
        </w:rPr>
        <w:t xml:space="preserve"> </w:t>
      </w:r>
      <w:proofErr w:type="spellStart"/>
      <w:r w:rsidRPr="00E3547F">
        <w:rPr>
          <w:sz w:val="22"/>
          <w:szCs w:val="22"/>
        </w:rPr>
        <w:t>pendapat</w:t>
      </w:r>
      <w:proofErr w:type="spellEnd"/>
      <w:r w:rsidRPr="00E3547F">
        <w:rPr>
          <w:sz w:val="22"/>
          <w:szCs w:val="22"/>
        </w:rPr>
        <w:t xml:space="preserve"> </w:t>
      </w:r>
      <w:proofErr w:type="spellStart"/>
      <w:r w:rsidRPr="00E3547F">
        <w:rPr>
          <w:sz w:val="22"/>
          <w:szCs w:val="22"/>
        </w:rPr>
        <w:t>Lesle</w:t>
      </w:r>
      <w:proofErr w:type="spellEnd"/>
      <w:r w:rsidRPr="00E3547F">
        <w:rPr>
          <w:sz w:val="22"/>
          <w:szCs w:val="22"/>
        </w:rPr>
        <w:t xml:space="preserve"> </w:t>
      </w:r>
      <w:proofErr w:type="spellStart"/>
      <w:proofErr w:type="gramStart"/>
      <w:r w:rsidRPr="00E3547F">
        <w:rPr>
          <w:sz w:val="22"/>
          <w:szCs w:val="22"/>
        </w:rPr>
        <w:t>J.Bringgs</w:t>
      </w:r>
      <w:proofErr w:type="spellEnd"/>
      <w:proofErr w:type="gramEnd"/>
      <w:r w:rsidRPr="00E3547F">
        <w:rPr>
          <w:sz w:val="22"/>
          <w:szCs w:val="22"/>
        </w:rPr>
        <w:t xml:space="preserve"> (1979) yang </w:t>
      </w:r>
      <w:proofErr w:type="spellStart"/>
      <w:r w:rsidRPr="00E3547F">
        <w:rPr>
          <w:sz w:val="22"/>
          <w:szCs w:val="22"/>
        </w:rPr>
        <w:t>menyatakan</w:t>
      </w:r>
      <w:proofErr w:type="spellEnd"/>
      <w:r w:rsidRPr="00E3547F">
        <w:rPr>
          <w:sz w:val="22"/>
          <w:szCs w:val="22"/>
        </w:rPr>
        <w:t xml:space="preserve"> </w:t>
      </w:r>
      <w:proofErr w:type="spellStart"/>
      <w:r w:rsidRPr="00E3547F">
        <w:rPr>
          <w:sz w:val="22"/>
          <w:szCs w:val="22"/>
        </w:rPr>
        <w:t>bahwa</w:t>
      </w:r>
      <w:proofErr w:type="spellEnd"/>
      <w:r w:rsidRPr="00E3547F">
        <w:rPr>
          <w:sz w:val="22"/>
          <w:szCs w:val="22"/>
        </w:rPr>
        <w:t xml:space="preserve"> media </w:t>
      </w:r>
      <w:proofErr w:type="spellStart"/>
      <w:r w:rsidRPr="00E3547F">
        <w:rPr>
          <w:sz w:val="22"/>
          <w:szCs w:val="22"/>
        </w:rPr>
        <w:t>pembelajaran</w:t>
      </w:r>
      <w:proofErr w:type="spellEnd"/>
      <w:r w:rsidRPr="00E3547F">
        <w:rPr>
          <w:sz w:val="22"/>
          <w:szCs w:val="22"/>
        </w:rPr>
        <w:t xml:space="preserve"> </w:t>
      </w:r>
      <w:proofErr w:type="spellStart"/>
      <w:r w:rsidRPr="00E3547F">
        <w:rPr>
          <w:sz w:val="22"/>
          <w:szCs w:val="22"/>
        </w:rPr>
        <w:t>dipandang</w:t>
      </w:r>
      <w:proofErr w:type="spellEnd"/>
      <w:r w:rsidRPr="00E3547F">
        <w:rPr>
          <w:sz w:val="22"/>
          <w:szCs w:val="22"/>
        </w:rPr>
        <w:t xml:space="preserve"> </w:t>
      </w:r>
      <w:proofErr w:type="spellStart"/>
      <w:r w:rsidRPr="00E3547F">
        <w:rPr>
          <w:sz w:val="22"/>
          <w:szCs w:val="22"/>
        </w:rPr>
        <w:t>sebagai</w:t>
      </w:r>
      <w:proofErr w:type="spellEnd"/>
      <w:r w:rsidRPr="00E3547F">
        <w:rPr>
          <w:sz w:val="22"/>
          <w:szCs w:val="22"/>
        </w:rPr>
        <w:t xml:space="preserve"> </w:t>
      </w:r>
      <w:proofErr w:type="spellStart"/>
      <w:r w:rsidRPr="00E3547F">
        <w:rPr>
          <w:sz w:val="22"/>
          <w:szCs w:val="22"/>
        </w:rPr>
        <w:t>peralatan</w:t>
      </w:r>
      <w:proofErr w:type="spellEnd"/>
      <w:r w:rsidRPr="00E3547F">
        <w:rPr>
          <w:sz w:val="22"/>
          <w:szCs w:val="22"/>
        </w:rPr>
        <w:t xml:space="preserve"> </w:t>
      </w:r>
      <w:proofErr w:type="spellStart"/>
      <w:r w:rsidRPr="00E3547F">
        <w:rPr>
          <w:sz w:val="22"/>
          <w:szCs w:val="22"/>
        </w:rPr>
        <w:t>fisik</w:t>
      </w:r>
      <w:proofErr w:type="spellEnd"/>
      <w:r w:rsidRPr="00E3547F">
        <w:rPr>
          <w:sz w:val="22"/>
          <w:szCs w:val="22"/>
        </w:rPr>
        <w:t xml:space="preserve"> yang </w:t>
      </w:r>
      <w:proofErr w:type="spellStart"/>
      <w:r w:rsidRPr="00E3547F">
        <w:rPr>
          <w:sz w:val="22"/>
          <w:szCs w:val="22"/>
        </w:rPr>
        <w:t>digunakan</w:t>
      </w:r>
      <w:proofErr w:type="spellEnd"/>
      <w:r w:rsidRPr="00E3547F">
        <w:rPr>
          <w:sz w:val="22"/>
          <w:szCs w:val="22"/>
        </w:rPr>
        <w:t xml:space="preserve"> untuk </w:t>
      </w:r>
      <w:proofErr w:type="spellStart"/>
      <w:r w:rsidRPr="00E3547F">
        <w:rPr>
          <w:sz w:val="22"/>
          <w:szCs w:val="22"/>
        </w:rPr>
        <w:t>mengirim</w:t>
      </w:r>
      <w:proofErr w:type="spellEnd"/>
      <w:r w:rsidRPr="00E3547F">
        <w:rPr>
          <w:sz w:val="22"/>
          <w:szCs w:val="22"/>
        </w:rPr>
        <w:t xml:space="preserve"> </w:t>
      </w:r>
      <w:proofErr w:type="spellStart"/>
      <w:r w:rsidRPr="00E3547F">
        <w:rPr>
          <w:sz w:val="22"/>
          <w:szCs w:val="22"/>
        </w:rPr>
        <w:t>pesan</w:t>
      </w:r>
      <w:proofErr w:type="spellEnd"/>
      <w:r w:rsidRPr="00E3547F">
        <w:rPr>
          <w:sz w:val="22"/>
          <w:szCs w:val="22"/>
        </w:rPr>
        <w:t xml:space="preserve"> </w:t>
      </w:r>
      <w:proofErr w:type="spellStart"/>
      <w:r w:rsidRPr="00E3547F">
        <w:rPr>
          <w:sz w:val="22"/>
          <w:szCs w:val="22"/>
        </w:rPr>
        <w:t>kepada</w:t>
      </w:r>
      <w:proofErr w:type="spellEnd"/>
      <w:r w:rsidRPr="00E3547F">
        <w:rPr>
          <w:sz w:val="22"/>
          <w:szCs w:val="22"/>
        </w:rPr>
        <w:t xml:space="preserve"> </w:t>
      </w:r>
      <w:proofErr w:type="spellStart"/>
      <w:r w:rsidRPr="00E3547F">
        <w:rPr>
          <w:sz w:val="22"/>
          <w:szCs w:val="22"/>
        </w:rPr>
        <w:t>peserta</w:t>
      </w:r>
      <w:proofErr w:type="spellEnd"/>
      <w:r w:rsidRPr="00E3547F">
        <w:rPr>
          <w:sz w:val="22"/>
          <w:szCs w:val="22"/>
        </w:rPr>
        <w:t xml:space="preserve"> </w:t>
      </w:r>
      <w:proofErr w:type="spellStart"/>
      <w:r w:rsidRPr="00E3547F">
        <w:rPr>
          <w:sz w:val="22"/>
          <w:szCs w:val="22"/>
        </w:rPr>
        <w:t>didik</w:t>
      </w:r>
      <w:proofErr w:type="spellEnd"/>
      <w:r w:rsidRPr="00E3547F">
        <w:rPr>
          <w:sz w:val="22"/>
          <w:szCs w:val="22"/>
        </w:rPr>
        <w:t xml:space="preserve"> dan </w:t>
      </w:r>
      <w:proofErr w:type="spellStart"/>
      <w:r w:rsidRPr="00E3547F">
        <w:rPr>
          <w:sz w:val="22"/>
          <w:szCs w:val="22"/>
        </w:rPr>
        <w:t>menstimulasi</w:t>
      </w:r>
      <w:proofErr w:type="spellEnd"/>
      <w:r w:rsidRPr="00E3547F">
        <w:rPr>
          <w:sz w:val="22"/>
          <w:szCs w:val="22"/>
        </w:rPr>
        <w:t xml:space="preserve"> </w:t>
      </w:r>
      <w:proofErr w:type="spellStart"/>
      <w:r w:rsidRPr="00E3547F">
        <w:rPr>
          <w:sz w:val="22"/>
          <w:szCs w:val="22"/>
        </w:rPr>
        <w:t>mereka</w:t>
      </w:r>
      <w:proofErr w:type="spellEnd"/>
      <w:r w:rsidRPr="00E3547F">
        <w:rPr>
          <w:sz w:val="22"/>
          <w:szCs w:val="22"/>
        </w:rPr>
        <w:t xml:space="preserve"> untuk </w:t>
      </w:r>
      <w:proofErr w:type="spellStart"/>
      <w:r w:rsidRPr="00E3547F">
        <w:rPr>
          <w:sz w:val="22"/>
          <w:szCs w:val="22"/>
        </w:rPr>
        <w:t>belajar</w:t>
      </w:r>
      <w:proofErr w:type="spellEnd"/>
      <w:r w:rsidRPr="00E3547F">
        <w:rPr>
          <w:sz w:val="22"/>
          <w:szCs w:val="22"/>
        </w:rPr>
        <w:t xml:space="preserve">. </w:t>
      </w:r>
    </w:p>
    <w:p w14:paraId="30E55756"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color w:val="000000"/>
        </w:rPr>
      </w:pPr>
      <w:r w:rsidRPr="00E3547F">
        <w:rPr>
          <w:rFonts w:ascii="Times New Roman" w:hAnsi="Times New Roman" w:cs="Times New Roman"/>
          <w:color w:val="000000"/>
        </w:rPr>
        <w:t xml:space="preserve">Webcrawler, Omodara, dan Adu (2014:50) mengatakan bahwa media pendidikan merujuk pada saluran komunikasi yang membawa pesan untuk tujuan pembelajaran. Media bisa dimanfaatkan untuk tujuan belajar dan mengajar. Sedangkan mengenai efektifitas media, Brown (1970) menggaris bawahi bahwa media yang digunakan dosen atau mahasiswa dengan baik dapat mempengaruhi efektifitas proses belajar dan mengajar. </w:t>
      </w:r>
    </w:p>
    <w:p w14:paraId="69544CD7" w14:textId="77777777" w:rsidR="00E3547F" w:rsidRPr="008275EE" w:rsidRDefault="00E3547F" w:rsidP="008275EE">
      <w:pPr>
        <w:spacing w:after="0" w:line="240" w:lineRule="auto"/>
        <w:ind w:firstLine="720"/>
        <w:jc w:val="both"/>
        <w:rPr>
          <w:rFonts w:ascii="Times New Roman" w:hAnsi="Times New Roman" w:cs="Times New Roman"/>
          <w:color w:val="000000"/>
          <w:lang w:val="en-US"/>
        </w:rPr>
      </w:pPr>
      <w:r w:rsidRPr="00E3547F">
        <w:rPr>
          <w:rFonts w:ascii="Times New Roman" w:hAnsi="Times New Roman" w:cs="Times New Roman"/>
          <w:color w:val="000000"/>
        </w:rPr>
        <w:t>Berdasarkan beberapa definisi diatas dapat diartikan bahwa media pembelajaran adalah semua bentuk peralatan fisik yang didesain secara terencana untuk menyampaikan informasi dan membangun interaksi. Peralatan fisik yang dimaksud mencakup benda asli, bahan cetak, visual, audio, audio-visual, multimedia, dan web. Peralatan tersebut harus dirancang dan dikembangkan secara sengaja agar sesuai dengan kebutuhan peserta didik dan tujuan pembelajaran. Peralatan tersebut harus dapat digunakan untuk menyampaikan informasi yang berisi pesan-pesan pembelajaran agar peserta didik dapat mengkonstruksi pengetahuan dengan efektif dan efisien. Selain itu, interaksi antara pendidik dan peserta didik, peserta didik yang satu dengan yang lain, serta antara pendidik, peserta didik dengan sumber belajar dapat terbangun dengan baik.</w:t>
      </w:r>
    </w:p>
    <w:p w14:paraId="6214C2B3" w14:textId="77777777" w:rsidR="00E3547F" w:rsidRPr="00E3547F" w:rsidRDefault="00E3547F" w:rsidP="008275EE">
      <w:pPr>
        <w:pStyle w:val="Default"/>
        <w:ind w:firstLine="720"/>
        <w:jc w:val="both"/>
        <w:rPr>
          <w:sz w:val="22"/>
          <w:szCs w:val="22"/>
        </w:rPr>
      </w:pPr>
      <w:proofErr w:type="spellStart"/>
      <w:r w:rsidRPr="00E3547F">
        <w:rPr>
          <w:sz w:val="22"/>
          <w:szCs w:val="22"/>
        </w:rPr>
        <w:t>Pendekatan</w:t>
      </w:r>
      <w:proofErr w:type="spellEnd"/>
      <w:r w:rsidRPr="00E3547F">
        <w:rPr>
          <w:sz w:val="22"/>
          <w:szCs w:val="22"/>
        </w:rPr>
        <w:t xml:space="preserve"> </w:t>
      </w:r>
      <w:proofErr w:type="spellStart"/>
      <w:r w:rsidRPr="00E3547F">
        <w:rPr>
          <w:sz w:val="22"/>
          <w:szCs w:val="22"/>
        </w:rPr>
        <w:t>pembelajaran</w:t>
      </w:r>
      <w:proofErr w:type="spellEnd"/>
      <w:r w:rsidRPr="00E3547F">
        <w:rPr>
          <w:sz w:val="22"/>
          <w:szCs w:val="22"/>
        </w:rPr>
        <w:t xml:space="preserve"> </w:t>
      </w:r>
      <w:proofErr w:type="spellStart"/>
      <w:r w:rsidRPr="00E3547F">
        <w:rPr>
          <w:sz w:val="22"/>
          <w:szCs w:val="22"/>
        </w:rPr>
        <w:t>merupakan</w:t>
      </w:r>
      <w:proofErr w:type="spellEnd"/>
      <w:r w:rsidRPr="00E3547F">
        <w:rPr>
          <w:sz w:val="22"/>
          <w:szCs w:val="22"/>
        </w:rPr>
        <w:t xml:space="preserve"> </w:t>
      </w:r>
      <w:proofErr w:type="spellStart"/>
      <w:r w:rsidRPr="00E3547F">
        <w:rPr>
          <w:sz w:val="22"/>
          <w:szCs w:val="22"/>
        </w:rPr>
        <w:t>aktifitas</w:t>
      </w:r>
      <w:proofErr w:type="spellEnd"/>
      <w:r w:rsidRPr="00E3547F">
        <w:rPr>
          <w:sz w:val="22"/>
          <w:szCs w:val="22"/>
        </w:rPr>
        <w:t xml:space="preserve"> </w:t>
      </w:r>
      <w:proofErr w:type="spellStart"/>
      <w:r w:rsidRPr="00E3547F">
        <w:rPr>
          <w:sz w:val="22"/>
          <w:szCs w:val="22"/>
        </w:rPr>
        <w:t>dosen</w:t>
      </w:r>
      <w:proofErr w:type="spellEnd"/>
      <w:r w:rsidRPr="00E3547F">
        <w:rPr>
          <w:sz w:val="22"/>
          <w:szCs w:val="22"/>
        </w:rPr>
        <w:t xml:space="preserve"> </w:t>
      </w:r>
      <w:proofErr w:type="spellStart"/>
      <w:r w:rsidRPr="00E3547F">
        <w:rPr>
          <w:sz w:val="22"/>
          <w:szCs w:val="22"/>
        </w:rPr>
        <w:t>dalam</w:t>
      </w:r>
      <w:proofErr w:type="spellEnd"/>
      <w:r w:rsidRPr="00E3547F">
        <w:rPr>
          <w:sz w:val="22"/>
          <w:szCs w:val="22"/>
        </w:rPr>
        <w:t xml:space="preserve"> </w:t>
      </w:r>
      <w:proofErr w:type="spellStart"/>
      <w:r w:rsidRPr="00E3547F">
        <w:rPr>
          <w:sz w:val="22"/>
          <w:szCs w:val="22"/>
        </w:rPr>
        <w:t>memilih</w:t>
      </w:r>
      <w:proofErr w:type="spellEnd"/>
      <w:r w:rsidRPr="00E3547F">
        <w:rPr>
          <w:sz w:val="22"/>
          <w:szCs w:val="22"/>
        </w:rPr>
        <w:t xml:space="preserve"> </w:t>
      </w:r>
      <w:proofErr w:type="spellStart"/>
      <w:r w:rsidRPr="00E3547F">
        <w:rPr>
          <w:sz w:val="22"/>
          <w:szCs w:val="22"/>
        </w:rPr>
        <w:t>kegiatan</w:t>
      </w:r>
      <w:proofErr w:type="spellEnd"/>
      <w:r w:rsidRPr="00E3547F">
        <w:rPr>
          <w:sz w:val="22"/>
          <w:szCs w:val="22"/>
        </w:rPr>
        <w:t xml:space="preserve"> </w:t>
      </w:r>
      <w:proofErr w:type="spellStart"/>
      <w:r w:rsidRPr="00E3547F">
        <w:rPr>
          <w:sz w:val="22"/>
          <w:szCs w:val="22"/>
        </w:rPr>
        <w:t>pembelajaran</w:t>
      </w:r>
      <w:proofErr w:type="spellEnd"/>
      <w:r w:rsidRPr="00E3547F">
        <w:rPr>
          <w:sz w:val="22"/>
          <w:szCs w:val="22"/>
        </w:rPr>
        <w:t xml:space="preserve">. </w:t>
      </w:r>
      <w:proofErr w:type="spellStart"/>
      <w:r w:rsidRPr="00E3547F">
        <w:rPr>
          <w:sz w:val="22"/>
          <w:szCs w:val="22"/>
        </w:rPr>
        <w:t>Setiap</w:t>
      </w:r>
      <w:proofErr w:type="spellEnd"/>
      <w:r w:rsidRPr="00E3547F">
        <w:rPr>
          <w:sz w:val="22"/>
          <w:szCs w:val="22"/>
        </w:rPr>
        <w:t xml:space="preserve"> </w:t>
      </w:r>
      <w:proofErr w:type="spellStart"/>
      <w:r w:rsidRPr="00E3547F">
        <w:rPr>
          <w:sz w:val="22"/>
          <w:szCs w:val="22"/>
        </w:rPr>
        <w:t>pendekatan</w:t>
      </w:r>
      <w:proofErr w:type="spellEnd"/>
      <w:r w:rsidRPr="00E3547F">
        <w:rPr>
          <w:sz w:val="22"/>
          <w:szCs w:val="22"/>
        </w:rPr>
        <w:t xml:space="preserve"> </w:t>
      </w:r>
      <w:proofErr w:type="spellStart"/>
      <w:r w:rsidRPr="00E3547F">
        <w:rPr>
          <w:sz w:val="22"/>
          <w:szCs w:val="22"/>
        </w:rPr>
        <w:t>pembelajaran</w:t>
      </w:r>
      <w:proofErr w:type="spellEnd"/>
      <w:r w:rsidRPr="00E3547F">
        <w:rPr>
          <w:sz w:val="22"/>
          <w:szCs w:val="22"/>
        </w:rPr>
        <w:t xml:space="preserve"> </w:t>
      </w:r>
      <w:proofErr w:type="spellStart"/>
      <w:r w:rsidRPr="00E3547F">
        <w:rPr>
          <w:sz w:val="22"/>
          <w:szCs w:val="22"/>
        </w:rPr>
        <w:t>mempunyai</w:t>
      </w:r>
      <w:proofErr w:type="spellEnd"/>
      <w:r w:rsidRPr="00E3547F">
        <w:rPr>
          <w:sz w:val="22"/>
          <w:szCs w:val="22"/>
        </w:rPr>
        <w:t xml:space="preserve"> </w:t>
      </w:r>
      <w:proofErr w:type="spellStart"/>
      <w:r w:rsidRPr="00E3547F">
        <w:rPr>
          <w:sz w:val="22"/>
          <w:szCs w:val="22"/>
        </w:rPr>
        <w:t>karakteristik</w:t>
      </w:r>
      <w:proofErr w:type="spellEnd"/>
      <w:r w:rsidRPr="00E3547F">
        <w:rPr>
          <w:sz w:val="22"/>
          <w:szCs w:val="22"/>
        </w:rPr>
        <w:t xml:space="preserve"> </w:t>
      </w:r>
      <w:proofErr w:type="spellStart"/>
      <w:r w:rsidRPr="00E3547F">
        <w:rPr>
          <w:sz w:val="22"/>
          <w:szCs w:val="22"/>
        </w:rPr>
        <w:t>tertentu</w:t>
      </w:r>
      <w:proofErr w:type="spellEnd"/>
      <w:r w:rsidRPr="00E3547F">
        <w:rPr>
          <w:sz w:val="22"/>
          <w:szCs w:val="22"/>
        </w:rPr>
        <w:t xml:space="preserve">, dan </w:t>
      </w:r>
      <w:proofErr w:type="spellStart"/>
      <w:r w:rsidRPr="00E3547F">
        <w:rPr>
          <w:sz w:val="22"/>
          <w:szCs w:val="22"/>
        </w:rPr>
        <w:t>berbeda</w:t>
      </w:r>
      <w:proofErr w:type="spellEnd"/>
      <w:r w:rsidRPr="00E3547F">
        <w:rPr>
          <w:sz w:val="22"/>
          <w:szCs w:val="22"/>
        </w:rPr>
        <w:t xml:space="preserve"> </w:t>
      </w:r>
      <w:proofErr w:type="spellStart"/>
      <w:r w:rsidRPr="00E3547F">
        <w:rPr>
          <w:sz w:val="22"/>
          <w:szCs w:val="22"/>
        </w:rPr>
        <w:t>antara</w:t>
      </w:r>
      <w:proofErr w:type="spellEnd"/>
      <w:r w:rsidRPr="00E3547F">
        <w:rPr>
          <w:sz w:val="22"/>
          <w:szCs w:val="22"/>
        </w:rPr>
        <w:t xml:space="preserve"> yang </w:t>
      </w:r>
      <w:proofErr w:type="spellStart"/>
      <w:r w:rsidRPr="00E3547F">
        <w:rPr>
          <w:sz w:val="22"/>
          <w:szCs w:val="22"/>
        </w:rPr>
        <w:t>satu</w:t>
      </w:r>
      <w:proofErr w:type="spellEnd"/>
      <w:r w:rsidRPr="00E3547F">
        <w:rPr>
          <w:sz w:val="22"/>
          <w:szCs w:val="22"/>
        </w:rPr>
        <w:t xml:space="preserve"> </w:t>
      </w:r>
      <w:proofErr w:type="spellStart"/>
      <w:r w:rsidRPr="00E3547F">
        <w:rPr>
          <w:sz w:val="22"/>
          <w:szCs w:val="22"/>
        </w:rPr>
        <w:t>dengan</w:t>
      </w:r>
      <w:proofErr w:type="spellEnd"/>
      <w:r w:rsidRPr="00E3547F">
        <w:rPr>
          <w:sz w:val="22"/>
          <w:szCs w:val="22"/>
        </w:rPr>
        <w:t xml:space="preserve"> yang </w:t>
      </w:r>
      <w:proofErr w:type="spellStart"/>
      <w:r w:rsidRPr="00E3547F">
        <w:rPr>
          <w:sz w:val="22"/>
          <w:szCs w:val="22"/>
        </w:rPr>
        <w:t>lainya</w:t>
      </w:r>
      <w:proofErr w:type="spellEnd"/>
      <w:r w:rsidRPr="00E3547F">
        <w:rPr>
          <w:sz w:val="22"/>
          <w:szCs w:val="22"/>
        </w:rPr>
        <w:t xml:space="preserve"> </w:t>
      </w:r>
      <w:proofErr w:type="spellStart"/>
      <w:r w:rsidRPr="00E3547F">
        <w:rPr>
          <w:sz w:val="22"/>
          <w:szCs w:val="22"/>
        </w:rPr>
        <w:t>sesuai</w:t>
      </w:r>
      <w:proofErr w:type="spellEnd"/>
      <w:r w:rsidRPr="00E3547F">
        <w:rPr>
          <w:sz w:val="22"/>
          <w:szCs w:val="22"/>
        </w:rPr>
        <w:t xml:space="preserve"> </w:t>
      </w:r>
      <w:proofErr w:type="spellStart"/>
      <w:r w:rsidRPr="00E3547F">
        <w:rPr>
          <w:sz w:val="22"/>
          <w:szCs w:val="22"/>
        </w:rPr>
        <w:t>dengan</w:t>
      </w:r>
      <w:proofErr w:type="spellEnd"/>
      <w:r w:rsidRPr="00E3547F">
        <w:rPr>
          <w:sz w:val="22"/>
          <w:szCs w:val="22"/>
        </w:rPr>
        <w:t xml:space="preserve"> </w:t>
      </w:r>
      <w:proofErr w:type="spellStart"/>
      <w:r w:rsidRPr="00E3547F">
        <w:rPr>
          <w:sz w:val="22"/>
          <w:szCs w:val="22"/>
        </w:rPr>
        <w:t>fungsi</w:t>
      </w:r>
      <w:proofErr w:type="spellEnd"/>
      <w:r w:rsidRPr="00E3547F">
        <w:rPr>
          <w:sz w:val="22"/>
          <w:szCs w:val="22"/>
        </w:rPr>
        <w:t xml:space="preserve"> dan </w:t>
      </w:r>
      <w:proofErr w:type="spellStart"/>
      <w:r w:rsidRPr="00E3547F">
        <w:rPr>
          <w:sz w:val="22"/>
          <w:szCs w:val="22"/>
        </w:rPr>
        <w:t>tujuan</w:t>
      </w:r>
      <w:proofErr w:type="spellEnd"/>
      <w:r w:rsidRPr="00E3547F">
        <w:rPr>
          <w:sz w:val="22"/>
          <w:szCs w:val="22"/>
        </w:rPr>
        <w:t xml:space="preserve"> </w:t>
      </w:r>
      <w:proofErr w:type="spellStart"/>
      <w:r w:rsidRPr="00E3547F">
        <w:rPr>
          <w:sz w:val="22"/>
          <w:szCs w:val="22"/>
        </w:rPr>
        <w:t>tiap</w:t>
      </w:r>
      <w:proofErr w:type="spellEnd"/>
      <w:r w:rsidRPr="00E3547F">
        <w:rPr>
          <w:sz w:val="22"/>
          <w:szCs w:val="22"/>
        </w:rPr>
        <w:t xml:space="preserve"> </w:t>
      </w:r>
      <w:proofErr w:type="spellStart"/>
      <w:r w:rsidRPr="00E3547F">
        <w:rPr>
          <w:sz w:val="22"/>
          <w:szCs w:val="22"/>
        </w:rPr>
        <w:t>pendekatan</w:t>
      </w:r>
      <w:proofErr w:type="spellEnd"/>
      <w:r w:rsidRPr="00E3547F">
        <w:rPr>
          <w:sz w:val="22"/>
          <w:szCs w:val="22"/>
        </w:rPr>
        <w:t xml:space="preserve">. </w:t>
      </w:r>
      <w:proofErr w:type="spellStart"/>
      <w:r w:rsidRPr="00E3547F">
        <w:rPr>
          <w:sz w:val="22"/>
          <w:szCs w:val="22"/>
        </w:rPr>
        <w:t>Memilih</w:t>
      </w:r>
      <w:proofErr w:type="spellEnd"/>
      <w:r w:rsidRPr="00E3547F">
        <w:rPr>
          <w:sz w:val="22"/>
          <w:szCs w:val="22"/>
        </w:rPr>
        <w:t xml:space="preserve"> </w:t>
      </w:r>
      <w:proofErr w:type="spellStart"/>
      <w:r w:rsidRPr="00E3547F">
        <w:rPr>
          <w:sz w:val="22"/>
          <w:szCs w:val="22"/>
        </w:rPr>
        <w:t>pendekatan</w:t>
      </w:r>
      <w:proofErr w:type="spellEnd"/>
      <w:r w:rsidRPr="00E3547F">
        <w:rPr>
          <w:sz w:val="22"/>
          <w:szCs w:val="22"/>
        </w:rPr>
        <w:t xml:space="preserve"> </w:t>
      </w:r>
      <w:proofErr w:type="spellStart"/>
      <w:r w:rsidRPr="00E3547F">
        <w:rPr>
          <w:sz w:val="22"/>
          <w:szCs w:val="22"/>
        </w:rPr>
        <w:t>pembelajaran</w:t>
      </w:r>
      <w:proofErr w:type="spellEnd"/>
      <w:r w:rsidRPr="00E3547F">
        <w:rPr>
          <w:sz w:val="22"/>
          <w:szCs w:val="22"/>
        </w:rPr>
        <w:t xml:space="preserve"> </w:t>
      </w:r>
      <w:proofErr w:type="spellStart"/>
      <w:r w:rsidRPr="00E3547F">
        <w:rPr>
          <w:sz w:val="22"/>
          <w:szCs w:val="22"/>
        </w:rPr>
        <w:t>disesuaikan</w:t>
      </w:r>
      <w:proofErr w:type="spellEnd"/>
      <w:r w:rsidRPr="00E3547F">
        <w:rPr>
          <w:sz w:val="22"/>
          <w:szCs w:val="22"/>
        </w:rPr>
        <w:t xml:space="preserve"> </w:t>
      </w:r>
      <w:proofErr w:type="spellStart"/>
      <w:r w:rsidRPr="00E3547F">
        <w:rPr>
          <w:sz w:val="22"/>
          <w:szCs w:val="22"/>
        </w:rPr>
        <w:t>dengan</w:t>
      </w:r>
      <w:proofErr w:type="spellEnd"/>
      <w:r w:rsidRPr="00E3547F">
        <w:rPr>
          <w:sz w:val="22"/>
          <w:szCs w:val="22"/>
        </w:rPr>
        <w:t xml:space="preserve"> </w:t>
      </w:r>
      <w:proofErr w:type="spellStart"/>
      <w:r w:rsidRPr="00E3547F">
        <w:rPr>
          <w:sz w:val="22"/>
          <w:szCs w:val="22"/>
        </w:rPr>
        <w:t>kebutuhan</w:t>
      </w:r>
      <w:proofErr w:type="spellEnd"/>
      <w:r w:rsidRPr="00E3547F">
        <w:rPr>
          <w:sz w:val="22"/>
          <w:szCs w:val="22"/>
        </w:rPr>
        <w:t xml:space="preserve"> </w:t>
      </w:r>
      <w:proofErr w:type="spellStart"/>
      <w:r w:rsidRPr="00E3547F">
        <w:rPr>
          <w:sz w:val="22"/>
          <w:szCs w:val="22"/>
        </w:rPr>
        <w:t>materi</w:t>
      </w:r>
      <w:proofErr w:type="spellEnd"/>
      <w:r w:rsidRPr="00E3547F">
        <w:rPr>
          <w:sz w:val="22"/>
          <w:szCs w:val="22"/>
        </w:rPr>
        <w:t xml:space="preserve"> ajar yang </w:t>
      </w:r>
      <w:proofErr w:type="spellStart"/>
      <w:r w:rsidRPr="00E3547F">
        <w:rPr>
          <w:sz w:val="22"/>
          <w:szCs w:val="22"/>
        </w:rPr>
        <w:t>dituangkan</w:t>
      </w:r>
      <w:proofErr w:type="spellEnd"/>
      <w:r w:rsidRPr="00E3547F">
        <w:rPr>
          <w:sz w:val="22"/>
          <w:szCs w:val="22"/>
        </w:rPr>
        <w:t xml:space="preserve"> </w:t>
      </w:r>
      <w:proofErr w:type="spellStart"/>
      <w:r w:rsidRPr="00E3547F">
        <w:rPr>
          <w:sz w:val="22"/>
          <w:szCs w:val="22"/>
        </w:rPr>
        <w:t>dalam</w:t>
      </w:r>
      <w:proofErr w:type="spellEnd"/>
      <w:r w:rsidRPr="00E3547F">
        <w:rPr>
          <w:sz w:val="22"/>
          <w:szCs w:val="22"/>
        </w:rPr>
        <w:t xml:space="preserve"> </w:t>
      </w:r>
      <w:proofErr w:type="spellStart"/>
      <w:r w:rsidRPr="00E3547F">
        <w:rPr>
          <w:sz w:val="22"/>
          <w:szCs w:val="22"/>
        </w:rPr>
        <w:t>perencanaan</w:t>
      </w:r>
      <w:proofErr w:type="spellEnd"/>
      <w:r w:rsidRPr="00E3547F">
        <w:rPr>
          <w:sz w:val="22"/>
          <w:szCs w:val="22"/>
        </w:rPr>
        <w:t xml:space="preserve"> </w:t>
      </w:r>
      <w:proofErr w:type="spellStart"/>
      <w:r w:rsidRPr="00E3547F">
        <w:rPr>
          <w:sz w:val="22"/>
          <w:szCs w:val="22"/>
        </w:rPr>
        <w:t>pembelajaran</w:t>
      </w:r>
      <w:proofErr w:type="spellEnd"/>
      <w:r w:rsidRPr="00E3547F">
        <w:rPr>
          <w:sz w:val="22"/>
          <w:szCs w:val="22"/>
        </w:rPr>
        <w:t xml:space="preserve">. </w:t>
      </w:r>
    </w:p>
    <w:p w14:paraId="517E2AC3" w14:textId="77777777" w:rsidR="00E3547F" w:rsidRPr="00E3547F" w:rsidRDefault="00E3547F" w:rsidP="00E3547F">
      <w:pPr>
        <w:pStyle w:val="ListParagraph"/>
        <w:ind w:left="0" w:firstLine="720"/>
        <w:rPr>
          <w:rFonts w:cs="Times New Roman"/>
          <w:color w:val="000000"/>
          <w:sz w:val="22"/>
          <w:szCs w:val="22"/>
          <w:lang w:val="en-US"/>
        </w:rPr>
      </w:pPr>
      <w:proofErr w:type="spellStart"/>
      <w:r w:rsidRPr="00E3547F">
        <w:rPr>
          <w:rFonts w:cs="Times New Roman"/>
          <w:color w:val="000000"/>
          <w:sz w:val="22"/>
          <w:szCs w:val="22"/>
          <w:lang w:val="en-US"/>
        </w:rPr>
        <w:t>Menurut</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Waluyo</w:t>
      </w:r>
      <w:proofErr w:type="spellEnd"/>
      <w:r w:rsidRPr="00E3547F">
        <w:rPr>
          <w:rFonts w:cs="Times New Roman"/>
          <w:color w:val="000000"/>
          <w:sz w:val="22"/>
          <w:szCs w:val="22"/>
          <w:lang w:val="en-US"/>
        </w:rPr>
        <w:t xml:space="preserve"> (2011:26) </w:t>
      </w:r>
      <w:proofErr w:type="spellStart"/>
      <w:r w:rsidRPr="00E3547F">
        <w:rPr>
          <w:rFonts w:cs="Times New Roman"/>
          <w:color w:val="000000"/>
          <w:sz w:val="22"/>
          <w:szCs w:val="22"/>
          <w:lang w:val="en-US"/>
        </w:rPr>
        <w:t>Pendekatan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pembelajaran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dapat</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diartikan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sebagai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titik</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tolak</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atau</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sudut</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pandang</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kita</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terhadap</w:t>
      </w:r>
      <w:proofErr w:type="spellEnd"/>
      <w:r w:rsidRPr="00E3547F">
        <w:rPr>
          <w:rFonts w:cs="Times New Roman"/>
          <w:color w:val="000000"/>
          <w:sz w:val="22"/>
          <w:szCs w:val="22"/>
          <w:lang w:val="en-US"/>
        </w:rPr>
        <w:t xml:space="preserve"> proses </w:t>
      </w:r>
      <w:proofErr w:type="spellStart"/>
      <w:r w:rsidRPr="00E3547F">
        <w:rPr>
          <w:rFonts w:cs="Times New Roman"/>
          <w:color w:val="000000"/>
          <w:sz w:val="22"/>
          <w:szCs w:val="22"/>
          <w:lang w:val="en-US"/>
        </w:rPr>
        <w:t>pembelajaran</w:t>
      </w:r>
      <w:proofErr w:type="spellEnd"/>
      <w:r w:rsidRPr="00E3547F">
        <w:rPr>
          <w:rFonts w:cs="Times New Roman"/>
          <w:color w:val="000000"/>
          <w:sz w:val="22"/>
          <w:szCs w:val="22"/>
          <w:lang w:val="en-US"/>
        </w:rPr>
        <w:t xml:space="preserve">, yang </w:t>
      </w:r>
      <w:proofErr w:type="spellStart"/>
      <w:r w:rsidRPr="00E3547F">
        <w:rPr>
          <w:rFonts w:cs="Times New Roman"/>
          <w:color w:val="000000"/>
          <w:sz w:val="22"/>
          <w:szCs w:val="22"/>
          <w:lang w:val="en-US"/>
        </w:rPr>
        <w:t>merujuk</w:t>
      </w:r>
      <w:proofErr w:type="spellEnd"/>
      <w:r w:rsidRPr="00E3547F">
        <w:rPr>
          <w:rFonts w:cs="Times New Roman"/>
          <w:color w:val="000000"/>
          <w:sz w:val="22"/>
          <w:szCs w:val="22"/>
          <w:lang w:val="en-US"/>
        </w:rPr>
        <w:t xml:space="preserve"> pada </w:t>
      </w:r>
      <w:proofErr w:type="spellStart"/>
      <w:r w:rsidRPr="00E3547F">
        <w:rPr>
          <w:rFonts w:cs="Times New Roman"/>
          <w:color w:val="000000"/>
          <w:sz w:val="22"/>
          <w:szCs w:val="22"/>
          <w:lang w:val="en-US"/>
        </w:rPr>
        <w:t>pandangan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tentang</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terjadinya</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suatu</w:t>
      </w:r>
      <w:proofErr w:type="spellEnd"/>
      <w:r w:rsidRPr="00E3547F">
        <w:rPr>
          <w:rFonts w:cs="Times New Roman"/>
          <w:color w:val="000000"/>
          <w:sz w:val="22"/>
          <w:szCs w:val="22"/>
          <w:lang w:val="en-US"/>
        </w:rPr>
        <w:t xml:space="preserve"> proses yang </w:t>
      </w:r>
      <w:proofErr w:type="spellStart"/>
      <w:r w:rsidRPr="00E3547F">
        <w:rPr>
          <w:rFonts w:cs="Times New Roman"/>
          <w:color w:val="000000"/>
          <w:sz w:val="22"/>
          <w:szCs w:val="22"/>
          <w:lang w:val="en-US"/>
        </w:rPr>
        <w:t>sifatnya</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masih</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umum</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didalamnya</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mewadahi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menginspirasi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menguatkan</w:t>
      </w:r>
      <w:proofErr w:type="spellEnd"/>
      <w:r w:rsidRPr="00E3547F">
        <w:rPr>
          <w:rFonts w:cs="Times New Roman"/>
          <w:color w:val="000000"/>
          <w:sz w:val="22"/>
          <w:szCs w:val="22"/>
          <w:lang w:val="en-US"/>
        </w:rPr>
        <w:t xml:space="preserve">, dan </w:t>
      </w:r>
      <w:proofErr w:type="spellStart"/>
      <w:r w:rsidRPr="00E3547F">
        <w:rPr>
          <w:rFonts w:cs="Times New Roman"/>
          <w:color w:val="000000"/>
          <w:sz w:val="22"/>
          <w:szCs w:val="22"/>
          <w:lang w:val="en-US"/>
        </w:rPr>
        <w:t>melatari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metode</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pembelajaran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dengan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cangkupan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teoritis</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tertentu</w:t>
      </w:r>
      <w:proofErr w:type="spellEnd"/>
      <w:r w:rsidRPr="00E3547F">
        <w:rPr>
          <w:rFonts w:cs="Times New Roman"/>
          <w:color w:val="000000"/>
          <w:sz w:val="22"/>
          <w:szCs w:val="22"/>
          <w:lang w:val="en-US"/>
        </w:rPr>
        <w:t>.</w:t>
      </w:r>
    </w:p>
    <w:p w14:paraId="703B5D98" w14:textId="77777777" w:rsidR="00E3547F" w:rsidRPr="00E3547F" w:rsidRDefault="00E3547F" w:rsidP="00E3547F">
      <w:pPr>
        <w:pStyle w:val="ListParagraph"/>
        <w:ind w:left="0" w:firstLine="720"/>
        <w:rPr>
          <w:rFonts w:cs="Times New Roman"/>
          <w:sz w:val="22"/>
          <w:szCs w:val="22"/>
          <w:lang w:val="en-US"/>
        </w:rPr>
      </w:pPr>
      <w:r w:rsidRPr="00E3547F">
        <w:rPr>
          <w:rFonts w:cs="Times New Roman"/>
          <w:sz w:val="22"/>
          <w:szCs w:val="22"/>
        </w:rPr>
        <w:t>Sehingga penulis menyimpulkan bahwa pendekatan pembelajaran merupakan suatu cara untuk memudahkan dalam pelaksanaan pembelajaran.</w:t>
      </w:r>
    </w:p>
    <w:p w14:paraId="3082797F" w14:textId="77777777" w:rsidR="00E3547F" w:rsidRPr="00E3547F" w:rsidRDefault="008275EE" w:rsidP="00E3547F">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lang w:val="en-US"/>
        </w:rPr>
        <w:t>P</w:t>
      </w:r>
      <w:r w:rsidR="00E3547F" w:rsidRPr="00E3547F">
        <w:rPr>
          <w:rFonts w:ascii="Times New Roman" w:hAnsi="Times New Roman" w:cs="Times New Roman"/>
          <w:color w:val="000000"/>
        </w:rPr>
        <w:t xml:space="preserve">embelajaran aktif menjadi suatu bagian yang dibutuhkan oleh mahasiswa agar dalam proses pembelajaran mahasiswa tidak mudah melupakan materi yang disampaikan oleh dosen, pembelajaran aktif menjadi suatu hal yang memudahkan mahasiswa dalam proses pelaksanaan pembelajaran. </w:t>
      </w:r>
    </w:p>
    <w:p w14:paraId="187BB88F"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color w:val="000000"/>
        </w:rPr>
      </w:pPr>
      <w:r w:rsidRPr="00E3547F">
        <w:rPr>
          <w:rFonts w:ascii="Times New Roman" w:hAnsi="Times New Roman" w:cs="Times New Roman"/>
          <w:color w:val="000000"/>
        </w:rPr>
        <w:t xml:space="preserve">Menurut Hosnan (2014:208) pembelajaran aktif adalah kegiatan belajar mengajar yang subjek didiknya terlibat secara intelektual dan emosional sehingga benar-benar berperan dan berpartisipasi aktif dalam melakukan kegiatan belajar. </w:t>
      </w:r>
    </w:p>
    <w:p w14:paraId="5D63FAFF"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color w:val="000000"/>
        </w:rPr>
      </w:pPr>
      <w:r w:rsidRPr="00E3547F">
        <w:rPr>
          <w:rFonts w:ascii="Times New Roman" w:hAnsi="Times New Roman" w:cs="Times New Roman"/>
          <w:color w:val="000000"/>
        </w:rPr>
        <w:t xml:space="preserve">Warsono &amp; Hariyanto (2013:12) berpendapat bahwa pembelajaran aktif merupakan pembelajaran yang mengkondisikan agar mahasiswa selalu melakukan pengalaman belajar yang bermakna dan senantiasa berfikir tentang apa yang dapat dilakukan selama pembelajaran. </w:t>
      </w:r>
    </w:p>
    <w:p w14:paraId="5FA0F98D" w14:textId="77777777" w:rsidR="00E3547F" w:rsidRPr="00E3547F" w:rsidRDefault="00E3547F" w:rsidP="00E3547F">
      <w:pPr>
        <w:pStyle w:val="ListParagraph"/>
        <w:ind w:left="0" w:firstLine="720"/>
        <w:rPr>
          <w:rFonts w:cs="Times New Roman"/>
          <w:color w:val="000000"/>
          <w:sz w:val="22"/>
          <w:szCs w:val="22"/>
          <w:lang w:val="en-US"/>
        </w:rPr>
      </w:pPr>
      <w:proofErr w:type="spellStart"/>
      <w:r w:rsidRPr="00E3547F">
        <w:rPr>
          <w:rFonts w:cs="Times New Roman"/>
          <w:color w:val="000000"/>
          <w:sz w:val="22"/>
          <w:szCs w:val="22"/>
          <w:lang w:val="en-US"/>
        </w:rPr>
        <w:t>Berdasarkan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pendapat</w:t>
      </w:r>
      <w:proofErr w:type="spellEnd"/>
      <w:r w:rsidRPr="00E3547F">
        <w:rPr>
          <w:rFonts w:cs="Times New Roman"/>
          <w:color w:val="000000"/>
          <w:sz w:val="22"/>
          <w:szCs w:val="22"/>
          <w:lang w:val="en-US"/>
        </w:rPr>
        <w:t xml:space="preserve"> para </w:t>
      </w:r>
      <w:proofErr w:type="spellStart"/>
      <w:r w:rsidRPr="00E3547F">
        <w:rPr>
          <w:rFonts w:cs="Times New Roman"/>
          <w:color w:val="000000"/>
          <w:sz w:val="22"/>
          <w:szCs w:val="22"/>
          <w:lang w:val="en-US"/>
        </w:rPr>
        <w:t>ahli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diatas</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peneliti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menyimpulkan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bahwa</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pembelajaran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aktif</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adalah</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suatu</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kegiatan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pembelajaran</w:t>
      </w:r>
      <w:proofErr w:type="spellEnd"/>
      <w:r w:rsidRPr="00E3547F">
        <w:rPr>
          <w:rFonts w:cs="Times New Roman"/>
          <w:color w:val="000000"/>
          <w:sz w:val="22"/>
          <w:szCs w:val="22"/>
          <w:lang w:val="en-US"/>
        </w:rPr>
        <w:t xml:space="preserve"> yang </w:t>
      </w:r>
      <w:proofErr w:type="spellStart"/>
      <w:r w:rsidRPr="00E3547F">
        <w:rPr>
          <w:rFonts w:cs="Times New Roman"/>
          <w:color w:val="000000"/>
          <w:sz w:val="22"/>
          <w:szCs w:val="22"/>
          <w:lang w:val="en-US"/>
        </w:rPr>
        <w:t>melibatkan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mahasiswa</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baik</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secara</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fisik</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intelektual</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maupun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emosional</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dalam</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berfikir</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maupun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berinteraksi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tentang</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materi</w:t>
      </w:r>
      <w:proofErr w:type="spellEnd"/>
      <w:r w:rsidRPr="00E3547F">
        <w:rPr>
          <w:rFonts w:cs="Times New Roman"/>
          <w:color w:val="000000"/>
          <w:sz w:val="22"/>
          <w:szCs w:val="22"/>
          <w:lang w:val="en-US"/>
        </w:rPr>
        <w:t xml:space="preserve"> yang </w:t>
      </w:r>
      <w:proofErr w:type="spellStart"/>
      <w:r w:rsidRPr="00E3547F">
        <w:rPr>
          <w:rFonts w:cs="Times New Roman"/>
          <w:color w:val="000000"/>
          <w:sz w:val="22"/>
          <w:szCs w:val="22"/>
          <w:lang w:val="en-US"/>
        </w:rPr>
        <w:t>diterima</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saat</w:t>
      </w:r>
      <w:proofErr w:type="spellEnd"/>
      <w:r w:rsidRPr="00E3547F">
        <w:rPr>
          <w:rFonts w:cs="Times New Roman"/>
          <w:color w:val="000000"/>
          <w:sz w:val="22"/>
          <w:szCs w:val="22"/>
          <w:lang w:val="en-US"/>
        </w:rPr>
        <w:t xml:space="preserve"> proses </w:t>
      </w:r>
      <w:proofErr w:type="spellStart"/>
      <w:r w:rsidRPr="00E3547F">
        <w:rPr>
          <w:rFonts w:cs="Times New Roman"/>
          <w:color w:val="000000"/>
          <w:sz w:val="22"/>
          <w:szCs w:val="22"/>
          <w:lang w:val="en-US"/>
        </w:rPr>
        <w:t>pembelajaran</w:t>
      </w:r>
      <w:proofErr w:type="spellEnd"/>
      <w:r w:rsidRPr="00E3547F">
        <w:rPr>
          <w:rFonts w:cs="Times New Roman"/>
          <w:color w:val="000000"/>
          <w:sz w:val="22"/>
          <w:szCs w:val="22"/>
          <w:lang w:val="en-US"/>
        </w:rPr>
        <w:t>.</w:t>
      </w:r>
    </w:p>
    <w:p w14:paraId="3D928C29" w14:textId="77777777" w:rsidR="00E3547F" w:rsidRPr="00E3547F" w:rsidRDefault="00E3547F" w:rsidP="00E3547F">
      <w:pPr>
        <w:pStyle w:val="ListParagraph"/>
        <w:autoSpaceDE w:val="0"/>
        <w:autoSpaceDN w:val="0"/>
        <w:adjustRightInd w:val="0"/>
        <w:ind w:left="0" w:firstLine="720"/>
        <w:rPr>
          <w:rFonts w:cs="Times New Roman"/>
          <w:color w:val="000000"/>
          <w:sz w:val="22"/>
          <w:szCs w:val="22"/>
        </w:rPr>
      </w:pPr>
      <w:r w:rsidRPr="00E3547F">
        <w:rPr>
          <w:rFonts w:cs="Times New Roman"/>
          <w:color w:val="000000"/>
          <w:sz w:val="22"/>
          <w:szCs w:val="22"/>
        </w:rPr>
        <w:lastRenderedPageBreak/>
        <w:t xml:space="preserve">Pendekatan pembelajaran MIKIR merupakan pendekatan pembelajaran yang baru dikenalkan oleh Tanoto Foundation, Tim Program PINTAR Tanoto Foundation (2019). MIKIR merupakan akronim dari Mengalami, Interaksi, Komunikasi, dan Refleksi. </w:t>
      </w:r>
    </w:p>
    <w:p w14:paraId="3A17D6FD" w14:textId="77777777" w:rsidR="00E3547F" w:rsidRPr="00E3547F" w:rsidRDefault="00E3547F" w:rsidP="00E3547F">
      <w:pPr>
        <w:pStyle w:val="ListParagraph"/>
        <w:ind w:left="0" w:firstLine="720"/>
        <w:rPr>
          <w:rFonts w:cs="Times New Roman"/>
          <w:b/>
          <w:sz w:val="22"/>
          <w:szCs w:val="22"/>
        </w:rPr>
      </w:pPr>
      <w:r w:rsidRPr="00E3547F">
        <w:rPr>
          <w:rFonts w:cs="Times New Roman"/>
          <w:color w:val="000000"/>
          <w:sz w:val="22"/>
          <w:szCs w:val="22"/>
          <w:lang w:val="en-US"/>
        </w:rPr>
        <w:t>“</w:t>
      </w:r>
      <w:proofErr w:type="spellStart"/>
      <w:r w:rsidRPr="00E3547F">
        <w:rPr>
          <w:rFonts w:cs="Times New Roman"/>
          <w:color w:val="000000"/>
          <w:sz w:val="22"/>
          <w:szCs w:val="22"/>
          <w:lang w:val="en-US"/>
        </w:rPr>
        <w:t>Mengalami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dalam</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belajar</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melibatkan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banyak</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indera</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sehingga</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pemahaman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konsep</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akan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lebih</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mantap</w:t>
      </w:r>
      <w:proofErr w:type="spellEnd"/>
      <w:r w:rsidRPr="00E3547F">
        <w:rPr>
          <w:rFonts w:cs="Times New Roman"/>
          <w:color w:val="000000"/>
          <w:sz w:val="22"/>
          <w:szCs w:val="22"/>
          <w:lang w:val="en-US"/>
        </w:rPr>
        <w:t>. “</w:t>
      </w:r>
      <w:proofErr w:type="spellStart"/>
      <w:r w:rsidRPr="00E3547F">
        <w:rPr>
          <w:rFonts w:cs="Times New Roman"/>
          <w:color w:val="000000"/>
          <w:sz w:val="22"/>
          <w:szCs w:val="22"/>
          <w:lang w:val="en-US"/>
        </w:rPr>
        <w:t>Interaksi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dapat</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mendorong</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mahasiswa</w:t>
      </w:r>
      <w:proofErr w:type="spellEnd"/>
      <w:r w:rsidRPr="00E3547F">
        <w:rPr>
          <w:rFonts w:cs="Times New Roman"/>
          <w:color w:val="000000"/>
          <w:sz w:val="22"/>
          <w:szCs w:val="22"/>
          <w:lang w:val="en-US"/>
        </w:rPr>
        <w:t xml:space="preserve"> untuk </w:t>
      </w:r>
      <w:proofErr w:type="spellStart"/>
      <w:r w:rsidRPr="00E3547F">
        <w:rPr>
          <w:rFonts w:cs="Times New Roman"/>
          <w:color w:val="000000"/>
          <w:sz w:val="22"/>
          <w:szCs w:val="22"/>
          <w:lang w:val="en-US"/>
        </w:rPr>
        <w:t>mengungkap</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gagasan</w:t>
      </w:r>
      <w:proofErr w:type="spellEnd"/>
      <w:r w:rsidRPr="00E3547F">
        <w:rPr>
          <w:rFonts w:cs="Times New Roman"/>
          <w:color w:val="000000"/>
          <w:sz w:val="22"/>
          <w:szCs w:val="22"/>
          <w:lang w:val="en-US"/>
        </w:rPr>
        <w:t xml:space="preserve"> dan </w:t>
      </w:r>
      <w:proofErr w:type="spellStart"/>
      <w:r w:rsidRPr="00E3547F">
        <w:rPr>
          <w:rFonts w:cs="Times New Roman"/>
          <w:color w:val="000000"/>
          <w:sz w:val="22"/>
          <w:szCs w:val="22"/>
          <w:lang w:val="en-US"/>
        </w:rPr>
        <w:t>merefleksi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diri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sehingga</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menunjang</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pemahaman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konsep</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secara</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baik</w:t>
      </w:r>
      <w:proofErr w:type="spellEnd"/>
      <w:r w:rsidRPr="00E3547F">
        <w:rPr>
          <w:rFonts w:cs="Times New Roman"/>
          <w:color w:val="000000"/>
          <w:sz w:val="22"/>
          <w:szCs w:val="22"/>
          <w:lang w:val="en-US"/>
        </w:rPr>
        <w:t>. “</w:t>
      </w:r>
      <w:proofErr w:type="spellStart"/>
      <w:r w:rsidRPr="00E3547F">
        <w:rPr>
          <w:rFonts w:cs="Times New Roman"/>
          <w:color w:val="000000"/>
          <w:sz w:val="22"/>
          <w:szCs w:val="22"/>
          <w:lang w:val="en-US"/>
        </w:rPr>
        <w:t>Komunikasi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dapat</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memotivasi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mahasiswa</w:t>
      </w:r>
      <w:proofErr w:type="spellEnd"/>
      <w:r w:rsidRPr="00E3547F">
        <w:rPr>
          <w:rFonts w:cs="Times New Roman"/>
          <w:color w:val="000000"/>
          <w:sz w:val="22"/>
          <w:szCs w:val="22"/>
          <w:lang w:val="en-US"/>
        </w:rPr>
        <w:t xml:space="preserve"> untuk </w:t>
      </w:r>
      <w:proofErr w:type="spellStart"/>
      <w:r w:rsidRPr="00E3547F">
        <w:rPr>
          <w:rFonts w:cs="Times New Roman"/>
          <w:color w:val="000000"/>
          <w:sz w:val="22"/>
          <w:szCs w:val="22"/>
          <w:lang w:val="en-US"/>
        </w:rPr>
        <w:t>berani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dalam</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menyampaikan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pendapat</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atau</w:t>
      </w:r>
      <w:proofErr w:type="spellEnd"/>
      <w:r w:rsidRPr="00E3547F">
        <w:rPr>
          <w:rFonts w:cs="Times New Roman"/>
          <w:color w:val="000000"/>
          <w:sz w:val="22"/>
          <w:szCs w:val="22"/>
          <w:lang w:val="en-US"/>
        </w:rPr>
        <w:t xml:space="preserve"> </w:t>
      </w:r>
      <w:proofErr w:type="spellStart"/>
      <w:proofErr w:type="gramStart"/>
      <w:r w:rsidRPr="00E3547F">
        <w:rPr>
          <w:rFonts w:cs="Times New Roman"/>
          <w:color w:val="000000"/>
          <w:sz w:val="22"/>
          <w:szCs w:val="22"/>
          <w:lang w:val="en-US"/>
        </w:rPr>
        <w:t>gagasan</w:t>
      </w:r>
      <w:proofErr w:type="spellEnd"/>
      <w:r w:rsidRPr="00E3547F">
        <w:rPr>
          <w:rFonts w:cs="Times New Roman"/>
          <w:color w:val="000000"/>
          <w:sz w:val="22"/>
          <w:szCs w:val="22"/>
          <w:lang w:val="en-US"/>
        </w:rPr>
        <w:t>.“</w:t>
      </w:r>
      <w:proofErr w:type="spellStart"/>
      <w:proofErr w:type="gramEnd"/>
      <w:r w:rsidRPr="00E3547F">
        <w:rPr>
          <w:rFonts w:cs="Times New Roman"/>
          <w:color w:val="000000"/>
          <w:sz w:val="22"/>
          <w:szCs w:val="22"/>
          <w:lang w:val="en-US"/>
        </w:rPr>
        <w:t>Refleksi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memunculkan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sikap</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mau</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menerima</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kritik</w:t>
      </w:r>
      <w:proofErr w:type="spellEnd"/>
      <w:r w:rsidRPr="00E3547F">
        <w:rPr>
          <w:rFonts w:cs="Times New Roman"/>
          <w:color w:val="000000"/>
          <w:sz w:val="22"/>
          <w:szCs w:val="22"/>
          <w:lang w:val="en-US"/>
        </w:rPr>
        <w:t xml:space="preserve"> dan </w:t>
      </w:r>
      <w:proofErr w:type="spellStart"/>
      <w:r w:rsidRPr="00E3547F">
        <w:rPr>
          <w:rFonts w:cs="Times New Roman"/>
          <w:color w:val="000000"/>
          <w:sz w:val="22"/>
          <w:szCs w:val="22"/>
          <w:lang w:val="en-US"/>
        </w:rPr>
        <w:t>memperbaiki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diri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baik</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gagasan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hasil</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karya</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maupun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sikapnya</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Unsur-unsur</w:t>
      </w:r>
      <w:proofErr w:type="spellEnd"/>
      <w:r w:rsidRPr="00E3547F">
        <w:rPr>
          <w:rFonts w:cs="Times New Roman"/>
          <w:color w:val="000000"/>
          <w:sz w:val="22"/>
          <w:szCs w:val="22"/>
          <w:lang w:val="en-US"/>
        </w:rPr>
        <w:t xml:space="preserve"> pada </w:t>
      </w:r>
      <w:proofErr w:type="spellStart"/>
      <w:r w:rsidRPr="00E3547F">
        <w:rPr>
          <w:rFonts w:cs="Times New Roman"/>
          <w:color w:val="000000"/>
          <w:sz w:val="22"/>
          <w:szCs w:val="22"/>
          <w:lang w:val="en-US"/>
        </w:rPr>
        <w:t>pendekatan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pembelajaran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ini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bukan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merupakan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urutan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kegiatan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dalam</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suatu</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pembelajaran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karena</w:t>
      </w:r>
      <w:proofErr w:type="spellEnd"/>
      <w:r w:rsidRPr="00E3547F">
        <w:rPr>
          <w:rFonts w:cs="Times New Roman"/>
          <w:color w:val="000000"/>
          <w:sz w:val="22"/>
          <w:szCs w:val="22"/>
          <w:lang w:val="en-US"/>
        </w:rPr>
        <w:t xml:space="preserve"> pada </w:t>
      </w:r>
      <w:proofErr w:type="spellStart"/>
      <w:r w:rsidRPr="00E3547F">
        <w:rPr>
          <w:rFonts w:cs="Times New Roman"/>
          <w:color w:val="000000"/>
          <w:sz w:val="22"/>
          <w:szCs w:val="22"/>
          <w:lang w:val="en-US"/>
        </w:rPr>
        <w:t>setiap</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unsur</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dapat</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terjadi</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beberapa</w:t>
      </w:r>
      <w:proofErr w:type="spellEnd"/>
      <w:r w:rsidRPr="00E3547F">
        <w:rPr>
          <w:rFonts w:cs="Times New Roman"/>
          <w:color w:val="000000"/>
          <w:sz w:val="22"/>
          <w:szCs w:val="22"/>
          <w:lang w:val="en-US"/>
        </w:rPr>
        <w:t xml:space="preserve"> kali </w:t>
      </w:r>
      <w:proofErr w:type="spellStart"/>
      <w:r w:rsidRPr="00E3547F">
        <w:rPr>
          <w:rFonts w:cs="Times New Roman"/>
          <w:color w:val="000000"/>
          <w:sz w:val="22"/>
          <w:szCs w:val="22"/>
          <w:lang w:val="en-US"/>
        </w:rPr>
        <w:t>bahkan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muncul</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bersamaan</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dalam</w:t>
      </w:r>
      <w:proofErr w:type="spellEnd"/>
      <w:r w:rsidRPr="00E3547F">
        <w:rPr>
          <w:rFonts w:cs="Times New Roman"/>
          <w:color w:val="000000"/>
          <w:sz w:val="22"/>
          <w:szCs w:val="22"/>
          <w:lang w:val="en-US"/>
        </w:rPr>
        <w:t xml:space="preserve"> </w:t>
      </w:r>
      <w:proofErr w:type="spellStart"/>
      <w:r w:rsidRPr="00E3547F">
        <w:rPr>
          <w:rFonts w:cs="Times New Roman"/>
          <w:color w:val="000000"/>
          <w:sz w:val="22"/>
          <w:szCs w:val="22"/>
          <w:lang w:val="en-US"/>
        </w:rPr>
        <w:t>satu</w:t>
      </w:r>
      <w:proofErr w:type="spellEnd"/>
      <w:r w:rsidRPr="00E3547F">
        <w:rPr>
          <w:rFonts w:cs="Times New Roman"/>
          <w:color w:val="000000"/>
          <w:sz w:val="22"/>
          <w:szCs w:val="22"/>
          <w:lang w:val="en-US"/>
        </w:rPr>
        <w:t xml:space="preserve"> proses </w:t>
      </w:r>
      <w:proofErr w:type="spellStart"/>
      <w:r w:rsidRPr="00E3547F">
        <w:rPr>
          <w:rFonts w:cs="Times New Roman"/>
          <w:color w:val="000000"/>
          <w:sz w:val="22"/>
          <w:szCs w:val="22"/>
          <w:lang w:val="en-US"/>
        </w:rPr>
        <w:t>pembelajaran</w:t>
      </w:r>
      <w:proofErr w:type="spellEnd"/>
      <w:r w:rsidRPr="00E3547F">
        <w:rPr>
          <w:rFonts w:cs="Times New Roman"/>
          <w:color w:val="000000"/>
          <w:sz w:val="22"/>
          <w:szCs w:val="22"/>
          <w:lang w:val="en-US"/>
        </w:rPr>
        <w:t>.</w:t>
      </w:r>
    </w:p>
    <w:p w14:paraId="3F9F766F" w14:textId="77777777" w:rsidR="00E3547F" w:rsidRPr="00E3547F" w:rsidRDefault="00E3547F" w:rsidP="00E3547F">
      <w:pPr>
        <w:pStyle w:val="ListParagraph"/>
        <w:ind w:left="0"/>
        <w:rPr>
          <w:rFonts w:cs="Times New Roman"/>
          <w:sz w:val="22"/>
          <w:szCs w:val="22"/>
          <w:lang w:val="en-US"/>
        </w:rPr>
      </w:pPr>
    </w:p>
    <w:p w14:paraId="638F67F3"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color w:val="000000"/>
        </w:rPr>
      </w:pPr>
      <w:r w:rsidRPr="00E3547F">
        <w:rPr>
          <w:rFonts w:ascii="Times New Roman" w:hAnsi="Times New Roman" w:cs="Times New Roman"/>
          <w:color w:val="000000"/>
        </w:rPr>
        <w:t xml:space="preserve">Langkah-langkah atau Proses pembelajaran mikir diawali dengan Mengalami dan yang dapat dilakukan mahasiswa ketika proses mengalami adalah mengamati, melakukan percobaan, berwawancara dan membuat sesuatu. </w:t>
      </w:r>
    </w:p>
    <w:p w14:paraId="0F93B723"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rPr>
      </w:pPr>
      <w:r w:rsidRPr="00E3547F">
        <w:rPr>
          <w:rFonts w:ascii="Times New Roman" w:hAnsi="Times New Roman" w:cs="Times New Roman"/>
        </w:rPr>
        <w:t>Dalam tahap komunikasi yang dapat dilakukan mahasiswa diantaranya mendemonstrasikan, menjelaskan, bercerita, melaporkan dalam bentuk lisan atau tulisan, mengemukakan pendapat atau pikiran serta berbicara atau presentasi di depan .</w:t>
      </w:r>
    </w:p>
    <w:p w14:paraId="30E575BC" w14:textId="77777777" w:rsidR="00E3547F" w:rsidRPr="008275EE" w:rsidRDefault="00E3547F" w:rsidP="008275EE">
      <w:pPr>
        <w:pStyle w:val="ListParagraph"/>
        <w:ind w:left="0" w:firstLine="567"/>
        <w:rPr>
          <w:rFonts w:cs="Times New Roman"/>
          <w:sz w:val="22"/>
          <w:szCs w:val="22"/>
          <w:lang w:val="en-US"/>
        </w:rPr>
      </w:pPr>
      <w:proofErr w:type="spellStart"/>
      <w:r w:rsidRPr="00E3547F">
        <w:rPr>
          <w:rFonts w:cs="Times New Roman"/>
          <w:sz w:val="22"/>
          <w:szCs w:val="22"/>
          <w:lang w:val="en-US"/>
        </w:rPr>
        <w:t>Refleksi</w:t>
      </w:r>
      <w:proofErr w:type="spellEnd"/>
      <w:r w:rsidRPr="00E3547F">
        <w:rPr>
          <w:rFonts w:cs="Times New Roman"/>
          <w:sz w:val="22"/>
          <w:szCs w:val="22"/>
          <w:lang w:val="en-US"/>
        </w:rPr>
        <w:t xml:space="preserve"> yang </w:t>
      </w:r>
      <w:proofErr w:type="spellStart"/>
      <w:r w:rsidRPr="00E3547F">
        <w:rPr>
          <w:rFonts w:cs="Times New Roman"/>
          <w:sz w:val="22"/>
          <w:szCs w:val="22"/>
          <w:lang w:val="en-US"/>
        </w:rPr>
        <w:t>dapat</w:t>
      </w:r>
      <w:proofErr w:type="spellEnd"/>
      <w:r w:rsidRPr="00E3547F">
        <w:rPr>
          <w:rFonts w:cs="Times New Roman"/>
          <w:sz w:val="22"/>
          <w:szCs w:val="22"/>
          <w:lang w:val="en-US"/>
        </w:rPr>
        <w:t xml:space="preserve"> </w:t>
      </w:r>
      <w:proofErr w:type="spellStart"/>
      <w:r w:rsidRPr="00E3547F">
        <w:rPr>
          <w:rFonts w:cs="Times New Roman"/>
          <w:sz w:val="22"/>
          <w:szCs w:val="22"/>
          <w:lang w:val="en-US"/>
        </w:rPr>
        <w:t>dilakukan</w:t>
      </w:r>
      <w:proofErr w:type="spellEnd"/>
      <w:r w:rsidRPr="00E3547F">
        <w:rPr>
          <w:rFonts w:cs="Times New Roman"/>
          <w:sz w:val="22"/>
          <w:szCs w:val="22"/>
          <w:lang w:val="en-US"/>
        </w:rPr>
        <w:t xml:space="preserve"> </w:t>
      </w:r>
      <w:proofErr w:type="spellStart"/>
      <w:r w:rsidRPr="00E3547F">
        <w:rPr>
          <w:rFonts w:cs="Times New Roman"/>
          <w:sz w:val="22"/>
          <w:szCs w:val="22"/>
          <w:lang w:val="en-US"/>
        </w:rPr>
        <w:t>mahasiswa</w:t>
      </w:r>
      <w:proofErr w:type="spellEnd"/>
      <w:r w:rsidRPr="00E3547F">
        <w:rPr>
          <w:rFonts w:cs="Times New Roman"/>
          <w:sz w:val="22"/>
          <w:szCs w:val="22"/>
          <w:lang w:val="en-US"/>
        </w:rPr>
        <w:t xml:space="preserve"> </w:t>
      </w:r>
      <w:proofErr w:type="spellStart"/>
      <w:r w:rsidRPr="00E3547F">
        <w:rPr>
          <w:rFonts w:cs="Times New Roman"/>
          <w:sz w:val="22"/>
          <w:szCs w:val="22"/>
          <w:lang w:val="en-US"/>
        </w:rPr>
        <w:t>memikirkan</w:t>
      </w:r>
      <w:proofErr w:type="spellEnd"/>
      <w:r w:rsidRPr="00E3547F">
        <w:rPr>
          <w:rFonts w:cs="Times New Roman"/>
          <w:sz w:val="22"/>
          <w:szCs w:val="22"/>
          <w:lang w:val="en-US"/>
        </w:rPr>
        <w:t xml:space="preserve"> </w:t>
      </w:r>
      <w:proofErr w:type="spellStart"/>
      <w:r w:rsidRPr="00E3547F">
        <w:rPr>
          <w:rFonts w:cs="Times New Roman"/>
          <w:sz w:val="22"/>
          <w:szCs w:val="22"/>
          <w:lang w:val="en-US"/>
        </w:rPr>
        <w:t>kembali</w:t>
      </w:r>
      <w:proofErr w:type="spellEnd"/>
      <w:r w:rsidRPr="00E3547F">
        <w:rPr>
          <w:rFonts w:cs="Times New Roman"/>
          <w:sz w:val="22"/>
          <w:szCs w:val="22"/>
          <w:lang w:val="en-US"/>
        </w:rPr>
        <w:t xml:space="preserve"> </w:t>
      </w:r>
      <w:proofErr w:type="spellStart"/>
      <w:r w:rsidRPr="00E3547F">
        <w:rPr>
          <w:rFonts w:cs="Times New Roman"/>
          <w:sz w:val="22"/>
          <w:szCs w:val="22"/>
          <w:lang w:val="en-US"/>
        </w:rPr>
        <w:t>hasil</w:t>
      </w:r>
      <w:proofErr w:type="spellEnd"/>
      <w:r w:rsidRPr="00E3547F">
        <w:rPr>
          <w:rFonts w:cs="Times New Roman"/>
          <w:sz w:val="22"/>
          <w:szCs w:val="22"/>
          <w:lang w:val="en-US"/>
        </w:rPr>
        <w:t xml:space="preserve"> </w:t>
      </w:r>
      <w:proofErr w:type="spellStart"/>
      <w:r w:rsidRPr="00E3547F">
        <w:rPr>
          <w:rFonts w:cs="Times New Roman"/>
          <w:sz w:val="22"/>
          <w:szCs w:val="22"/>
          <w:lang w:val="en-US"/>
        </w:rPr>
        <w:t>kerja</w:t>
      </w:r>
      <w:proofErr w:type="spellEnd"/>
      <w:r w:rsidRPr="00E3547F">
        <w:rPr>
          <w:rFonts w:cs="Times New Roman"/>
          <w:sz w:val="22"/>
          <w:szCs w:val="22"/>
          <w:lang w:val="en-US"/>
        </w:rPr>
        <w:t xml:space="preserve"> </w:t>
      </w:r>
      <w:proofErr w:type="spellStart"/>
      <w:r w:rsidRPr="00E3547F">
        <w:rPr>
          <w:rFonts w:cs="Times New Roman"/>
          <w:sz w:val="22"/>
          <w:szCs w:val="22"/>
          <w:lang w:val="en-US"/>
        </w:rPr>
        <w:t>atau</w:t>
      </w:r>
      <w:proofErr w:type="spellEnd"/>
      <w:r w:rsidRPr="00E3547F">
        <w:rPr>
          <w:rFonts w:cs="Times New Roman"/>
          <w:sz w:val="22"/>
          <w:szCs w:val="22"/>
          <w:lang w:val="en-US"/>
        </w:rPr>
        <w:t xml:space="preserve"> </w:t>
      </w:r>
      <w:proofErr w:type="spellStart"/>
      <w:r w:rsidRPr="00E3547F">
        <w:rPr>
          <w:rFonts w:cs="Times New Roman"/>
          <w:sz w:val="22"/>
          <w:szCs w:val="22"/>
          <w:lang w:val="en-US"/>
        </w:rPr>
        <w:t>pikiran</w:t>
      </w:r>
      <w:proofErr w:type="spellEnd"/>
      <w:r w:rsidRPr="00E3547F">
        <w:rPr>
          <w:rFonts w:cs="Times New Roman"/>
          <w:sz w:val="22"/>
          <w:szCs w:val="22"/>
          <w:lang w:val="en-US"/>
        </w:rPr>
        <w:t xml:space="preserve"> </w:t>
      </w:r>
      <w:proofErr w:type="spellStart"/>
      <w:r w:rsidRPr="00E3547F">
        <w:rPr>
          <w:rFonts w:cs="Times New Roman"/>
          <w:sz w:val="22"/>
          <w:szCs w:val="22"/>
          <w:lang w:val="en-US"/>
        </w:rPr>
        <w:t>sendiri</w:t>
      </w:r>
      <w:proofErr w:type="spellEnd"/>
      <w:r w:rsidRPr="00E3547F">
        <w:rPr>
          <w:rFonts w:cs="Times New Roman"/>
          <w:sz w:val="22"/>
          <w:szCs w:val="22"/>
          <w:lang w:val="en-US"/>
        </w:rPr>
        <w:t xml:space="preserve">, </w:t>
      </w:r>
      <w:proofErr w:type="spellStart"/>
      <w:r w:rsidRPr="00E3547F">
        <w:rPr>
          <w:rFonts w:cs="Times New Roman"/>
          <w:sz w:val="22"/>
          <w:szCs w:val="22"/>
          <w:lang w:val="en-US"/>
        </w:rPr>
        <w:t>contoh</w:t>
      </w:r>
      <w:proofErr w:type="spellEnd"/>
      <w:r w:rsidRPr="00E3547F">
        <w:rPr>
          <w:rFonts w:cs="Times New Roman"/>
          <w:sz w:val="22"/>
          <w:szCs w:val="22"/>
          <w:lang w:val="en-US"/>
        </w:rPr>
        <w:t xml:space="preserve">: </w:t>
      </w:r>
      <w:proofErr w:type="spellStart"/>
      <w:r w:rsidRPr="00E3547F">
        <w:rPr>
          <w:rFonts w:cs="Times New Roman"/>
          <w:sz w:val="22"/>
          <w:szCs w:val="22"/>
          <w:lang w:val="en-US"/>
        </w:rPr>
        <w:t>mengunakan</w:t>
      </w:r>
      <w:proofErr w:type="spellEnd"/>
      <w:r w:rsidRPr="00E3547F">
        <w:rPr>
          <w:rFonts w:cs="Times New Roman"/>
          <w:sz w:val="22"/>
          <w:szCs w:val="22"/>
          <w:lang w:val="en-US"/>
        </w:rPr>
        <w:t xml:space="preserve"> </w:t>
      </w:r>
      <w:proofErr w:type="spellStart"/>
      <w:r w:rsidRPr="00E3547F">
        <w:rPr>
          <w:rFonts w:cs="Times New Roman"/>
          <w:sz w:val="22"/>
          <w:szCs w:val="22"/>
          <w:lang w:val="en-US"/>
        </w:rPr>
        <w:t>pohon</w:t>
      </w:r>
      <w:proofErr w:type="spellEnd"/>
      <w:r w:rsidRPr="00E3547F">
        <w:rPr>
          <w:rFonts w:cs="Times New Roman"/>
          <w:sz w:val="22"/>
          <w:szCs w:val="22"/>
          <w:lang w:val="en-US"/>
        </w:rPr>
        <w:t xml:space="preserve"> </w:t>
      </w:r>
      <w:proofErr w:type="spellStart"/>
      <w:r w:rsidRPr="00E3547F">
        <w:rPr>
          <w:rFonts w:cs="Times New Roman"/>
          <w:sz w:val="22"/>
          <w:szCs w:val="22"/>
          <w:lang w:val="en-US"/>
        </w:rPr>
        <w:t>refleksi</w:t>
      </w:r>
      <w:proofErr w:type="spellEnd"/>
      <w:r w:rsidRPr="00E3547F">
        <w:rPr>
          <w:rFonts w:cs="Times New Roman"/>
          <w:sz w:val="22"/>
          <w:szCs w:val="22"/>
          <w:lang w:val="en-US"/>
        </w:rPr>
        <w:t xml:space="preserve"> yang </w:t>
      </w:r>
      <w:proofErr w:type="spellStart"/>
      <w:r w:rsidRPr="00E3547F">
        <w:rPr>
          <w:rFonts w:cs="Times New Roman"/>
          <w:sz w:val="22"/>
          <w:szCs w:val="22"/>
          <w:lang w:val="en-US"/>
        </w:rPr>
        <w:t>didalamnya</w:t>
      </w:r>
      <w:proofErr w:type="spellEnd"/>
      <w:r w:rsidRPr="00E3547F">
        <w:rPr>
          <w:rFonts w:cs="Times New Roman"/>
          <w:sz w:val="22"/>
          <w:szCs w:val="22"/>
          <w:lang w:val="en-US"/>
        </w:rPr>
        <w:t xml:space="preserve"> </w:t>
      </w:r>
      <w:proofErr w:type="spellStart"/>
      <w:r w:rsidRPr="00E3547F">
        <w:rPr>
          <w:rFonts w:cs="Times New Roman"/>
          <w:sz w:val="22"/>
          <w:szCs w:val="22"/>
          <w:lang w:val="en-US"/>
        </w:rPr>
        <w:t>mahasiswa</w:t>
      </w:r>
      <w:proofErr w:type="spellEnd"/>
      <w:r w:rsidRPr="00E3547F">
        <w:rPr>
          <w:rFonts w:cs="Times New Roman"/>
          <w:sz w:val="22"/>
          <w:szCs w:val="22"/>
          <w:lang w:val="en-US"/>
        </w:rPr>
        <w:t xml:space="preserve"> </w:t>
      </w:r>
      <w:proofErr w:type="spellStart"/>
      <w:r w:rsidRPr="00E3547F">
        <w:rPr>
          <w:rFonts w:cs="Times New Roman"/>
          <w:sz w:val="22"/>
          <w:szCs w:val="22"/>
          <w:lang w:val="en-US"/>
        </w:rPr>
        <w:t>menuliskan</w:t>
      </w:r>
      <w:proofErr w:type="spellEnd"/>
      <w:r w:rsidRPr="00E3547F">
        <w:rPr>
          <w:rFonts w:cs="Times New Roman"/>
          <w:sz w:val="22"/>
          <w:szCs w:val="22"/>
          <w:lang w:val="en-US"/>
        </w:rPr>
        <w:t xml:space="preserve"> </w:t>
      </w:r>
      <w:proofErr w:type="spellStart"/>
      <w:r w:rsidRPr="00E3547F">
        <w:rPr>
          <w:rFonts w:cs="Times New Roman"/>
          <w:sz w:val="22"/>
          <w:szCs w:val="22"/>
          <w:lang w:val="en-US"/>
        </w:rPr>
        <w:t>apa</w:t>
      </w:r>
      <w:proofErr w:type="spellEnd"/>
      <w:r w:rsidRPr="00E3547F">
        <w:rPr>
          <w:rFonts w:cs="Times New Roman"/>
          <w:sz w:val="22"/>
          <w:szCs w:val="22"/>
          <w:lang w:val="en-US"/>
        </w:rPr>
        <w:t xml:space="preserve"> </w:t>
      </w:r>
      <w:proofErr w:type="spellStart"/>
      <w:r w:rsidRPr="00E3547F">
        <w:rPr>
          <w:rFonts w:cs="Times New Roman"/>
          <w:sz w:val="22"/>
          <w:szCs w:val="22"/>
          <w:lang w:val="en-US"/>
        </w:rPr>
        <w:t>pembelajaran</w:t>
      </w:r>
      <w:proofErr w:type="spellEnd"/>
      <w:r w:rsidRPr="00E3547F">
        <w:rPr>
          <w:rFonts w:cs="Times New Roman"/>
          <w:sz w:val="22"/>
          <w:szCs w:val="22"/>
          <w:lang w:val="en-US"/>
        </w:rPr>
        <w:t xml:space="preserve"> yang </w:t>
      </w:r>
      <w:proofErr w:type="spellStart"/>
      <w:r w:rsidRPr="00E3547F">
        <w:rPr>
          <w:rFonts w:cs="Times New Roman"/>
          <w:sz w:val="22"/>
          <w:szCs w:val="22"/>
          <w:lang w:val="en-US"/>
        </w:rPr>
        <w:t>dilakukan</w:t>
      </w:r>
      <w:proofErr w:type="spellEnd"/>
      <w:r w:rsidRPr="00E3547F">
        <w:rPr>
          <w:rFonts w:cs="Times New Roman"/>
          <w:sz w:val="22"/>
          <w:szCs w:val="22"/>
          <w:lang w:val="en-US"/>
        </w:rPr>
        <w:t xml:space="preserve"> pada </w:t>
      </w:r>
      <w:proofErr w:type="spellStart"/>
      <w:r w:rsidRPr="00E3547F">
        <w:rPr>
          <w:rFonts w:cs="Times New Roman"/>
          <w:sz w:val="22"/>
          <w:szCs w:val="22"/>
          <w:lang w:val="en-US"/>
        </w:rPr>
        <w:t>hari</w:t>
      </w:r>
      <w:proofErr w:type="spellEnd"/>
      <w:r w:rsidRPr="00E3547F">
        <w:rPr>
          <w:rFonts w:cs="Times New Roman"/>
          <w:sz w:val="22"/>
          <w:szCs w:val="22"/>
          <w:lang w:val="en-US"/>
        </w:rPr>
        <w:t xml:space="preserve"> </w:t>
      </w:r>
      <w:proofErr w:type="spellStart"/>
      <w:r w:rsidRPr="00E3547F">
        <w:rPr>
          <w:rFonts w:cs="Times New Roman"/>
          <w:sz w:val="22"/>
          <w:szCs w:val="22"/>
          <w:lang w:val="en-US"/>
        </w:rPr>
        <w:t>itu</w:t>
      </w:r>
      <w:proofErr w:type="spellEnd"/>
      <w:r w:rsidRPr="00E3547F">
        <w:rPr>
          <w:rFonts w:cs="Times New Roman"/>
          <w:sz w:val="22"/>
          <w:szCs w:val="22"/>
          <w:lang w:val="en-US"/>
        </w:rPr>
        <w:t xml:space="preserve">, </w:t>
      </w:r>
      <w:proofErr w:type="spellStart"/>
      <w:r w:rsidRPr="00E3547F">
        <w:rPr>
          <w:rFonts w:cs="Times New Roman"/>
          <w:sz w:val="22"/>
          <w:szCs w:val="22"/>
          <w:lang w:val="en-US"/>
        </w:rPr>
        <w:t>beserta</w:t>
      </w:r>
      <w:proofErr w:type="spellEnd"/>
      <w:r w:rsidRPr="00E3547F">
        <w:rPr>
          <w:rFonts w:cs="Times New Roman"/>
          <w:sz w:val="22"/>
          <w:szCs w:val="22"/>
          <w:lang w:val="en-US"/>
        </w:rPr>
        <w:t xml:space="preserve"> </w:t>
      </w:r>
      <w:proofErr w:type="spellStart"/>
      <w:r w:rsidRPr="00E3547F">
        <w:rPr>
          <w:rFonts w:cs="Times New Roman"/>
          <w:sz w:val="22"/>
          <w:szCs w:val="22"/>
          <w:lang w:val="en-US"/>
        </w:rPr>
        <w:t>kesan</w:t>
      </w:r>
      <w:proofErr w:type="spellEnd"/>
      <w:r w:rsidRPr="00E3547F">
        <w:rPr>
          <w:rFonts w:cs="Times New Roman"/>
          <w:sz w:val="22"/>
          <w:szCs w:val="22"/>
          <w:lang w:val="en-US"/>
        </w:rPr>
        <w:t xml:space="preserve"> </w:t>
      </w:r>
      <w:proofErr w:type="spellStart"/>
      <w:r w:rsidRPr="00E3547F">
        <w:rPr>
          <w:rFonts w:cs="Times New Roman"/>
          <w:sz w:val="22"/>
          <w:szCs w:val="22"/>
          <w:lang w:val="en-US"/>
        </w:rPr>
        <w:t>pesan</w:t>
      </w:r>
      <w:proofErr w:type="spellEnd"/>
      <w:r w:rsidRPr="00E3547F">
        <w:rPr>
          <w:rFonts w:cs="Times New Roman"/>
          <w:sz w:val="22"/>
          <w:szCs w:val="22"/>
          <w:lang w:val="en-US"/>
        </w:rPr>
        <w:t xml:space="preserve"> </w:t>
      </w:r>
      <w:proofErr w:type="spellStart"/>
      <w:r w:rsidRPr="00E3547F">
        <w:rPr>
          <w:rFonts w:cs="Times New Roman"/>
          <w:sz w:val="22"/>
          <w:szCs w:val="22"/>
          <w:lang w:val="en-US"/>
        </w:rPr>
        <w:t>dalam</w:t>
      </w:r>
      <w:proofErr w:type="spellEnd"/>
      <w:r w:rsidRPr="00E3547F">
        <w:rPr>
          <w:rFonts w:cs="Times New Roman"/>
          <w:sz w:val="22"/>
          <w:szCs w:val="22"/>
          <w:lang w:val="en-US"/>
        </w:rPr>
        <w:t xml:space="preserve"> proses </w:t>
      </w:r>
      <w:proofErr w:type="spellStart"/>
      <w:r w:rsidRPr="00E3547F">
        <w:rPr>
          <w:rFonts w:cs="Times New Roman"/>
          <w:sz w:val="22"/>
          <w:szCs w:val="22"/>
          <w:lang w:val="en-US"/>
        </w:rPr>
        <w:t>pembelajarn</w:t>
      </w:r>
      <w:proofErr w:type="spellEnd"/>
      <w:r w:rsidRPr="00E3547F">
        <w:rPr>
          <w:rFonts w:cs="Times New Roman"/>
          <w:sz w:val="22"/>
          <w:szCs w:val="22"/>
          <w:lang w:val="en-US"/>
        </w:rPr>
        <w:t xml:space="preserve"> </w:t>
      </w:r>
      <w:proofErr w:type="spellStart"/>
      <w:r w:rsidRPr="00E3547F">
        <w:rPr>
          <w:rFonts w:cs="Times New Roman"/>
          <w:sz w:val="22"/>
          <w:szCs w:val="22"/>
          <w:lang w:val="en-US"/>
        </w:rPr>
        <w:t>tersebut</w:t>
      </w:r>
      <w:proofErr w:type="spellEnd"/>
      <w:r w:rsidRPr="00E3547F">
        <w:rPr>
          <w:rFonts w:cs="Times New Roman"/>
          <w:sz w:val="22"/>
          <w:szCs w:val="22"/>
          <w:lang w:val="en-US"/>
        </w:rPr>
        <w:t xml:space="preserve"> yang </w:t>
      </w:r>
      <w:proofErr w:type="spellStart"/>
      <w:r w:rsidRPr="00E3547F">
        <w:rPr>
          <w:rFonts w:cs="Times New Roman"/>
          <w:sz w:val="22"/>
          <w:szCs w:val="22"/>
          <w:lang w:val="en-US"/>
        </w:rPr>
        <w:t>dituliskan</w:t>
      </w:r>
      <w:proofErr w:type="spellEnd"/>
      <w:r w:rsidRPr="00E3547F">
        <w:rPr>
          <w:rFonts w:cs="Times New Roman"/>
          <w:sz w:val="22"/>
          <w:szCs w:val="22"/>
          <w:lang w:val="en-US"/>
        </w:rPr>
        <w:t xml:space="preserve"> </w:t>
      </w:r>
      <w:proofErr w:type="spellStart"/>
      <w:r w:rsidRPr="00E3547F">
        <w:rPr>
          <w:rFonts w:cs="Times New Roman"/>
          <w:sz w:val="22"/>
          <w:szCs w:val="22"/>
          <w:lang w:val="en-US"/>
        </w:rPr>
        <w:t>dalam</w:t>
      </w:r>
      <w:proofErr w:type="spellEnd"/>
      <w:r w:rsidRPr="00E3547F">
        <w:rPr>
          <w:rFonts w:cs="Times New Roman"/>
          <w:sz w:val="22"/>
          <w:szCs w:val="22"/>
          <w:lang w:val="en-US"/>
        </w:rPr>
        <w:t xml:space="preserve"> </w:t>
      </w:r>
      <w:proofErr w:type="spellStart"/>
      <w:r w:rsidRPr="00E3547F">
        <w:rPr>
          <w:rFonts w:cs="Times New Roman"/>
          <w:sz w:val="22"/>
          <w:szCs w:val="22"/>
          <w:lang w:val="en-US"/>
        </w:rPr>
        <w:t>kertas</w:t>
      </w:r>
      <w:proofErr w:type="spellEnd"/>
      <w:r w:rsidRPr="00E3547F">
        <w:rPr>
          <w:rFonts w:cs="Times New Roman"/>
          <w:sz w:val="22"/>
          <w:szCs w:val="22"/>
          <w:lang w:val="en-US"/>
        </w:rPr>
        <w:t xml:space="preserve"> </w:t>
      </w:r>
      <w:proofErr w:type="spellStart"/>
      <w:r w:rsidRPr="00E3547F">
        <w:rPr>
          <w:rFonts w:cs="Times New Roman"/>
          <w:sz w:val="22"/>
          <w:szCs w:val="22"/>
          <w:lang w:val="en-US"/>
        </w:rPr>
        <w:t>berbentuk</w:t>
      </w:r>
      <w:proofErr w:type="spellEnd"/>
      <w:r w:rsidRPr="00E3547F">
        <w:rPr>
          <w:rFonts w:cs="Times New Roman"/>
          <w:sz w:val="22"/>
          <w:szCs w:val="22"/>
          <w:lang w:val="en-US"/>
        </w:rPr>
        <w:t xml:space="preserve"> </w:t>
      </w:r>
      <w:proofErr w:type="spellStart"/>
      <w:r w:rsidRPr="00E3547F">
        <w:rPr>
          <w:rFonts w:cs="Times New Roman"/>
          <w:sz w:val="22"/>
          <w:szCs w:val="22"/>
          <w:lang w:val="en-US"/>
        </w:rPr>
        <w:t>daun</w:t>
      </w:r>
      <w:proofErr w:type="spellEnd"/>
      <w:r w:rsidRPr="00E3547F">
        <w:rPr>
          <w:rFonts w:cs="Times New Roman"/>
          <w:sz w:val="22"/>
          <w:szCs w:val="22"/>
          <w:lang w:val="en-US"/>
        </w:rPr>
        <w:t xml:space="preserve"> yang </w:t>
      </w:r>
      <w:proofErr w:type="spellStart"/>
      <w:r w:rsidRPr="00E3547F">
        <w:rPr>
          <w:rFonts w:cs="Times New Roman"/>
          <w:sz w:val="22"/>
          <w:szCs w:val="22"/>
          <w:lang w:val="en-US"/>
        </w:rPr>
        <w:t>dibagikan</w:t>
      </w:r>
      <w:proofErr w:type="spellEnd"/>
      <w:r w:rsidRPr="00E3547F">
        <w:rPr>
          <w:rFonts w:cs="Times New Roman"/>
          <w:sz w:val="22"/>
          <w:szCs w:val="22"/>
          <w:lang w:val="en-US"/>
        </w:rPr>
        <w:t xml:space="preserve"> oleh </w:t>
      </w:r>
      <w:proofErr w:type="spellStart"/>
      <w:r w:rsidRPr="00E3547F">
        <w:rPr>
          <w:rFonts w:cs="Times New Roman"/>
          <w:sz w:val="22"/>
          <w:szCs w:val="22"/>
          <w:lang w:val="en-US"/>
        </w:rPr>
        <w:t>dosen</w:t>
      </w:r>
      <w:proofErr w:type="spellEnd"/>
      <w:r w:rsidRPr="00E3547F">
        <w:rPr>
          <w:rFonts w:cs="Times New Roman"/>
          <w:sz w:val="22"/>
          <w:szCs w:val="22"/>
          <w:lang w:val="en-US"/>
        </w:rPr>
        <w:t>.</w:t>
      </w:r>
    </w:p>
    <w:p w14:paraId="6DE273BA" w14:textId="77777777" w:rsidR="00E3547F" w:rsidRPr="00E3547F" w:rsidRDefault="00E3547F" w:rsidP="00E3547F">
      <w:pPr>
        <w:autoSpaceDE w:val="0"/>
        <w:autoSpaceDN w:val="0"/>
        <w:adjustRightInd w:val="0"/>
        <w:spacing w:after="0" w:line="240" w:lineRule="auto"/>
        <w:ind w:firstLine="567"/>
        <w:jc w:val="both"/>
        <w:rPr>
          <w:rFonts w:ascii="Times New Roman" w:hAnsi="Times New Roman" w:cs="Times New Roman"/>
          <w:color w:val="000000"/>
        </w:rPr>
      </w:pPr>
      <w:r w:rsidRPr="00E3547F">
        <w:rPr>
          <w:rFonts w:ascii="Times New Roman" w:hAnsi="Times New Roman" w:cs="Times New Roman"/>
          <w:color w:val="000000"/>
        </w:rPr>
        <w:t xml:space="preserve">Lingkungan belajar di kampus dan kelas terdiri atas lingkungan fisik dan non fisik yang dapat mempengaruhi pembelajaran. Pembelajaran dapat ditingkatkan dan didukung jika lingkungannya dikelola secara efektif. Pertimbangan penting dalam mengelola lingkungan fisik pembelajaran dan menciptakan lingkungan belajar yang efektif adalah fleksibilitas dan kemudahan akses. </w:t>
      </w:r>
    </w:p>
    <w:p w14:paraId="237E9CE2" w14:textId="77777777" w:rsidR="00E3547F" w:rsidRPr="00E3547F" w:rsidRDefault="00E3547F" w:rsidP="00E3547F">
      <w:pPr>
        <w:pStyle w:val="Default"/>
        <w:jc w:val="both"/>
        <w:rPr>
          <w:sz w:val="22"/>
          <w:szCs w:val="22"/>
        </w:rPr>
      </w:pPr>
      <w:r w:rsidRPr="00E3547F">
        <w:rPr>
          <w:sz w:val="22"/>
          <w:szCs w:val="22"/>
        </w:rPr>
        <w:t xml:space="preserve"> </w:t>
      </w:r>
      <w:r w:rsidRPr="00E3547F">
        <w:rPr>
          <w:sz w:val="22"/>
          <w:szCs w:val="22"/>
        </w:rPr>
        <w:tab/>
        <w:t xml:space="preserve">Dari </w:t>
      </w:r>
      <w:proofErr w:type="spellStart"/>
      <w:r w:rsidRPr="00E3547F">
        <w:rPr>
          <w:sz w:val="22"/>
          <w:szCs w:val="22"/>
        </w:rPr>
        <w:t>segi</w:t>
      </w:r>
      <w:proofErr w:type="spellEnd"/>
      <w:r w:rsidRPr="00E3547F">
        <w:rPr>
          <w:sz w:val="22"/>
          <w:szCs w:val="22"/>
        </w:rPr>
        <w:t xml:space="preserve"> </w:t>
      </w:r>
      <w:proofErr w:type="spellStart"/>
      <w:r w:rsidRPr="00E3547F">
        <w:rPr>
          <w:sz w:val="22"/>
          <w:szCs w:val="22"/>
        </w:rPr>
        <w:t>fleksibilitas</w:t>
      </w:r>
      <w:proofErr w:type="spellEnd"/>
      <w:r w:rsidRPr="00E3547F">
        <w:rPr>
          <w:sz w:val="22"/>
          <w:szCs w:val="22"/>
        </w:rPr>
        <w:t xml:space="preserve">, </w:t>
      </w:r>
      <w:proofErr w:type="spellStart"/>
      <w:r w:rsidRPr="00E3547F">
        <w:rPr>
          <w:sz w:val="22"/>
          <w:szCs w:val="22"/>
        </w:rPr>
        <w:t>meja</w:t>
      </w:r>
      <w:proofErr w:type="spellEnd"/>
      <w:r w:rsidRPr="00E3547F">
        <w:rPr>
          <w:sz w:val="22"/>
          <w:szCs w:val="22"/>
        </w:rPr>
        <w:t xml:space="preserve">, </w:t>
      </w:r>
      <w:proofErr w:type="spellStart"/>
      <w:r w:rsidRPr="00E3547F">
        <w:rPr>
          <w:sz w:val="22"/>
          <w:szCs w:val="22"/>
        </w:rPr>
        <w:t>kursi</w:t>
      </w:r>
      <w:proofErr w:type="spellEnd"/>
      <w:r w:rsidRPr="00E3547F">
        <w:rPr>
          <w:sz w:val="22"/>
          <w:szCs w:val="22"/>
        </w:rPr>
        <w:t xml:space="preserve">, dan </w:t>
      </w:r>
      <w:proofErr w:type="spellStart"/>
      <w:r w:rsidRPr="00E3547F">
        <w:rPr>
          <w:sz w:val="22"/>
          <w:szCs w:val="22"/>
        </w:rPr>
        <w:t>perabot</w:t>
      </w:r>
      <w:proofErr w:type="spellEnd"/>
      <w:r w:rsidRPr="00E3547F">
        <w:rPr>
          <w:sz w:val="22"/>
          <w:szCs w:val="22"/>
        </w:rPr>
        <w:t xml:space="preserve"> lain </w:t>
      </w:r>
      <w:proofErr w:type="spellStart"/>
      <w:r w:rsidRPr="00E3547F">
        <w:rPr>
          <w:sz w:val="22"/>
          <w:szCs w:val="22"/>
        </w:rPr>
        <w:t>hendaknya</w:t>
      </w:r>
      <w:proofErr w:type="spellEnd"/>
      <w:r w:rsidRPr="00E3547F">
        <w:rPr>
          <w:sz w:val="22"/>
          <w:szCs w:val="22"/>
        </w:rPr>
        <w:t xml:space="preserve"> </w:t>
      </w:r>
      <w:proofErr w:type="spellStart"/>
      <w:r w:rsidRPr="00E3547F">
        <w:rPr>
          <w:sz w:val="22"/>
          <w:szCs w:val="22"/>
        </w:rPr>
        <w:t>diatur</w:t>
      </w:r>
      <w:proofErr w:type="spellEnd"/>
      <w:r w:rsidRPr="00E3547F">
        <w:rPr>
          <w:sz w:val="22"/>
          <w:szCs w:val="22"/>
        </w:rPr>
        <w:t xml:space="preserve"> </w:t>
      </w:r>
      <w:proofErr w:type="spellStart"/>
      <w:r w:rsidRPr="00E3547F">
        <w:rPr>
          <w:sz w:val="22"/>
          <w:szCs w:val="22"/>
        </w:rPr>
        <w:t>secara</w:t>
      </w:r>
      <w:proofErr w:type="spellEnd"/>
      <w:r w:rsidRPr="00E3547F">
        <w:rPr>
          <w:sz w:val="22"/>
          <w:szCs w:val="22"/>
        </w:rPr>
        <w:t xml:space="preserve"> </w:t>
      </w:r>
      <w:proofErr w:type="spellStart"/>
      <w:r w:rsidRPr="00E3547F">
        <w:rPr>
          <w:sz w:val="22"/>
          <w:szCs w:val="22"/>
        </w:rPr>
        <w:t>luwes</w:t>
      </w:r>
      <w:proofErr w:type="spellEnd"/>
      <w:r w:rsidRPr="00E3547F">
        <w:rPr>
          <w:sz w:val="22"/>
          <w:szCs w:val="22"/>
        </w:rPr>
        <w:t xml:space="preserve"> </w:t>
      </w:r>
      <w:proofErr w:type="spellStart"/>
      <w:r w:rsidRPr="00E3547F">
        <w:rPr>
          <w:sz w:val="22"/>
          <w:szCs w:val="22"/>
        </w:rPr>
        <w:t>sesuai</w:t>
      </w:r>
      <w:proofErr w:type="spellEnd"/>
      <w:r w:rsidRPr="00E3547F">
        <w:rPr>
          <w:sz w:val="22"/>
          <w:szCs w:val="22"/>
        </w:rPr>
        <w:t xml:space="preserve"> </w:t>
      </w:r>
      <w:proofErr w:type="spellStart"/>
      <w:r w:rsidRPr="00E3547F">
        <w:rPr>
          <w:sz w:val="22"/>
          <w:szCs w:val="22"/>
        </w:rPr>
        <w:t>dengan</w:t>
      </w:r>
      <w:proofErr w:type="spellEnd"/>
      <w:r w:rsidRPr="00E3547F">
        <w:rPr>
          <w:sz w:val="22"/>
          <w:szCs w:val="22"/>
        </w:rPr>
        <w:t xml:space="preserve"> </w:t>
      </w:r>
      <w:proofErr w:type="spellStart"/>
      <w:r w:rsidRPr="00E3547F">
        <w:rPr>
          <w:sz w:val="22"/>
          <w:szCs w:val="22"/>
        </w:rPr>
        <w:t>kegiatan</w:t>
      </w:r>
      <w:proofErr w:type="spellEnd"/>
      <w:r w:rsidRPr="00E3547F">
        <w:rPr>
          <w:sz w:val="22"/>
          <w:szCs w:val="22"/>
        </w:rPr>
        <w:t xml:space="preserve"> </w:t>
      </w:r>
      <w:proofErr w:type="spellStart"/>
      <w:r w:rsidRPr="00E3547F">
        <w:rPr>
          <w:sz w:val="22"/>
          <w:szCs w:val="22"/>
        </w:rPr>
        <w:t>belajar</w:t>
      </w:r>
      <w:proofErr w:type="spellEnd"/>
      <w:r w:rsidRPr="00E3547F">
        <w:rPr>
          <w:sz w:val="22"/>
          <w:szCs w:val="22"/>
        </w:rPr>
        <w:t xml:space="preserve"> yang </w:t>
      </w:r>
      <w:proofErr w:type="spellStart"/>
      <w:r w:rsidRPr="00E3547F">
        <w:rPr>
          <w:sz w:val="22"/>
          <w:szCs w:val="22"/>
        </w:rPr>
        <w:t>dipilih</w:t>
      </w:r>
      <w:proofErr w:type="spellEnd"/>
      <w:r w:rsidRPr="00E3547F">
        <w:rPr>
          <w:sz w:val="22"/>
          <w:szCs w:val="22"/>
        </w:rPr>
        <w:t xml:space="preserve">. </w:t>
      </w:r>
      <w:proofErr w:type="spellStart"/>
      <w:r w:rsidRPr="00E3547F">
        <w:rPr>
          <w:sz w:val="22"/>
          <w:szCs w:val="22"/>
        </w:rPr>
        <w:t>Misalnya</w:t>
      </w:r>
      <w:proofErr w:type="spellEnd"/>
      <w:r w:rsidRPr="00E3547F">
        <w:rPr>
          <w:sz w:val="22"/>
          <w:szCs w:val="22"/>
        </w:rPr>
        <w:t xml:space="preserve">, </w:t>
      </w:r>
      <w:proofErr w:type="spellStart"/>
      <w:r w:rsidRPr="00E3547F">
        <w:rPr>
          <w:sz w:val="22"/>
          <w:szCs w:val="22"/>
        </w:rPr>
        <w:t>ketika</w:t>
      </w:r>
      <w:proofErr w:type="spellEnd"/>
      <w:r w:rsidRPr="00E3547F">
        <w:rPr>
          <w:sz w:val="22"/>
          <w:szCs w:val="22"/>
        </w:rPr>
        <w:t xml:space="preserve"> </w:t>
      </w:r>
      <w:proofErr w:type="spellStart"/>
      <w:r w:rsidRPr="00E3547F">
        <w:rPr>
          <w:sz w:val="22"/>
          <w:szCs w:val="22"/>
        </w:rPr>
        <w:t>kegiatan</w:t>
      </w:r>
      <w:proofErr w:type="spellEnd"/>
      <w:r w:rsidRPr="00E3547F">
        <w:rPr>
          <w:sz w:val="22"/>
          <w:szCs w:val="22"/>
        </w:rPr>
        <w:t xml:space="preserve"> </w:t>
      </w:r>
      <w:proofErr w:type="spellStart"/>
      <w:r w:rsidRPr="00E3547F">
        <w:rPr>
          <w:sz w:val="22"/>
          <w:szCs w:val="22"/>
        </w:rPr>
        <w:t>belajar</w:t>
      </w:r>
      <w:proofErr w:type="spellEnd"/>
      <w:r w:rsidRPr="00E3547F">
        <w:rPr>
          <w:sz w:val="22"/>
          <w:szCs w:val="22"/>
        </w:rPr>
        <w:t xml:space="preserve"> </w:t>
      </w:r>
      <w:proofErr w:type="spellStart"/>
      <w:r w:rsidRPr="00E3547F">
        <w:rPr>
          <w:sz w:val="22"/>
          <w:szCs w:val="22"/>
        </w:rPr>
        <w:t>memakai</w:t>
      </w:r>
      <w:proofErr w:type="spellEnd"/>
      <w:r w:rsidRPr="00E3547F">
        <w:rPr>
          <w:sz w:val="22"/>
          <w:szCs w:val="22"/>
        </w:rPr>
        <w:t xml:space="preserve"> </w:t>
      </w:r>
      <w:proofErr w:type="spellStart"/>
      <w:r w:rsidRPr="00E3547F">
        <w:rPr>
          <w:sz w:val="22"/>
          <w:szCs w:val="22"/>
        </w:rPr>
        <w:t>kerja</w:t>
      </w:r>
      <w:proofErr w:type="spellEnd"/>
      <w:r w:rsidRPr="00E3547F">
        <w:rPr>
          <w:sz w:val="22"/>
          <w:szCs w:val="22"/>
        </w:rPr>
        <w:t xml:space="preserve"> </w:t>
      </w:r>
      <w:proofErr w:type="spellStart"/>
      <w:r w:rsidRPr="00E3547F">
        <w:rPr>
          <w:sz w:val="22"/>
          <w:szCs w:val="22"/>
        </w:rPr>
        <w:t>kelompok</w:t>
      </w:r>
      <w:proofErr w:type="spellEnd"/>
      <w:r w:rsidRPr="00E3547F">
        <w:rPr>
          <w:sz w:val="22"/>
          <w:szCs w:val="22"/>
        </w:rPr>
        <w:t xml:space="preserve"> </w:t>
      </w:r>
      <w:proofErr w:type="spellStart"/>
      <w:r w:rsidRPr="00E3547F">
        <w:rPr>
          <w:sz w:val="22"/>
          <w:szCs w:val="22"/>
        </w:rPr>
        <w:t>maka</w:t>
      </w:r>
      <w:proofErr w:type="spellEnd"/>
      <w:r w:rsidRPr="00E3547F">
        <w:rPr>
          <w:sz w:val="22"/>
          <w:szCs w:val="22"/>
        </w:rPr>
        <w:t xml:space="preserve"> </w:t>
      </w:r>
      <w:proofErr w:type="spellStart"/>
      <w:r w:rsidRPr="00E3547F">
        <w:rPr>
          <w:sz w:val="22"/>
          <w:szCs w:val="22"/>
        </w:rPr>
        <w:t>meja</w:t>
      </w:r>
      <w:proofErr w:type="spellEnd"/>
      <w:r w:rsidRPr="00E3547F">
        <w:rPr>
          <w:sz w:val="22"/>
          <w:szCs w:val="22"/>
        </w:rPr>
        <w:t xml:space="preserve"> dan </w:t>
      </w:r>
      <w:proofErr w:type="spellStart"/>
      <w:r w:rsidRPr="00E3547F">
        <w:rPr>
          <w:sz w:val="22"/>
          <w:szCs w:val="22"/>
        </w:rPr>
        <w:t>kursi</w:t>
      </w:r>
      <w:proofErr w:type="spellEnd"/>
      <w:r w:rsidRPr="00E3547F">
        <w:rPr>
          <w:sz w:val="22"/>
          <w:szCs w:val="22"/>
        </w:rPr>
        <w:t xml:space="preserve"> </w:t>
      </w:r>
      <w:proofErr w:type="spellStart"/>
      <w:r w:rsidRPr="00E3547F">
        <w:rPr>
          <w:sz w:val="22"/>
          <w:szCs w:val="22"/>
        </w:rPr>
        <w:t>perlu</w:t>
      </w:r>
      <w:proofErr w:type="spellEnd"/>
      <w:r w:rsidRPr="00E3547F">
        <w:rPr>
          <w:sz w:val="22"/>
          <w:szCs w:val="22"/>
        </w:rPr>
        <w:t xml:space="preserve"> </w:t>
      </w:r>
      <w:proofErr w:type="spellStart"/>
      <w:r w:rsidRPr="00E3547F">
        <w:rPr>
          <w:sz w:val="22"/>
          <w:szCs w:val="22"/>
        </w:rPr>
        <w:t>diatur</w:t>
      </w:r>
      <w:proofErr w:type="spellEnd"/>
      <w:r w:rsidRPr="00E3547F">
        <w:rPr>
          <w:sz w:val="22"/>
          <w:szCs w:val="22"/>
        </w:rPr>
        <w:t xml:space="preserve"> </w:t>
      </w:r>
      <w:proofErr w:type="spellStart"/>
      <w:r w:rsidRPr="00E3547F">
        <w:rPr>
          <w:sz w:val="22"/>
          <w:szCs w:val="22"/>
        </w:rPr>
        <w:t>sedemikian</w:t>
      </w:r>
      <w:proofErr w:type="spellEnd"/>
      <w:r w:rsidRPr="00E3547F">
        <w:rPr>
          <w:sz w:val="22"/>
          <w:szCs w:val="22"/>
        </w:rPr>
        <w:t xml:space="preserve"> </w:t>
      </w:r>
      <w:proofErr w:type="spellStart"/>
      <w:r w:rsidRPr="00E3547F">
        <w:rPr>
          <w:sz w:val="22"/>
          <w:szCs w:val="22"/>
        </w:rPr>
        <w:t>rupa</w:t>
      </w:r>
      <w:proofErr w:type="spellEnd"/>
      <w:r w:rsidRPr="00E3547F">
        <w:rPr>
          <w:sz w:val="22"/>
          <w:szCs w:val="22"/>
        </w:rPr>
        <w:t xml:space="preserve"> </w:t>
      </w:r>
      <w:proofErr w:type="spellStart"/>
      <w:r w:rsidRPr="00E3547F">
        <w:rPr>
          <w:sz w:val="22"/>
          <w:szCs w:val="22"/>
        </w:rPr>
        <w:t>sehingga</w:t>
      </w:r>
      <w:proofErr w:type="spellEnd"/>
      <w:r w:rsidRPr="00E3547F">
        <w:rPr>
          <w:sz w:val="22"/>
          <w:szCs w:val="22"/>
        </w:rPr>
        <w:t xml:space="preserve"> </w:t>
      </w:r>
      <w:proofErr w:type="spellStart"/>
      <w:r w:rsidRPr="00E3547F">
        <w:rPr>
          <w:sz w:val="22"/>
          <w:szCs w:val="22"/>
        </w:rPr>
        <w:t>dosen</w:t>
      </w:r>
      <w:proofErr w:type="spellEnd"/>
      <w:r w:rsidRPr="00E3547F">
        <w:rPr>
          <w:sz w:val="22"/>
          <w:szCs w:val="22"/>
        </w:rPr>
        <w:t xml:space="preserve"> </w:t>
      </w:r>
      <w:proofErr w:type="spellStart"/>
      <w:r w:rsidRPr="00E3547F">
        <w:rPr>
          <w:sz w:val="22"/>
          <w:szCs w:val="22"/>
        </w:rPr>
        <w:t>maupun</w:t>
      </w:r>
      <w:proofErr w:type="spellEnd"/>
      <w:r w:rsidRPr="00E3547F">
        <w:rPr>
          <w:sz w:val="22"/>
          <w:szCs w:val="22"/>
        </w:rPr>
        <w:t xml:space="preserve"> </w:t>
      </w:r>
      <w:proofErr w:type="spellStart"/>
      <w:r w:rsidRPr="00E3547F">
        <w:rPr>
          <w:sz w:val="22"/>
          <w:szCs w:val="22"/>
        </w:rPr>
        <w:t>mahasiswa</w:t>
      </w:r>
      <w:proofErr w:type="spellEnd"/>
      <w:r w:rsidRPr="00E3547F">
        <w:rPr>
          <w:sz w:val="22"/>
          <w:szCs w:val="22"/>
        </w:rPr>
        <w:t xml:space="preserve"> </w:t>
      </w:r>
      <w:proofErr w:type="spellStart"/>
      <w:r w:rsidRPr="00E3547F">
        <w:rPr>
          <w:sz w:val="22"/>
          <w:szCs w:val="22"/>
        </w:rPr>
        <w:t>dapat</w:t>
      </w:r>
      <w:proofErr w:type="spellEnd"/>
      <w:r w:rsidRPr="00E3547F">
        <w:rPr>
          <w:sz w:val="22"/>
          <w:szCs w:val="22"/>
        </w:rPr>
        <w:t xml:space="preserve"> </w:t>
      </w:r>
      <w:proofErr w:type="spellStart"/>
      <w:r w:rsidRPr="00E3547F">
        <w:rPr>
          <w:sz w:val="22"/>
          <w:szCs w:val="22"/>
        </w:rPr>
        <w:t>bergerak</w:t>
      </w:r>
      <w:proofErr w:type="spellEnd"/>
      <w:r w:rsidRPr="00E3547F">
        <w:rPr>
          <w:sz w:val="22"/>
          <w:szCs w:val="22"/>
        </w:rPr>
        <w:t xml:space="preserve"> </w:t>
      </w:r>
      <w:proofErr w:type="spellStart"/>
      <w:r w:rsidRPr="00E3547F">
        <w:rPr>
          <w:sz w:val="22"/>
          <w:szCs w:val="22"/>
        </w:rPr>
        <w:t>dalam</w:t>
      </w:r>
      <w:proofErr w:type="spellEnd"/>
      <w:r w:rsidRPr="00E3547F">
        <w:rPr>
          <w:sz w:val="22"/>
          <w:szCs w:val="22"/>
        </w:rPr>
        <w:t xml:space="preserve"> </w:t>
      </w:r>
      <w:proofErr w:type="spellStart"/>
      <w:r w:rsidRPr="00E3547F">
        <w:rPr>
          <w:sz w:val="22"/>
          <w:szCs w:val="22"/>
        </w:rPr>
        <w:t>ruangan</w:t>
      </w:r>
      <w:proofErr w:type="spellEnd"/>
      <w:r w:rsidRPr="00E3547F">
        <w:rPr>
          <w:sz w:val="22"/>
          <w:szCs w:val="22"/>
        </w:rPr>
        <w:t xml:space="preserve"> </w:t>
      </w:r>
      <w:proofErr w:type="spellStart"/>
      <w:r w:rsidRPr="00E3547F">
        <w:rPr>
          <w:sz w:val="22"/>
          <w:szCs w:val="22"/>
        </w:rPr>
        <w:t>dengan</w:t>
      </w:r>
      <w:proofErr w:type="spellEnd"/>
      <w:r w:rsidRPr="00E3547F">
        <w:rPr>
          <w:sz w:val="22"/>
          <w:szCs w:val="22"/>
        </w:rPr>
        <w:t xml:space="preserve"> </w:t>
      </w:r>
      <w:proofErr w:type="spellStart"/>
      <w:r w:rsidRPr="00E3547F">
        <w:rPr>
          <w:sz w:val="22"/>
          <w:szCs w:val="22"/>
        </w:rPr>
        <w:t>aman</w:t>
      </w:r>
      <w:proofErr w:type="spellEnd"/>
      <w:r w:rsidRPr="00E3547F">
        <w:rPr>
          <w:sz w:val="22"/>
          <w:szCs w:val="22"/>
        </w:rPr>
        <w:t xml:space="preserve"> dan </w:t>
      </w:r>
      <w:proofErr w:type="spellStart"/>
      <w:r w:rsidRPr="00E3547F">
        <w:rPr>
          <w:sz w:val="22"/>
          <w:szCs w:val="22"/>
        </w:rPr>
        <w:t>efisien</w:t>
      </w:r>
      <w:proofErr w:type="spellEnd"/>
      <w:r w:rsidRPr="00E3547F">
        <w:rPr>
          <w:sz w:val="22"/>
          <w:szCs w:val="22"/>
        </w:rPr>
        <w:t xml:space="preserve">, </w:t>
      </w:r>
      <w:proofErr w:type="spellStart"/>
      <w:r w:rsidRPr="00E3547F">
        <w:rPr>
          <w:sz w:val="22"/>
          <w:szCs w:val="22"/>
        </w:rPr>
        <w:t>tanpa</w:t>
      </w:r>
      <w:proofErr w:type="spellEnd"/>
      <w:r w:rsidRPr="00E3547F">
        <w:rPr>
          <w:sz w:val="22"/>
          <w:szCs w:val="22"/>
        </w:rPr>
        <w:t xml:space="preserve"> </w:t>
      </w:r>
      <w:proofErr w:type="spellStart"/>
      <w:r w:rsidRPr="00E3547F">
        <w:rPr>
          <w:sz w:val="22"/>
          <w:szCs w:val="22"/>
        </w:rPr>
        <w:t>terhalang</w:t>
      </w:r>
      <w:proofErr w:type="spellEnd"/>
      <w:r w:rsidRPr="00E3547F">
        <w:rPr>
          <w:sz w:val="22"/>
          <w:szCs w:val="22"/>
        </w:rPr>
        <w:t xml:space="preserve"> oleh </w:t>
      </w:r>
      <w:proofErr w:type="spellStart"/>
      <w:r w:rsidRPr="00E3547F">
        <w:rPr>
          <w:sz w:val="22"/>
          <w:szCs w:val="22"/>
        </w:rPr>
        <w:t>kursi</w:t>
      </w:r>
      <w:proofErr w:type="spellEnd"/>
      <w:r w:rsidRPr="00E3547F">
        <w:rPr>
          <w:sz w:val="22"/>
          <w:szCs w:val="22"/>
        </w:rPr>
        <w:t xml:space="preserve"> dan </w:t>
      </w:r>
      <w:proofErr w:type="spellStart"/>
      <w:r w:rsidRPr="00E3547F">
        <w:rPr>
          <w:sz w:val="22"/>
          <w:szCs w:val="22"/>
        </w:rPr>
        <w:t>meja</w:t>
      </w:r>
      <w:proofErr w:type="spellEnd"/>
      <w:r w:rsidRPr="00E3547F">
        <w:rPr>
          <w:sz w:val="22"/>
          <w:szCs w:val="22"/>
        </w:rPr>
        <w:t xml:space="preserve">. </w:t>
      </w:r>
      <w:proofErr w:type="spellStart"/>
      <w:r w:rsidRPr="00E3547F">
        <w:rPr>
          <w:sz w:val="22"/>
          <w:szCs w:val="22"/>
        </w:rPr>
        <w:t>Tikar</w:t>
      </w:r>
      <w:proofErr w:type="spellEnd"/>
      <w:r w:rsidRPr="00E3547F">
        <w:rPr>
          <w:sz w:val="22"/>
          <w:szCs w:val="22"/>
        </w:rPr>
        <w:t xml:space="preserve"> </w:t>
      </w:r>
      <w:proofErr w:type="spellStart"/>
      <w:r w:rsidRPr="00E3547F">
        <w:rPr>
          <w:sz w:val="22"/>
          <w:szCs w:val="22"/>
        </w:rPr>
        <w:t>dapat</w:t>
      </w:r>
      <w:proofErr w:type="spellEnd"/>
      <w:r w:rsidRPr="00E3547F">
        <w:rPr>
          <w:sz w:val="22"/>
          <w:szCs w:val="22"/>
        </w:rPr>
        <w:t xml:space="preserve"> </w:t>
      </w:r>
      <w:proofErr w:type="spellStart"/>
      <w:r w:rsidRPr="00E3547F">
        <w:rPr>
          <w:sz w:val="22"/>
          <w:szCs w:val="22"/>
        </w:rPr>
        <w:t>digunakan</w:t>
      </w:r>
      <w:proofErr w:type="spellEnd"/>
      <w:r w:rsidRPr="00E3547F">
        <w:rPr>
          <w:sz w:val="22"/>
          <w:szCs w:val="22"/>
        </w:rPr>
        <w:t xml:space="preserve"> untuk </w:t>
      </w:r>
      <w:proofErr w:type="spellStart"/>
      <w:r w:rsidRPr="00E3547F">
        <w:rPr>
          <w:sz w:val="22"/>
          <w:szCs w:val="22"/>
        </w:rPr>
        <w:t>kegiatan</w:t>
      </w:r>
      <w:proofErr w:type="spellEnd"/>
      <w:r w:rsidRPr="00E3547F">
        <w:rPr>
          <w:sz w:val="22"/>
          <w:szCs w:val="22"/>
        </w:rPr>
        <w:t xml:space="preserve"> </w:t>
      </w:r>
      <w:proofErr w:type="spellStart"/>
      <w:r w:rsidRPr="00E3547F">
        <w:rPr>
          <w:sz w:val="22"/>
          <w:szCs w:val="22"/>
        </w:rPr>
        <w:t>permainan</w:t>
      </w:r>
      <w:proofErr w:type="spellEnd"/>
      <w:r w:rsidRPr="00E3547F">
        <w:rPr>
          <w:sz w:val="22"/>
          <w:szCs w:val="22"/>
        </w:rPr>
        <w:t xml:space="preserve">. </w:t>
      </w:r>
    </w:p>
    <w:p w14:paraId="4B555CBF"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color w:val="000000"/>
        </w:rPr>
      </w:pPr>
      <w:r w:rsidRPr="00E3547F">
        <w:rPr>
          <w:rFonts w:ascii="Times New Roman" w:hAnsi="Times New Roman" w:cs="Times New Roman"/>
          <w:color w:val="000000"/>
        </w:rPr>
        <w:t xml:space="preserve">Dari segi kemudahan akses, berbagai sumber daya pembelajaran yang praktis (misalnya buku-buku, peta, bola dunia, alat peraga IPA dan matematika, dan lain-lain) hendaknya disimpan dengan baik dan tersedia serta mudah diakses oleh dosen dan mahasiswa. </w:t>
      </w:r>
    </w:p>
    <w:p w14:paraId="24D3F2A4" w14:textId="77777777" w:rsidR="00E3547F" w:rsidRPr="00E3547F" w:rsidRDefault="00E3547F" w:rsidP="00E3547F">
      <w:pPr>
        <w:autoSpaceDE w:val="0"/>
        <w:autoSpaceDN w:val="0"/>
        <w:adjustRightInd w:val="0"/>
        <w:spacing w:after="0" w:line="240" w:lineRule="auto"/>
        <w:jc w:val="both"/>
        <w:rPr>
          <w:rFonts w:ascii="Times New Roman" w:hAnsi="Times New Roman" w:cs="Times New Roman"/>
          <w:color w:val="000000"/>
        </w:rPr>
      </w:pPr>
      <w:r w:rsidRPr="00E3547F">
        <w:rPr>
          <w:rFonts w:ascii="Times New Roman" w:hAnsi="Times New Roman" w:cs="Times New Roman"/>
          <w:color w:val="000000"/>
        </w:rPr>
        <w:t>Sumber daya pembelajaran lain yang berupa tulisan/gambar atau pajangan hasil kerja anak yang merupakan lingkungan belajar visual juga perlu diatur. Pajangan hasil karya anak dapat menjadi contoh yang baik bagi anak lainnya dan dapat mendorong anak untuk belajar. Perlu diingat bahwa pemajangan terutama ditujukan pada anak supaya anak bisa mendapatkan manfaat. Karena itu tingkat keterbacaan pajangan harus dilihat dari sudut pandang anak (misalnya apakah posisi pajangan tidak terlalu tinggi untuk anak-anak).</w:t>
      </w:r>
    </w:p>
    <w:p w14:paraId="72103C97" w14:textId="77777777" w:rsidR="00E3547F" w:rsidRPr="00E3547F" w:rsidRDefault="00E3547F" w:rsidP="00E3547F">
      <w:pPr>
        <w:autoSpaceDE w:val="0"/>
        <w:autoSpaceDN w:val="0"/>
        <w:adjustRightInd w:val="0"/>
        <w:spacing w:after="0" w:line="240" w:lineRule="auto"/>
        <w:ind w:firstLine="720"/>
        <w:jc w:val="both"/>
        <w:rPr>
          <w:rFonts w:ascii="Times New Roman" w:hAnsi="Times New Roman" w:cs="Times New Roman"/>
          <w:color w:val="000000"/>
        </w:rPr>
      </w:pPr>
      <w:r w:rsidRPr="00E3547F">
        <w:rPr>
          <w:rFonts w:ascii="Times New Roman" w:hAnsi="Times New Roman" w:cs="Times New Roman"/>
          <w:color w:val="000000"/>
        </w:rPr>
        <w:t xml:space="preserve">Label-label di jendela, kursi dan benda lainnya di ruang kelas membantu menambah kosa kata dari benda yang dapat dilihat anak. Label dapat ditulis dalam bahasa Indonesia, bahasa daerah, atau bahasa asing yang dipelajari untuk membantu anak beradaptasi dengan lingkungan belajarnya yang baru. </w:t>
      </w:r>
    </w:p>
    <w:p w14:paraId="73F163D7" w14:textId="77777777" w:rsidR="00E3547F" w:rsidRPr="00E3547F" w:rsidRDefault="00E3547F" w:rsidP="008275EE">
      <w:pPr>
        <w:pStyle w:val="Default"/>
        <w:ind w:firstLine="720"/>
        <w:jc w:val="both"/>
        <w:rPr>
          <w:sz w:val="22"/>
          <w:szCs w:val="22"/>
        </w:rPr>
      </w:pPr>
      <w:r w:rsidRPr="00E3547F">
        <w:rPr>
          <w:sz w:val="22"/>
          <w:szCs w:val="22"/>
        </w:rPr>
        <w:t xml:space="preserve">Gambar dan poster </w:t>
      </w:r>
      <w:proofErr w:type="spellStart"/>
      <w:r w:rsidRPr="00E3547F">
        <w:rPr>
          <w:sz w:val="22"/>
          <w:szCs w:val="22"/>
        </w:rPr>
        <w:t>dapat</w:t>
      </w:r>
      <w:proofErr w:type="spellEnd"/>
      <w:r w:rsidRPr="00E3547F">
        <w:rPr>
          <w:sz w:val="22"/>
          <w:szCs w:val="22"/>
        </w:rPr>
        <w:t xml:space="preserve"> </w:t>
      </w:r>
      <w:proofErr w:type="spellStart"/>
      <w:r w:rsidRPr="00E3547F">
        <w:rPr>
          <w:sz w:val="22"/>
          <w:szCs w:val="22"/>
        </w:rPr>
        <w:t>menuntun</w:t>
      </w:r>
      <w:proofErr w:type="spellEnd"/>
      <w:r w:rsidRPr="00E3547F">
        <w:rPr>
          <w:sz w:val="22"/>
          <w:szCs w:val="22"/>
        </w:rPr>
        <w:t xml:space="preserve"> dan </w:t>
      </w:r>
      <w:proofErr w:type="spellStart"/>
      <w:r w:rsidRPr="00E3547F">
        <w:rPr>
          <w:sz w:val="22"/>
          <w:szCs w:val="22"/>
        </w:rPr>
        <w:t>mendukung</w:t>
      </w:r>
      <w:proofErr w:type="spellEnd"/>
      <w:r w:rsidRPr="00E3547F">
        <w:rPr>
          <w:sz w:val="22"/>
          <w:szCs w:val="22"/>
        </w:rPr>
        <w:t xml:space="preserve"> </w:t>
      </w:r>
      <w:proofErr w:type="spellStart"/>
      <w:r w:rsidRPr="00E3547F">
        <w:rPr>
          <w:sz w:val="22"/>
          <w:szCs w:val="22"/>
        </w:rPr>
        <w:t>berbagai</w:t>
      </w:r>
      <w:proofErr w:type="spellEnd"/>
      <w:r w:rsidRPr="00E3547F">
        <w:rPr>
          <w:sz w:val="22"/>
          <w:szCs w:val="22"/>
        </w:rPr>
        <w:t xml:space="preserve"> </w:t>
      </w:r>
      <w:proofErr w:type="spellStart"/>
      <w:r w:rsidRPr="00E3547F">
        <w:rPr>
          <w:sz w:val="22"/>
          <w:szCs w:val="22"/>
        </w:rPr>
        <w:t>kegiatan</w:t>
      </w:r>
      <w:proofErr w:type="spellEnd"/>
      <w:r w:rsidRPr="00E3547F">
        <w:rPr>
          <w:sz w:val="22"/>
          <w:szCs w:val="22"/>
        </w:rPr>
        <w:t xml:space="preserve"> </w:t>
      </w:r>
      <w:proofErr w:type="spellStart"/>
      <w:r w:rsidRPr="00E3547F">
        <w:rPr>
          <w:sz w:val="22"/>
          <w:szCs w:val="22"/>
        </w:rPr>
        <w:t>pembelajaran</w:t>
      </w:r>
      <w:proofErr w:type="spellEnd"/>
      <w:r w:rsidRPr="00E3547F">
        <w:rPr>
          <w:sz w:val="22"/>
          <w:szCs w:val="22"/>
        </w:rPr>
        <w:t xml:space="preserve">. Gambar </w:t>
      </w:r>
      <w:proofErr w:type="spellStart"/>
      <w:r w:rsidRPr="00E3547F">
        <w:rPr>
          <w:sz w:val="22"/>
          <w:szCs w:val="22"/>
        </w:rPr>
        <w:t>atau</w:t>
      </w:r>
      <w:proofErr w:type="spellEnd"/>
      <w:r w:rsidRPr="00E3547F">
        <w:rPr>
          <w:sz w:val="22"/>
          <w:szCs w:val="22"/>
        </w:rPr>
        <w:t xml:space="preserve"> poster </w:t>
      </w:r>
      <w:proofErr w:type="spellStart"/>
      <w:r w:rsidRPr="00E3547F">
        <w:rPr>
          <w:sz w:val="22"/>
          <w:szCs w:val="22"/>
        </w:rPr>
        <w:t>dapat</w:t>
      </w:r>
      <w:proofErr w:type="spellEnd"/>
      <w:r w:rsidRPr="00E3547F">
        <w:rPr>
          <w:sz w:val="22"/>
          <w:szCs w:val="22"/>
        </w:rPr>
        <w:t xml:space="preserve"> </w:t>
      </w:r>
      <w:proofErr w:type="spellStart"/>
      <w:r w:rsidRPr="00E3547F">
        <w:rPr>
          <w:sz w:val="22"/>
          <w:szCs w:val="22"/>
        </w:rPr>
        <w:t>berisi</w:t>
      </w:r>
      <w:proofErr w:type="spellEnd"/>
      <w:r w:rsidRPr="00E3547F">
        <w:rPr>
          <w:sz w:val="22"/>
          <w:szCs w:val="22"/>
        </w:rPr>
        <w:t xml:space="preserve"> </w:t>
      </w:r>
      <w:proofErr w:type="spellStart"/>
      <w:r w:rsidRPr="00E3547F">
        <w:rPr>
          <w:sz w:val="22"/>
          <w:szCs w:val="22"/>
        </w:rPr>
        <w:t>petunjuk</w:t>
      </w:r>
      <w:proofErr w:type="spellEnd"/>
      <w:r w:rsidRPr="00E3547F">
        <w:rPr>
          <w:sz w:val="22"/>
          <w:szCs w:val="22"/>
        </w:rPr>
        <w:t xml:space="preserve"> </w:t>
      </w:r>
      <w:proofErr w:type="spellStart"/>
      <w:r w:rsidRPr="00E3547F">
        <w:rPr>
          <w:sz w:val="22"/>
          <w:szCs w:val="22"/>
        </w:rPr>
        <w:t>melaksanakan</w:t>
      </w:r>
      <w:proofErr w:type="spellEnd"/>
      <w:r w:rsidRPr="00E3547F">
        <w:rPr>
          <w:sz w:val="22"/>
          <w:szCs w:val="22"/>
        </w:rPr>
        <w:t xml:space="preserve"> </w:t>
      </w:r>
      <w:proofErr w:type="spellStart"/>
      <w:r w:rsidRPr="00E3547F">
        <w:rPr>
          <w:sz w:val="22"/>
          <w:szCs w:val="22"/>
        </w:rPr>
        <w:t>tugas</w:t>
      </w:r>
      <w:proofErr w:type="spellEnd"/>
      <w:r w:rsidRPr="00E3547F">
        <w:rPr>
          <w:sz w:val="22"/>
          <w:szCs w:val="22"/>
        </w:rPr>
        <w:t xml:space="preserve">, </w:t>
      </w:r>
      <w:proofErr w:type="spellStart"/>
      <w:r w:rsidRPr="00E3547F">
        <w:rPr>
          <w:sz w:val="22"/>
          <w:szCs w:val="22"/>
        </w:rPr>
        <w:t>demonstrasi</w:t>
      </w:r>
      <w:proofErr w:type="spellEnd"/>
      <w:r w:rsidRPr="00E3547F">
        <w:rPr>
          <w:sz w:val="22"/>
          <w:szCs w:val="22"/>
        </w:rPr>
        <w:t xml:space="preserve"> </w:t>
      </w:r>
      <w:proofErr w:type="spellStart"/>
      <w:r w:rsidRPr="00E3547F">
        <w:rPr>
          <w:sz w:val="22"/>
          <w:szCs w:val="22"/>
        </w:rPr>
        <w:t>tentang</w:t>
      </w:r>
      <w:proofErr w:type="spellEnd"/>
      <w:r w:rsidRPr="00E3547F">
        <w:rPr>
          <w:sz w:val="22"/>
          <w:szCs w:val="22"/>
        </w:rPr>
        <w:t xml:space="preserve"> </w:t>
      </w:r>
      <w:proofErr w:type="spellStart"/>
      <w:r w:rsidRPr="00E3547F">
        <w:rPr>
          <w:sz w:val="22"/>
          <w:szCs w:val="22"/>
        </w:rPr>
        <w:t>prosedur</w:t>
      </w:r>
      <w:proofErr w:type="spellEnd"/>
      <w:r w:rsidRPr="00E3547F">
        <w:rPr>
          <w:sz w:val="22"/>
          <w:szCs w:val="22"/>
        </w:rPr>
        <w:t xml:space="preserve">, </w:t>
      </w:r>
      <w:proofErr w:type="spellStart"/>
      <w:r w:rsidRPr="00E3547F">
        <w:rPr>
          <w:sz w:val="22"/>
          <w:szCs w:val="22"/>
        </w:rPr>
        <w:t>contoh-contoh</w:t>
      </w:r>
      <w:proofErr w:type="spellEnd"/>
      <w:r w:rsidRPr="00E3547F">
        <w:rPr>
          <w:sz w:val="22"/>
          <w:szCs w:val="22"/>
        </w:rPr>
        <w:t xml:space="preserve"> yang </w:t>
      </w:r>
      <w:proofErr w:type="spellStart"/>
      <w:r w:rsidRPr="00E3547F">
        <w:rPr>
          <w:sz w:val="22"/>
          <w:szCs w:val="22"/>
        </w:rPr>
        <w:t>ditawarkan</w:t>
      </w:r>
      <w:proofErr w:type="spellEnd"/>
      <w:r w:rsidRPr="00E3547F">
        <w:rPr>
          <w:sz w:val="22"/>
          <w:szCs w:val="22"/>
        </w:rPr>
        <w:t xml:space="preserve"> </w:t>
      </w:r>
      <w:proofErr w:type="spellStart"/>
      <w:r w:rsidRPr="00E3547F">
        <w:rPr>
          <w:sz w:val="22"/>
          <w:szCs w:val="22"/>
        </w:rPr>
        <w:t>atau</w:t>
      </w:r>
      <w:proofErr w:type="spellEnd"/>
      <w:r w:rsidRPr="00E3547F">
        <w:rPr>
          <w:sz w:val="22"/>
          <w:szCs w:val="22"/>
        </w:rPr>
        <w:t xml:space="preserve"> </w:t>
      </w:r>
      <w:proofErr w:type="spellStart"/>
      <w:r w:rsidRPr="00E3547F">
        <w:rPr>
          <w:sz w:val="22"/>
          <w:szCs w:val="22"/>
        </w:rPr>
        <w:t>pesan</w:t>
      </w:r>
      <w:proofErr w:type="spellEnd"/>
      <w:r w:rsidRPr="00E3547F">
        <w:rPr>
          <w:sz w:val="22"/>
          <w:szCs w:val="22"/>
        </w:rPr>
        <w:t xml:space="preserve"> yang </w:t>
      </w:r>
      <w:proofErr w:type="spellStart"/>
      <w:r w:rsidRPr="00E3547F">
        <w:rPr>
          <w:sz w:val="22"/>
          <w:szCs w:val="22"/>
        </w:rPr>
        <w:t>mengingatkan</w:t>
      </w:r>
      <w:proofErr w:type="spellEnd"/>
      <w:r w:rsidRPr="00E3547F">
        <w:rPr>
          <w:sz w:val="22"/>
          <w:szCs w:val="22"/>
        </w:rPr>
        <w:t xml:space="preserve"> </w:t>
      </w:r>
      <w:proofErr w:type="spellStart"/>
      <w:r w:rsidRPr="00E3547F">
        <w:rPr>
          <w:sz w:val="22"/>
          <w:szCs w:val="22"/>
        </w:rPr>
        <w:t>anak</w:t>
      </w:r>
      <w:proofErr w:type="spellEnd"/>
      <w:r w:rsidRPr="00E3547F">
        <w:rPr>
          <w:sz w:val="22"/>
          <w:szCs w:val="22"/>
        </w:rPr>
        <w:t xml:space="preserve"> untuk </w:t>
      </w:r>
      <w:proofErr w:type="spellStart"/>
      <w:r w:rsidRPr="00E3547F">
        <w:rPr>
          <w:sz w:val="22"/>
          <w:szCs w:val="22"/>
        </w:rPr>
        <w:t>menjadi</w:t>
      </w:r>
      <w:proofErr w:type="spellEnd"/>
      <w:r w:rsidRPr="00E3547F">
        <w:rPr>
          <w:sz w:val="22"/>
          <w:szCs w:val="22"/>
        </w:rPr>
        <w:t xml:space="preserve"> </w:t>
      </w:r>
      <w:proofErr w:type="spellStart"/>
      <w:r w:rsidRPr="00E3547F">
        <w:rPr>
          <w:sz w:val="22"/>
          <w:szCs w:val="22"/>
        </w:rPr>
        <w:t>pelajar</w:t>
      </w:r>
      <w:proofErr w:type="spellEnd"/>
      <w:r w:rsidRPr="00E3547F">
        <w:rPr>
          <w:sz w:val="22"/>
          <w:szCs w:val="22"/>
        </w:rPr>
        <w:t xml:space="preserve"> yang </w:t>
      </w:r>
      <w:proofErr w:type="spellStart"/>
      <w:r w:rsidRPr="00E3547F">
        <w:rPr>
          <w:sz w:val="22"/>
          <w:szCs w:val="22"/>
        </w:rPr>
        <w:t>efektif</w:t>
      </w:r>
      <w:proofErr w:type="spellEnd"/>
      <w:r w:rsidRPr="00E3547F">
        <w:rPr>
          <w:sz w:val="22"/>
          <w:szCs w:val="22"/>
        </w:rPr>
        <w:t xml:space="preserve">. </w:t>
      </w:r>
      <w:proofErr w:type="spellStart"/>
      <w:r w:rsidRPr="00E3547F">
        <w:rPr>
          <w:sz w:val="22"/>
          <w:szCs w:val="22"/>
        </w:rPr>
        <w:t>Selain</w:t>
      </w:r>
      <w:proofErr w:type="spellEnd"/>
      <w:r w:rsidRPr="00E3547F">
        <w:rPr>
          <w:sz w:val="22"/>
          <w:szCs w:val="22"/>
        </w:rPr>
        <w:t xml:space="preserve"> </w:t>
      </w:r>
      <w:proofErr w:type="spellStart"/>
      <w:r w:rsidRPr="00E3547F">
        <w:rPr>
          <w:sz w:val="22"/>
          <w:szCs w:val="22"/>
        </w:rPr>
        <w:t>lingkungan</w:t>
      </w:r>
      <w:proofErr w:type="spellEnd"/>
      <w:r w:rsidRPr="00E3547F">
        <w:rPr>
          <w:sz w:val="22"/>
          <w:szCs w:val="22"/>
        </w:rPr>
        <w:t xml:space="preserve"> </w:t>
      </w:r>
      <w:proofErr w:type="spellStart"/>
      <w:r w:rsidRPr="00E3547F">
        <w:rPr>
          <w:sz w:val="22"/>
          <w:szCs w:val="22"/>
        </w:rPr>
        <w:t>fisik</w:t>
      </w:r>
      <w:proofErr w:type="spellEnd"/>
      <w:r w:rsidRPr="00E3547F">
        <w:rPr>
          <w:sz w:val="22"/>
          <w:szCs w:val="22"/>
        </w:rPr>
        <w:t xml:space="preserve"> </w:t>
      </w:r>
      <w:proofErr w:type="spellStart"/>
      <w:r w:rsidRPr="00E3547F">
        <w:rPr>
          <w:sz w:val="22"/>
          <w:szCs w:val="22"/>
        </w:rPr>
        <w:t>seperti</w:t>
      </w:r>
      <w:proofErr w:type="spellEnd"/>
      <w:r w:rsidRPr="00E3547F">
        <w:rPr>
          <w:sz w:val="22"/>
          <w:szCs w:val="22"/>
        </w:rPr>
        <w:t xml:space="preserve"> di </w:t>
      </w:r>
      <w:proofErr w:type="spellStart"/>
      <w:r w:rsidRPr="00E3547F">
        <w:rPr>
          <w:sz w:val="22"/>
          <w:szCs w:val="22"/>
        </w:rPr>
        <w:t>atas</w:t>
      </w:r>
      <w:proofErr w:type="spellEnd"/>
      <w:r w:rsidRPr="00E3547F">
        <w:rPr>
          <w:sz w:val="22"/>
          <w:szCs w:val="22"/>
        </w:rPr>
        <w:t xml:space="preserve">, </w:t>
      </w:r>
      <w:proofErr w:type="spellStart"/>
      <w:r w:rsidRPr="00E3547F">
        <w:rPr>
          <w:sz w:val="22"/>
          <w:szCs w:val="22"/>
        </w:rPr>
        <w:t>lingkungan</w:t>
      </w:r>
      <w:proofErr w:type="spellEnd"/>
      <w:r w:rsidRPr="00E3547F">
        <w:rPr>
          <w:sz w:val="22"/>
          <w:szCs w:val="22"/>
        </w:rPr>
        <w:t xml:space="preserve"> </w:t>
      </w:r>
      <w:proofErr w:type="spellStart"/>
      <w:r w:rsidRPr="00E3547F">
        <w:rPr>
          <w:sz w:val="22"/>
          <w:szCs w:val="22"/>
        </w:rPr>
        <w:t>belajar</w:t>
      </w:r>
      <w:proofErr w:type="spellEnd"/>
      <w:r w:rsidRPr="00E3547F">
        <w:rPr>
          <w:sz w:val="22"/>
          <w:szCs w:val="22"/>
        </w:rPr>
        <w:t xml:space="preserve"> juga </w:t>
      </w:r>
      <w:proofErr w:type="spellStart"/>
      <w:r w:rsidRPr="00E3547F">
        <w:rPr>
          <w:sz w:val="22"/>
          <w:szCs w:val="22"/>
        </w:rPr>
        <w:t>berupa</w:t>
      </w:r>
      <w:proofErr w:type="spellEnd"/>
      <w:r w:rsidRPr="00E3547F">
        <w:rPr>
          <w:sz w:val="22"/>
          <w:szCs w:val="22"/>
        </w:rPr>
        <w:t xml:space="preserve"> </w:t>
      </w:r>
      <w:proofErr w:type="spellStart"/>
      <w:r w:rsidRPr="00E3547F">
        <w:rPr>
          <w:sz w:val="22"/>
          <w:szCs w:val="22"/>
        </w:rPr>
        <w:t>lingkungan</w:t>
      </w:r>
      <w:proofErr w:type="spellEnd"/>
      <w:r w:rsidRPr="00E3547F">
        <w:rPr>
          <w:sz w:val="22"/>
          <w:szCs w:val="22"/>
        </w:rPr>
        <w:t xml:space="preserve"> non </w:t>
      </w:r>
      <w:proofErr w:type="spellStart"/>
      <w:r w:rsidRPr="00E3547F">
        <w:rPr>
          <w:sz w:val="22"/>
          <w:szCs w:val="22"/>
        </w:rPr>
        <w:t>fisik</w:t>
      </w:r>
      <w:proofErr w:type="spellEnd"/>
      <w:r w:rsidRPr="00E3547F">
        <w:rPr>
          <w:sz w:val="22"/>
          <w:szCs w:val="22"/>
        </w:rPr>
        <w:t xml:space="preserve">, yang </w:t>
      </w:r>
      <w:proofErr w:type="spellStart"/>
      <w:r w:rsidRPr="00E3547F">
        <w:rPr>
          <w:sz w:val="22"/>
          <w:szCs w:val="22"/>
        </w:rPr>
        <w:t>terwujud</w:t>
      </w:r>
      <w:proofErr w:type="spellEnd"/>
      <w:r w:rsidRPr="00E3547F">
        <w:rPr>
          <w:sz w:val="22"/>
          <w:szCs w:val="22"/>
        </w:rPr>
        <w:t xml:space="preserve"> </w:t>
      </w:r>
      <w:proofErr w:type="spellStart"/>
      <w:r w:rsidRPr="00E3547F">
        <w:rPr>
          <w:sz w:val="22"/>
          <w:szCs w:val="22"/>
        </w:rPr>
        <w:t>dalam</w:t>
      </w:r>
      <w:proofErr w:type="spellEnd"/>
      <w:r w:rsidRPr="00E3547F">
        <w:rPr>
          <w:sz w:val="22"/>
          <w:szCs w:val="22"/>
        </w:rPr>
        <w:t xml:space="preserve"> </w:t>
      </w:r>
      <w:proofErr w:type="spellStart"/>
      <w:r w:rsidRPr="00E3547F">
        <w:rPr>
          <w:sz w:val="22"/>
          <w:szCs w:val="22"/>
        </w:rPr>
        <w:t>interaksi</w:t>
      </w:r>
      <w:proofErr w:type="spellEnd"/>
      <w:r w:rsidRPr="00E3547F">
        <w:rPr>
          <w:sz w:val="22"/>
          <w:szCs w:val="22"/>
        </w:rPr>
        <w:t xml:space="preserve"> dan </w:t>
      </w:r>
      <w:proofErr w:type="spellStart"/>
      <w:r w:rsidRPr="00E3547F">
        <w:rPr>
          <w:sz w:val="22"/>
          <w:szCs w:val="22"/>
        </w:rPr>
        <w:t>hubungan</w:t>
      </w:r>
      <w:proofErr w:type="spellEnd"/>
      <w:r w:rsidRPr="00E3547F">
        <w:rPr>
          <w:sz w:val="22"/>
          <w:szCs w:val="22"/>
        </w:rPr>
        <w:t xml:space="preserve"> </w:t>
      </w:r>
      <w:proofErr w:type="spellStart"/>
      <w:r w:rsidRPr="00E3547F">
        <w:rPr>
          <w:sz w:val="22"/>
          <w:szCs w:val="22"/>
        </w:rPr>
        <w:t>dikelas</w:t>
      </w:r>
      <w:proofErr w:type="spellEnd"/>
      <w:r w:rsidRPr="00E3547F">
        <w:rPr>
          <w:sz w:val="22"/>
          <w:szCs w:val="22"/>
        </w:rPr>
        <w:t xml:space="preserve"> dan </w:t>
      </w:r>
      <w:proofErr w:type="spellStart"/>
      <w:r w:rsidRPr="00E3547F">
        <w:rPr>
          <w:sz w:val="22"/>
          <w:szCs w:val="22"/>
        </w:rPr>
        <w:t>kampus</w:t>
      </w:r>
      <w:proofErr w:type="spellEnd"/>
      <w:r w:rsidRPr="00E3547F">
        <w:rPr>
          <w:sz w:val="22"/>
          <w:szCs w:val="22"/>
        </w:rPr>
        <w:t>.</w:t>
      </w:r>
    </w:p>
    <w:p w14:paraId="0E901A08" w14:textId="77777777" w:rsidR="00E3547F" w:rsidRPr="00E3547F" w:rsidRDefault="00E3547F" w:rsidP="00E3547F">
      <w:pPr>
        <w:pStyle w:val="Default"/>
        <w:ind w:firstLine="720"/>
        <w:jc w:val="both"/>
        <w:rPr>
          <w:sz w:val="22"/>
          <w:szCs w:val="22"/>
        </w:rPr>
      </w:pPr>
      <w:proofErr w:type="spellStart"/>
      <w:r w:rsidRPr="00E3547F">
        <w:rPr>
          <w:sz w:val="22"/>
          <w:szCs w:val="22"/>
        </w:rPr>
        <w:t>Sumarmo</w:t>
      </w:r>
      <w:proofErr w:type="spellEnd"/>
      <w:r w:rsidRPr="00E3547F">
        <w:rPr>
          <w:sz w:val="22"/>
          <w:szCs w:val="22"/>
        </w:rPr>
        <w:t xml:space="preserve"> (2004) </w:t>
      </w:r>
      <w:proofErr w:type="spellStart"/>
      <w:r w:rsidRPr="00E3547F">
        <w:rPr>
          <w:sz w:val="22"/>
          <w:szCs w:val="22"/>
        </w:rPr>
        <w:t>menyatakan</w:t>
      </w:r>
      <w:proofErr w:type="spellEnd"/>
      <w:r w:rsidRPr="00E3547F">
        <w:rPr>
          <w:sz w:val="22"/>
          <w:szCs w:val="22"/>
        </w:rPr>
        <w:t xml:space="preserve"> </w:t>
      </w:r>
      <w:proofErr w:type="spellStart"/>
      <w:r w:rsidRPr="00E3547F">
        <w:rPr>
          <w:sz w:val="22"/>
          <w:szCs w:val="22"/>
        </w:rPr>
        <w:t>bahwa</w:t>
      </w:r>
      <w:proofErr w:type="spellEnd"/>
      <w:r w:rsidRPr="00E3547F">
        <w:rPr>
          <w:sz w:val="22"/>
          <w:szCs w:val="22"/>
        </w:rPr>
        <w:t xml:space="preserve"> </w:t>
      </w:r>
      <w:proofErr w:type="spellStart"/>
      <w:r w:rsidRPr="00E3547F">
        <w:rPr>
          <w:sz w:val="22"/>
          <w:szCs w:val="22"/>
        </w:rPr>
        <w:t>visi</w:t>
      </w:r>
      <w:proofErr w:type="spellEnd"/>
      <w:r w:rsidRPr="00E3547F">
        <w:rPr>
          <w:sz w:val="22"/>
          <w:szCs w:val="22"/>
        </w:rPr>
        <w:t xml:space="preserve"> </w:t>
      </w:r>
      <w:proofErr w:type="spellStart"/>
      <w:r w:rsidRPr="00E3547F">
        <w:rPr>
          <w:sz w:val="22"/>
          <w:szCs w:val="22"/>
        </w:rPr>
        <w:t>matematika</w:t>
      </w:r>
      <w:proofErr w:type="spellEnd"/>
      <w:r w:rsidRPr="00E3547F">
        <w:rPr>
          <w:sz w:val="22"/>
          <w:szCs w:val="22"/>
        </w:rPr>
        <w:t xml:space="preserve"> </w:t>
      </w:r>
      <w:proofErr w:type="spellStart"/>
      <w:r w:rsidRPr="00E3547F">
        <w:rPr>
          <w:sz w:val="22"/>
          <w:szCs w:val="22"/>
        </w:rPr>
        <w:t>memiliki</w:t>
      </w:r>
      <w:proofErr w:type="spellEnd"/>
      <w:r w:rsidRPr="00E3547F">
        <w:rPr>
          <w:sz w:val="22"/>
          <w:szCs w:val="22"/>
        </w:rPr>
        <w:t xml:space="preserve"> </w:t>
      </w:r>
      <w:proofErr w:type="spellStart"/>
      <w:r w:rsidRPr="00E3547F">
        <w:rPr>
          <w:sz w:val="22"/>
          <w:szCs w:val="22"/>
        </w:rPr>
        <w:t>dua</w:t>
      </w:r>
      <w:proofErr w:type="spellEnd"/>
      <w:r w:rsidRPr="00E3547F">
        <w:rPr>
          <w:sz w:val="22"/>
          <w:szCs w:val="22"/>
        </w:rPr>
        <w:t xml:space="preserve"> </w:t>
      </w:r>
      <w:proofErr w:type="spellStart"/>
      <w:r w:rsidRPr="00E3547F">
        <w:rPr>
          <w:sz w:val="22"/>
          <w:szCs w:val="22"/>
        </w:rPr>
        <w:t>arah</w:t>
      </w:r>
      <w:proofErr w:type="spellEnd"/>
      <w:r w:rsidRPr="00E3547F">
        <w:rPr>
          <w:sz w:val="22"/>
          <w:szCs w:val="22"/>
        </w:rPr>
        <w:t xml:space="preserve"> </w:t>
      </w:r>
      <w:proofErr w:type="spellStart"/>
      <w:r w:rsidRPr="00E3547F">
        <w:rPr>
          <w:sz w:val="22"/>
          <w:szCs w:val="22"/>
        </w:rPr>
        <w:t>pengembangan</w:t>
      </w:r>
      <w:proofErr w:type="spellEnd"/>
      <w:r w:rsidRPr="00E3547F">
        <w:rPr>
          <w:sz w:val="22"/>
          <w:szCs w:val="22"/>
        </w:rPr>
        <w:t xml:space="preserve"> </w:t>
      </w:r>
      <w:proofErr w:type="spellStart"/>
      <w:r w:rsidRPr="00E3547F">
        <w:rPr>
          <w:sz w:val="22"/>
          <w:szCs w:val="22"/>
        </w:rPr>
        <w:t>yaitu</w:t>
      </w:r>
      <w:proofErr w:type="spellEnd"/>
      <w:r w:rsidRPr="00E3547F">
        <w:rPr>
          <w:sz w:val="22"/>
          <w:szCs w:val="22"/>
        </w:rPr>
        <w:t xml:space="preserve"> untuk </w:t>
      </w:r>
      <w:proofErr w:type="spellStart"/>
      <w:r w:rsidRPr="00E3547F">
        <w:rPr>
          <w:sz w:val="22"/>
          <w:szCs w:val="22"/>
        </w:rPr>
        <w:t>memenuhi</w:t>
      </w:r>
      <w:proofErr w:type="spellEnd"/>
      <w:r w:rsidRPr="00E3547F">
        <w:rPr>
          <w:sz w:val="22"/>
          <w:szCs w:val="22"/>
        </w:rPr>
        <w:t xml:space="preserve"> </w:t>
      </w:r>
      <w:proofErr w:type="spellStart"/>
      <w:r w:rsidRPr="00E3547F">
        <w:rPr>
          <w:sz w:val="22"/>
          <w:szCs w:val="22"/>
        </w:rPr>
        <w:t>kebutuhan</w:t>
      </w:r>
      <w:proofErr w:type="spellEnd"/>
      <w:r w:rsidRPr="00E3547F">
        <w:rPr>
          <w:sz w:val="22"/>
          <w:szCs w:val="22"/>
        </w:rPr>
        <w:t xml:space="preserve"> masa </w:t>
      </w:r>
      <w:proofErr w:type="spellStart"/>
      <w:r w:rsidRPr="00E3547F">
        <w:rPr>
          <w:sz w:val="22"/>
          <w:szCs w:val="22"/>
        </w:rPr>
        <w:t>kini</w:t>
      </w:r>
      <w:proofErr w:type="spellEnd"/>
      <w:r w:rsidRPr="00E3547F">
        <w:rPr>
          <w:sz w:val="22"/>
          <w:szCs w:val="22"/>
        </w:rPr>
        <w:t xml:space="preserve"> dan </w:t>
      </w:r>
      <w:proofErr w:type="spellStart"/>
      <w:r w:rsidRPr="00E3547F">
        <w:rPr>
          <w:sz w:val="22"/>
          <w:szCs w:val="22"/>
        </w:rPr>
        <w:t>kebutuhan</w:t>
      </w:r>
      <w:proofErr w:type="spellEnd"/>
      <w:r w:rsidRPr="00E3547F">
        <w:rPr>
          <w:sz w:val="22"/>
          <w:szCs w:val="22"/>
        </w:rPr>
        <w:t xml:space="preserve"> masa </w:t>
      </w:r>
      <w:proofErr w:type="spellStart"/>
      <w:r w:rsidRPr="00E3547F">
        <w:rPr>
          <w:sz w:val="22"/>
          <w:szCs w:val="22"/>
        </w:rPr>
        <w:t>datang</w:t>
      </w:r>
      <w:proofErr w:type="spellEnd"/>
      <w:r w:rsidRPr="00E3547F">
        <w:rPr>
          <w:sz w:val="22"/>
          <w:szCs w:val="22"/>
        </w:rPr>
        <w:t xml:space="preserve">. </w:t>
      </w:r>
      <w:proofErr w:type="spellStart"/>
      <w:r w:rsidRPr="00E3547F">
        <w:rPr>
          <w:sz w:val="22"/>
          <w:szCs w:val="22"/>
        </w:rPr>
        <w:t>Visi</w:t>
      </w:r>
      <w:proofErr w:type="spellEnd"/>
      <w:r w:rsidRPr="00E3547F">
        <w:rPr>
          <w:sz w:val="22"/>
          <w:szCs w:val="22"/>
        </w:rPr>
        <w:t xml:space="preserve"> </w:t>
      </w:r>
      <w:proofErr w:type="spellStart"/>
      <w:r w:rsidRPr="00E3547F">
        <w:rPr>
          <w:sz w:val="22"/>
          <w:szCs w:val="22"/>
        </w:rPr>
        <w:t>pertama</w:t>
      </w:r>
      <w:proofErr w:type="spellEnd"/>
      <w:r w:rsidRPr="00E3547F">
        <w:rPr>
          <w:sz w:val="22"/>
          <w:szCs w:val="22"/>
        </w:rPr>
        <w:t xml:space="preserve"> </w:t>
      </w:r>
      <w:proofErr w:type="spellStart"/>
      <w:r w:rsidRPr="00E3547F">
        <w:rPr>
          <w:sz w:val="22"/>
          <w:szCs w:val="22"/>
        </w:rPr>
        <w:t>mengarahkan</w:t>
      </w:r>
      <w:proofErr w:type="spellEnd"/>
      <w:r w:rsidRPr="00E3547F">
        <w:rPr>
          <w:sz w:val="22"/>
          <w:szCs w:val="22"/>
        </w:rPr>
        <w:t xml:space="preserve"> pada </w:t>
      </w:r>
      <w:proofErr w:type="spellStart"/>
      <w:r w:rsidRPr="00E3547F">
        <w:rPr>
          <w:sz w:val="22"/>
          <w:szCs w:val="22"/>
        </w:rPr>
        <w:t>pembelajaran</w:t>
      </w:r>
      <w:proofErr w:type="spellEnd"/>
      <w:r w:rsidRPr="00E3547F">
        <w:rPr>
          <w:sz w:val="22"/>
          <w:szCs w:val="22"/>
        </w:rPr>
        <w:t xml:space="preserve"> </w:t>
      </w:r>
      <w:proofErr w:type="spellStart"/>
      <w:r w:rsidRPr="00E3547F">
        <w:rPr>
          <w:sz w:val="22"/>
          <w:szCs w:val="22"/>
        </w:rPr>
        <w:t>matematika</w:t>
      </w:r>
      <w:proofErr w:type="spellEnd"/>
      <w:r w:rsidRPr="00E3547F">
        <w:rPr>
          <w:sz w:val="22"/>
          <w:szCs w:val="22"/>
        </w:rPr>
        <w:t xml:space="preserve"> untuk </w:t>
      </w:r>
      <w:proofErr w:type="spellStart"/>
      <w:r w:rsidRPr="00E3547F">
        <w:rPr>
          <w:sz w:val="22"/>
          <w:szCs w:val="22"/>
        </w:rPr>
        <w:t>pemahaman</w:t>
      </w:r>
      <w:proofErr w:type="spellEnd"/>
      <w:r w:rsidRPr="00E3547F">
        <w:rPr>
          <w:sz w:val="22"/>
          <w:szCs w:val="22"/>
        </w:rPr>
        <w:t xml:space="preserve"> </w:t>
      </w:r>
      <w:proofErr w:type="spellStart"/>
      <w:r w:rsidRPr="00E3547F">
        <w:rPr>
          <w:sz w:val="22"/>
          <w:szCs w:val="22"/>
        </w:rPr>
        <w:t>konsep</w:t>
      </w:r>
      <w:proofErr w:type="spellEnd"/>
      <w:r w:rsidRPr="00E3547F">
        <w:rPr>
          <w:sz w:val="22"/>
          <w:szCs w:val="22"/>
        </w:rPr>
        <w:t xml:space="preserve"> dan ide </w:t>
      </w:r>
      <w:proofErr w:type="spellStart"/>
      <w:r w:rsidRPr="00E3547F">
        <w:rPr>
          <w:sz w:val="22"/>
          <w:szCs w:val="22"/>
        </w:rPr>
        <w:t>matematika</w:t>
      </w:r>
      <w:proofErr w:type="spellEnd"/>
      <w:r w:rsidRPr="00E3547F">
        <w:rPr>
          <w:sz w:val="22"/>
          <w:szCs w:val="22"/>
        </w:rPr>
        <w:t xml:space="preserve"> yang </w:t>
      </w:r>
      <w:proofErr w:type="spellStart"/>
      <w:r w:rsidRPr="00E3547F">
        <w:rPr>
          <w:sz w:val="22"/>
          <w:szCs w:val="22"/>
        </w:rPr>
        <w:t>kemudian</w:t>
      </w:r>
      <w:proofErr w:type="spellEnd"/>
      <w:r w:rsidRPr="00E3547F">
        <w:rPr>
          <w:sz w:val="22"/>
          <w:szCs w:val="22"/>
        </w:rPr>
        <w:t xml:space="preserve"> </w:t>
      </w:r>
      <w:proofErr w:type="spellStart"/>
      <w:r w:rsidRPr="00E3547F">
        <w:rPr>
          <w:sz w:val="22"/>
          <w:szCs w:val="22"/>
        </w:rPr>
        <w:t>diperlukan</w:t>
      </w:r>
      <w:proofErr w:type="spellEnd"/>
      <w:r w:rsidRPr="00E3547F">
        <w:rPr>
          <w:sz w:val="22"/>
          <w:szCs w:val="22"/>
        </w:rPr>
        <w:t xml:space="preserve"> untuk </w:t>
      </w:r>
      <w:proofErr w:type="spellStart"/>
      <w:r w:rsidRPr="00E3547F">
        <w:rPr>
          <w:sz w:val="22"/>
          <w:szCs w:val="22"/>
        </w:rPr>
        <w:t>menyelesaikan</w:t>
      </w:r>
      <w:proofErr w:type="spellEnd"/>
      <w:r w:rsidRPr="00E3547F">
        <w:rPr>
          <w:sz w:val="22"/>
          <w:szCs w:val="22"/>
        </w:rPr>
        <w:t xml:space="preserve"> </w:t>
      </w:r>
      <w:proofErr w:type="spellStart"/>
      <w:r w:rsidRPr="00E3547F">
        <w:rPr>
          <w:sz w:val="22"/>
          <w:szCs w:val="22"/>
        </w:rPr>
        <w:t>masalah</w:t>
      </w:r>
      <w:proofErr w:type="spellEnd"/>
      <w:r w:rsidRPr="00E3547F">
        <w:rPr>
          <w:sz w:val="22"/>
          <w:szCs w:val="22"/>
        </w:rPr>
        <w:t xml:space="preserve"> </w:t>
      </w:r>
      <w:proofErr w:type="spellStart"/>
      <w:r w:rsidRPr="00E3547F">
        <w:rPr>
          <w:sz w:val="22"/>
          <w:szCs w:val="22"/>
        </w:rPr>
        <w:t>matematika</w:t>
      </w:r>
      <w:proofErr w:type="spellEnd"/>
      <w:r w:rsidRPr="00E3547F">
        <w:rPr>
          <w:sz w:val="22"/>
          <w:szCs w:val="22"/>
        </w:rPr>
        <w:t xml:space="preserve"> dan </w:t>
      </w:r>
      <w:proofErr w:type="spellStart"/>
      <w:r w:rsidRPr="00E3547F">
        <w:rPr>
          <w:sz w:val="22"/>
          <w:szCs w:val="22"/>
        </w:rPr>
        <w:t>ilmu</w:t>
      </w:r>
      <w:proofErr w:type="spellEnd"/>
      <w:r w:rsidRPr="00E3547F">
        <w:rPr>
          <w:sz w:val="22"/>
          <w:szCs w:val="22"/>
        </w:rPr>
        <w:t xml:space="preserve"> </w:t>
      </w:r>
      <w:proofErr w:type="spellStart"/>
      <w:r w:rsidRPr="00E3547F">
        <w:rPr>
          <w:sz w:val="22"/>
          <w:szCs w:val="22"/>
        </w:rPr>
        <w:t>pengetahuan</w:t>
      </w:r>
      <w:proofErr w:type="spellEnd"/>
      <w:r w:rsidRPr="00E3547F">
        <w:rPr>
          <w:sz w:val="22"/>
          <w:szCs w:val="22"/>
        </w:rPr>
        <w:t xml:space="preserve"> </w:t>
      </w:r>
      <w:proofErr w:type="spellStart"/>
      <w:r w:rsidRPr="00E3547F">
        <w:rPr>
          <w:sz w:val="22"/>
          <w:szCs w:val="22"/>
        </w:rPr>
        <w:t>lainnya</w:t>
      </w:r>
      <w:proofErr w:type="spellEnd"/>
      <w:r w:rsidRPr="00E3547F">
        <w:rPr>
          <w:sz w:val="22"/>
          <w:szCs w:val="22"/>
        </w:rPr>
        <w:t xml:space="preserve">. </w:t>
      </w:r>
      <w:proofErr w:type="spellStart"/>
      <w:r w:rsidRPr="00E3547F">
        <w:rPr>
          <w:sz w:val="22"/>
          <w:szCs w:val="22"/>
        </w:rPr>
        <w:t>Visi</w:t>
      </w:r>
      <w:proofErr w:type="spellEnd"/>
      <w:r w:rsidRPr="00E3547F">
        <w:rPr>
          <w:sz w:val="22"/>
          <w:szCs w:val="22"/>
        </w:rPr>
        <w:t xml:space="preserve"> </w:t>
      </w:r>
      <w:proofErr w:type="spellStart"/>
      <w:r w:rsidRPr="00E3547F">
        <w:rPr>
          <w:sz w:val="22"/>
          <w:szCs w:val="22"/>
        </w:rPr>
        <w:t>kedua</w:t>
      </w:r>
      <w:proofErr w:type="spellEnd"/>
      <w:r w:rsidRPr="00E3547F">
        <w:rPr>
          <w:sz w:val="22"/>
          <w:szCs w:val="22"/>
        </w:rPr>
        <w:t xml:space="preserve"> </w:t>
      </w:r>
      <w:proofErr w:type="spellStart"/>
      <w:r w:rsidRPr="00E3547F">
        <w:rPr>
          <w:sz w:val="22"/>
          <w:szCs w:val="22"/>
        </w:rPr>
        <w:t>dalam</w:t>
      </w:r>
      <w:proofErr w:type="spellEnd"/>
      <w:r w:rsidRPr="00E3547F">
        <w:rPr>
          <w:sz w:val="22"/>
          <w:szCs w:val="22"/>
        </w:rPr>
        <w:t xml:space="preserve"> arti yang </w:t>
      </w:r>
      <w:proofErr w:type="spellStart"/>
      <w:r w:rsidRPr="00E3547F">
        <w:rPr>
          <w:sz w:val="22"/>
          <w:szCs w:val="22"/>
        </w:rPr>
        <w:t>lebih</w:t>
      </w:r>
      <w:proofErr w:type="spellEnd"/>
      <w:r w:rsidRPr="00E3547F">
        <w:rPr>
          <w:sz w:val="22"/>
          <w:szCs w:val="22"/>
        </w:rPr>
        <w:t xml:space="preserve"> </w:t>
      </w:r>
      <w:proofErr w:type="spellStart"/>
      <w:r w:rsidRPr="00E3547F">
        <w:rPr>
          <w:sz w:val="22"/>
          <w:szCs w:val="22"/>
        </w:rPr>
        <w:t>luas</w:t>
      </w:r>
      <w:proofErr w:type="spellEnd"/>
      <w:r w:rsidRPr="00E3547F">
        <w:rPr>
          <w:sz w:val="22"/>
          <w:szCs w:val="22"/>
        </w:rPr>
        <w:t xml:space="preserve"> dan </w:t>
      </w:r>
      <w:proofErr w:type="spellStart"/>
      <w:r w:rsidRPr="00E3547F">
        <w:rPr>
          <w:sz w:val="22"/>
          <w:szCs w:val="22"/>
        </w:rPr>
        <w:t>mengarah</w:t>
      </w:r>
      <w:proofErr w:type="spellEnd"/>
      <w:r w:rsidRPr="00E3547F">
        <w:rPr>
          <w:sz w:val="22"/>
          <w:szCs w:val="22"/>
        </w:rPr>
        <w:t xml:space="preserve"> </w:t>
      </w:r>
      <w:proofErr w:type="spellStart"/>
      <w:r w:rsidRPr="00E3547F">
        <w:rPr>
          <w:sz w:val="22"/>
          <w:szCs w:val="22"/>
        </w:rPr>
        <w:t>ke</w:t>
      </w:r>
      <w:proofErr w:type="spellEnd"/>
      <w:r w:rsidRPr="00E3547F">
        <w:rPr>
          <w:sz w:val="22"/>
          <w:szCs w:val="22"/>
        </w:rPr>
        <w:t xml:space="preserve"> masa </w:t>
      </w:r>
      <w:proofErr w:type="spellStart"/>
      <w:r w:rsidRPr="00E3547F">
        <w:rPr>
          <w:sz w:val="22"/>
          <w:szCs w:val="22"/>
        </w:rPr>
        <w:t>depan</w:t>
      </w:r>
      <w:proofErr w:type="spellEnd"/>
      <w:r w:rsidRPr="00E3547F">
        <w:rPr>
          <w:sz w:val="22"/>
          <w:szCs w:val="22"/>
        </w:rPr>
        <w:t xml:space="preserve">, </w:t>
      </w:r>
      <w:proofErr w:type="spellStart"/>
      <w:r w:rsidRPr="00E3547F">
        <w:rPr>
          <w:sz w:val="22"/>
          <w:szCs w:val="22"/>
        </w:rPr>
        <w:t>matematika</w:t>
      </w:r>
      <w:proofErr w:type="spellEnd"/>
      <w:r w:rsidRPr="00E3547F">
        <w:rPr>
          <w:sz w:val="22"/>
          <w:szCs w:val="22"/>
        </w:rPr>
        <w:t xml:space="preserve"> </w:t>
      </w:r>
      <w:proofErr w:type="spellStart"/>
      <w:r w:rsidRPr="00E3547F">
        <w:rPr>
          <w:sz w:val="22"/>
          <w:szCs w:val="22"/>
        </w:rPr>
        <w:t>memberikan</w:t>
      </w:r>
      <w:proofErr w:type="spellEnd"/>
      <w:r w:rsidRPr="00E3547F">
        <w:rPr>
          <w:sz w:val="22"/>
          <w:szCs w:val="22"/>
        </w:rPr>
        <w:t xml:space="preserve"> </w:t>
      </w:r>
      <w:proofErr w:type="spellStart"/>
      <w:r w:rsidRPr="00E3547F">
        <w:rPr>
          <w:sz w:val="22"/>
          <w:szCs w:val="22"/>
        </w:rPr>
        <w:t>kemampuan</w:t>
      </w:r>
      <w:proofErr w:type="spellEnd"/>
      <w:r w:rsidRPr="00E3547F">
        <w:rPr>
          <w:sz w:val="22"/>
          <w:szCs w:val="22"/>
        </w:rPr>
        <w:t xml:space="preserve"> </w:t>
      </w:r>
      <w:proofErr w:type="spellStart"/>
      <w:r w:rsidRPr="00E3547F">
        <w:rPr>
          <w:sz w:val="22"/>
          <w:szCs w:val="22"/>
        </w:rPr>
        <w:t>menalar</w:t>
      </w:r>
      <w:proofErr w:type="spellEnd"/>
      <w:r w:rsidRPr="00E3547F">
        <w:rPr>
          <w:sz w:val="22"/>
          <w:szCs w:val="22"/>
        </w:rPr>
        <w:t xml:space="preserve"> yang </w:t>
      </w:r>
      <w:proofErr w:type="spellStart"/>
      <w:r w:rsidRPr="00E3547F">
        <w:rPr>
          <w:sz w:val="22"/>
          <w:szCs w:val="22"/>
        </w:rPr>
        <w:t>logis</w:t>
      </w:r>
      <w:proofErr w:type="spellEnd"/>
      <w:r w:rsidRPr="00E3547F">
        <w:rPr>
          <w:sz w:val="22"/>
          <w:szCs w:val="22"/>
        </w:rPr>
        <w:t xml:space="preserve">, </w:t>
      </w:r>
      <w:proofErr w:type="spellStart"/>
      <w:r w:rsidRPr="00E3547F">
        <w:rPr>
          <w:sz w:val="22"/>
          <w:szCs w:val="22"/>
        </w:rPr>
        <w:t>sistematik</w:t>
      </w:r>
      <w:proofErr w:type="spellEnd"/>
      <w:r w:rsidRPr="00E3547F">
        <w:rPr>
          <w:sz w:val="22"/>
          <w:szCs w:val="22"/>
        </w:rPr>
        <w:t xml:space="preserve">, </w:t>
      </w:r>
      <w:proofErr w:type="spellStart"/>
      <w:r w:rsidRPr="00E3547F">
        <w:rPr>
          <w:sz w:val="22"/>
          <w:szCs w:val="22"/>
        </w:rPr>
        <w:t>kritis</w:t>
      </w:r>
      <w:proofErr w:type="spellEnd"/>
      <w:r w:rsidRPr="00E3547F">
        <w:rPr>
          <w:sz w:val="22"/>
          <w:szCs w:val="22"/>
        </w:rPr>
        <w:t xml:space="preserve"> dan </w:t>
      </w:r>
      <w:proofErr w:type="spellStart"/>
      <w:r w:rsidRPr="00E3547F">
        <w:rPr>
          <w:sz w:val="22"/>
          <w:szCs w:val="22"/>
        </w:rPr>
        <w:t>cermat</w:t>
      </w:r>
      <w:proofErr w:type="spellEnd"/>
      <w:r w:rsidRPr="00E3547F">
        <w:rPr>
          <w:sz w:val="22"/>
          <w:szCs w:val="22"/>
        </w:rPr>
        <w:t xml:space="preserve">, </w:t>
      </w:r>
      <w:proofErr w:type="spellStart"/>
      <w:r w:rsidRPr="00E3547F">
        <w:rPr>
          <w:sz w:val="22"/>
          <w:szCs w:val="22"/>
        </w:rPr>
        <w:t>menumbuhkan</w:t>
      </w:r>
      <w:proofErr w:type="spellEnd"/>
      <w:r w:rsidRPr="00E3547F">
        <w:rPr>
          <w:sz w:val="22"/>
          <w:szCs w:val="22"/>
        </w:rPr>
        <w:t xml:space="preserve"> rasa </w:t>
      </w:r>
      <w:proofErr w:type="spellStart"/>
      <w:r w:rsidRPr="00E3547F">
        <w:rPr>
          <w:sz w:val="22"/>
          <w:szCs w:val="22"/>
        </w:rPr>
        <w:t>percaya</w:t>
      </w:r>
      <w:proofErr w:type="spellEnd"/>
      <w:r w:rsidRPr="00E3547F">
        <w:rPr>
          <w:sz w:val="22"/>
          <w:szCs w:val="22"/>
        </w:rPr>
        <w:t xml:space="preserve"> </w:t>
      </w:r>
      <w:proofErr w:type="spellStart"/>
      <w:r w:rsidRPr="00E3547F">
        <w:rPr>
          <w:sz w:val="22"/>
          <w:szCs w:val="22"/>
        </w:rPr>
        <w:t>diri</w:t>
      </w:r>
      <w:proofErr w:type="spellEnd"/>
      <w:r w:rsidRPr="00E3547F">
        <w:rPr>
          <w:sz w:val="22"/>
          <w:szCs w:val="22"/>
        </w:rPr>
        <w:t xml:space="preserve">, dan rasa </w:t>
      </w:r>
      <w:proofErr w:type="spellStart"/>
      <w:r w:rsidRPr="00E3547F">
        <w:rPr>
          <w:sz w:val="22"/>
          <w:szCs w:val="22"/>
        </w:rPr>
        <w:t>keindahan</w:t>
      </w:r>
      <w:proofErr w:type="spellEnd"/>
      <w:r w:rsidRPr="00E3547F">
        <w:rPr>
          <w:sz w:val="22"/>
          <w:szCs w:val="22"/>
        </w:rPr>
        <w:t xml:space="preserve"> </w:t>
      </w:r>
      <w:proofErr w:type="spellStart"/>
      <w:r w:rsidRPr="00E3547F">
        <w:rPr>
          <w:sz w:val="22"/>
          <w:szCs w:val="22"/>
        </w:rPr>
        <w:t>terhadap</w:t>
      </w:r>
      <w:proofErr w:type="spellEnd"/>
      <w:r w:rsidRPr="00E3547F">
        <w:rPr>
          <w:sz w:val="22"/>
          <w:szCs w:val="22"/>
        </w:rPr>
        <w:t xml:space="preserve"> </w:t>
      </w:r>
      <w:proofErr w:type="spellStart"/>
      <w:r w:rsidRPr="00E3547F">
        <w:rPr>
          <w:sz w:val="22"/>
          <w:szCs w:val="22"/>
        </w:rPr>
        <w:t>keteraturan</w:t>
      </w:r>
      <w:proofErr w:type="spellEnd"/>
      <w:r w:rsidRPr="00E3547F">
        <w:rPr>
          <w:sz w:val="22"/>
          <w:szCs w:val="22"/>
        </w:rPr>
        <w:t xml:space="preserve"> </w:t>
      </w:r>
      <w:proofErr w:type="spellStart"/>
      <w:r w:rsidRPr="00E3547F">
        <w:rPr>
          <w:sz w:val="22"/>
          <w:szCs w:val="22"/>
        </w:rPr>
        <w:t>sifat</w:t>
      </w:r>
      <w:proofErr w:type="spellEnd"/>
      <w:r w:rsidRPr="00E3547F">
        <w:rPr>
          <w:sz w:val="22"/>
          <w:szCs w:val="22"/>
        </w:rPr>
        <w:t xml:space="preserve"> </w:t>
      </w:r>
      <w:proofErr w:type="spellStart"/>
      <w:r w:rsidRPr="00E3547F">
        <w:rPr>
          <w:sz w:val="22"/>
          <w:szCs w:val="22"/>
        </w:rPr>
        <w:t>matematika</w:t>
      </w:r>
      <w:proofErr w:type="spellEnd"/>
      <w:r w:rsidRPr="00E3547F">
        <w:rPr>
          <w:sz w:val="22"/>
          <w:szCs w:val="22"/>
        </w:rPr>
        <w:t xml:space="preserve">, </w:t>
      </w:r>
      <w:proofErr w:type="spellStart"/>
      <w:r w:rsidRPr="00E3547F">
        <w:rPr>
          <w:sz w:val="22"/>
          <w:szCs w:val="22"/>
        </w:rPr>
        <w:t>serta</w:t>
      </w:r>
      <w:proofErr w:type="spellEnd"/>
      <w:r w:rsidRPr="00E3547F">
        <w:rPr>
          <w:sz w:val="22"/>
          <w:szCs w:val="22"/>
        </w:rPr>
        <w:t xml:space="preserve"> </w:t>
      </w:r>
      <w:proofErr w:type="spellStart"/>
      <w:r w:rsidRPr="00E3547F">
        <w:rPr>
          <w:sz w:val="22"/>
          <w:szCs w:val="22"/>
        </w:rPr>
        <w:t>mengembangkan</w:t>
      </w:r>
      <w:proofErr w:type="spellEnd"/>
      <w:r w:rsidRPr="00E3547F">
        <w:rPr>
          <w:sz w:val="22"/>
          <w:szCs w:val="22"/>
        </w:rPr>
        <w:t xml:space="preserve"> </w:t>
      </w:r>
      <w:proofErr w:type="spellStart"/>
      <w:r w:rsidRPr="00E3547F">
        <w:rPr>
          <w:sz w:val="22"/>
          <w:szCs w:val="22"/>
        </w:rPr>
        <w:t>sikap</w:t>
      </w:r>
      <w:proofErr w:type="spellEnd"/>
      <w:r w:rsidRPr="00E3547F">
        <w:rPr>
          <w:sz w:val="22"/>
          <w:szCs w:val="22"/>
        </w:rPr>
        <w:t xml:space="preserve"> </w:t>
      </w:r>
      <w:proofErr w:type="spellStart"/>
      <w:r w:rsidRPr="00E3547F">
        <w:rPr>
          <w:sz w:val="22"/>
          <w:szCs w:val="22"/>
        </w:rPr>
        <w:t>obyektif</w:t>
      </w:r>
      <w:proofErr w:type="spellEnd"/>
      <w:r w:rsidRPr="00E3547F">
        <w:rPr>
          <w:sz w:val="22"/>
          <w:szCs w:val="22"/>
        </w:rPr>
        <w:t xml:space="preserve"> dan </w:t>
      </w:r>
      <w:proofErr w:type="spellStart"/>
      <w:r w:rsidRPr="00E3547F">
        <w:rPr>
          <w:sz w:val="22"/>
          <w:szCs w:val="22"/>
        </w:rPr>
        <w:t>terbuka</w:t>
      </w:r>
      <w:proofErr w:type="spellEnd"/>
      <w:r w:rsidRPr="00E3547F">
        <w:rPr>
          <w:sz w:val="22"/>
          <w:szCs w:val="22"/>
        </w:rPr>
        <w:t xml:space="preserve"> yang sangat </w:t>
      </w:r>
      <w:proofErr w:type="spellStart"/>
      <w:r w:rsidRPr="00E3547F">
        <w:rPr>
          <w:sz w:val="22"/>
          <w:szCs w:val="22"/>
        </w:rPr>
        <w:t>diperlukan</w:t>
      </w:r>
      <w:proofErr w:type="spellEnd"/>
      <w:r w:rsidRPr="00E3547F">
        <w:rPr>
          <w:sz w:val="22"/>
          <w:szCs w:val="22"/>
        </w:rPr>
        <w:t xml:space="preserve"> </w:t>
      </w:r>
      <w:proofErr w:type="spellStart"/>
      <w:r w:rsidRPr="00E3547F">
        <w:rPr>
          <w:sz w:val="22"/>
          <w:szCs w:val="22"/>
        </w:rPr>
        <w:t>dalam</w:t>
      </w:r>
      <w:proofErr w:type="spellEnd"/>
      <w:r w:rsidRPr="00E3547F">
        <w:rPr>
          <w:sz w:val="22"/>
          <w:szCs w:val="22"/>
        </w:rPr>
        <w:t xml:space="preserve"> </w:t>
      </w:r>
      <w:proofErr w:type="spellStart"/>
      <w:r w:rsidRPr="00E3547F">
        <w:rPr>
          <w:sz w:val="22"/>
          <w:szCs w:val="22"/>
        </w:rPr>
        <w:t>menghadapi</w:t>
      </w:r>
      <w:proofErr w:type="spellEnd"/>
      <w:r w:rsidRPr="00E3547F">
        <w:rPr>
          <w:sz w:val="22"/>
          <w:szCs w:val="22"/>
        </w:rPr>
        <w:t xml:space="preserve"> masa </w:t>
      </w:r>
      <w:proofErr w:type="spellStart"/>
      <w:r w:rsidRPr="00E3547F">
        <w:rPr>
          <w:sz w:val="22"/>
          <w:szCs w:val="22"/>
        </w:rPr>
        <w:t>depan</w:t>
      </w:r>
      <w:proofErr w:type="spellEnd"/>
      <w:r w:rsidRPr="00E3547F">
        <w:rPr>
          <w:sz w:val="22"/>
          <w:szCs w:val="22"/>
        </w:rPr>
        <w:t xml:space="preserve"> yang </w:t>
      </w:r>
      <w:proofErr w:type="spellStart"/>
      <w:r w:rsidRPr="00E3547F">
        <w:rPr>
          <w:sz w:val="22"/>
          <w:szCs w:val="22"/>
        </w:rPr>
        <w:t>selalu</w:t>
      </w:r>
      <w:proofErr w:type="spellEnd"/>
      <w:r w:rsidRPr="00E3547F">
        <w:rPr>
          <w:sz w:val="22"/>
          <w:szCs w:val="22"/>
        </w:rPr>
        <w:t xml:space="preserve"> </w:t>
      </w:r>
      <w:proofErr w:type="spellStart"/>
      <w:r w:rsidRPr="00E3547F">
        <w:rPr>
          <w:sz w:val="22"/>
          <w:szCs w:val="22"/>
        </w:rPr>
        <w:t>berubah</w:t>
      </w:r>
      <w:proofErr w:type="spellEnd"/>
      <w:r w:rsidRPr="00E3547F">
        <w:rPr>
          <w:sz w:val="22"/>
          <w:szCs w:val="22"/>
        </w:rPr>
        <w:t xml:space="preserve">. </w:t>
      </w:r>
      <w:proofErr w:type="spellStart"/>
      <w:r w:rsidRPr="00E3547F">
        <w:rPr>
          <w:sz w:val="22"/>
          <w:szCs w:val="22"/>
        </w:rPr>
        <w:t>Implikasi</w:t>
      </w:r>
      <w:proofErr w:type="spellEnd"/>
      <w:r w:rsidRPr="00E3547F">
        <w:rPr>
          <w:sz w:val="22"/>
          <w:szCs w:val="22"/>
        </w:rPr>
        <w:t xml:space="preserve"> </w:t>
      </w:r>
      <w:proofErr w:type="spellStart"/>
      <w:r w:rsidRPr="00E3547F">
        <w:rPr>
          <w:sz w:val="22"/>
          <w:szCs w:val="22"/>
        </w:rPr>
        <w:t>dari</w:t>
      </w:r>
      <w:proofErr w:type="spellEnd"/>
      <w:r w:rsidRPr="00E3547F">
        <w:rPr>
          <w:sz w:val="22"/>
          <w:szCs w:val="22"/>
        </w:rPr>
        <w:t xml:space="preserve"> </w:t>
      </w:r>
      <w:proofErr w:type="spellStart"/>
      <w:r w:rsidRPr="00E3547F">
        <w:rPr>
          <w:sz w:val="22"/>
          <w:szCs w:val="22"/>
        </w:rPr>
        <w:t>visi</w:t>
      </w:r>
      <w:proofErr w:type="spellEnd"/>
      <w:r w:rsidRPr="00E3547F">
        <w:rPr>
          <w:sz w:val="22"/>
          <w:szCs w:val="22"/>
        </w:rPr>
        <w:t xml:space="preserve"> </w:t>
      </w:r>
      <w:proofErr w:type="spellStart"/>
      <w:r w:rsidRPr="00E3547F">
        <w:rPr>
          <w:sz w:val="22"/>
          <w:szCs w:val="22"/>
        </w:rPr>
        <w:t>matematika</w:t>
      </w:r>
      <w:proofErr w:type="spellEnd"/>
      <w:r w:rsidRPr="00E3547F">
        <w:rPr>
          <w:sz w:val="22"/>
          <w:szCs w:val="22"/>
        </w:rPr>
        <w:t xml:space="preserve"> </w:t>
      </w:r>
      <w:proofErr w:type="spellStart"/>
      <w:r w:rsidRPr="00E3547F">
        <w:rPr>
          <w:sz w:val="22"/>
          <w:szCs w:val="22"/>
        </w:rPr>
        <w:t>tersebut</w:t>
      </w:r>
      <w:proofErr w:type="spellEnd"/>
      <w:r w:rsidRPr="00E3547F">
        <w:rPr>
          <w:sz w:val="22"/>
          <w:szCs w:val="22"/>
        </w:rPr>
        <w:t xml:space="preserve"> salah </w:t>
      </w:r>
      <w:proofErr w:type="spellStart"/>
      <w:r w:rsidRPr="00E3547F">
        <w:rPr>
          <w:sz w:val="22"/>
          <w:szCs w:val="22"/>
        </w:rPr>
        <w:t>satunya</w:t>
      </w:r>
      <w:proofErr w:type="spellEnd"/>
      <w:r w:rsidRPr="00E3547F">
        <w:rPr>
          <w:sz w:val="22"/>
          <w:szCs w:val="22"/>
        </w:rPr>
        <w:t xml:space="preserve"> </w:t>
      </w:r>
      <w:proofErr w:type="spellStart"/>
      <w:r w:rsidRPr="00E3547F">
        <w:rPr>
          <w:sz w:val="22"/>
          <w:szCs w:val="22"/>
        </w:rPr>
        <w:t>adalah</w:t>
      </w:r>
      <w:proofErr w:type="spellEnd"/>
      <w:r w:rsidRPr="00E3547F">
        <w:rPr>
          <w:sz w:val="22"/>
          <w:szCs w:val="22"/>
        </w:rPr>
        <w:t xml:space="preserve"> </w:t>
      </w:r>
      <w:proofErr w:type="spellStart"/>
      <w:r w:rsidRPr="00E3547F">
        <w:rPr>
          <w:sz w:val="22"/>
          <w:szCs w:val="22"/>
        </w:rPr>
        <w:t>pengembangan</w:t>
      </w:r>
      <w:proofErr w:type="spellEnd"/>
      <w:r w:rsidRPr="00E3547F">
        <w:rPr>
          <w:sz w:val="22"/>
          <w:szCs w:val="22"/>
        </w:rPr>
        <w:t xml:space="preserve"> </w:t>
      </w:r>
      <w:proofErr w:type="spellStart"/>
      <w:r w:rsidRPr="00E3547F">
        <w:rPr>
          <w:sz w:val="22"/>
          <w:szCs w:val="22"/>
        </w:rPr>
        <w:t>keterampilan</w:t>
      </w:r>
      <w:proofErr w:type="spellEnd"/>
      <w:r w:rsidRPr="00E3547F">
        <w:rPr>
          <w:sz w:val="22"/>
          <w:szCs w:val="22"/>
        </w:rPr>
        <w:t xml:space="preserve"> </w:t>
      </w:r>
      <w:proofErr w:type="spellStart"/>
      <w:r w:rsidRPr="00E3547F">
        <w:rPr>
          <w:sz w:val="22"/>
          <w:szCs w:val="22"/>
        </w:rPr>
        <w:lastRenderedPageBreak/>
        <w:t>membaca</w:t>
      </w:r>
      <w:proofErr w:type="spellEnd"/>
      <w:r w:rsidRPr="00E3547F">
        <w:rPr>
          <w:sz w:val="22"/>
          <w:szCs w:val="22"/>
        </w:rPr>
        <w:t xml:space="preserve"> </w:t>
      </w:r>
      <w:proofErr w:type="spellStart"/>
      <w:r w:rsidRPr="00E3547F">
        <w:rPr>
          <w:sz w:val="22"/>
          <w:szCs w:val="22"/>
        </w:rPr>
        <w:t>matematika</w:t>
      </w:r>
      <w:proofErr w:type="spellEnd"/>
      <w:r w:rsidRPr="00E3547F">
        <w:rPr>
          <w:sz w:val="22"/>
          <w:szCs w:val="22"/>
        </w:rPr>
        <w:t xml:space="preserve"> yang </w:t>
      </w:r>
      <w:proofErr w:type="spellStart"/>
      <w:r w:rsidRPr="00E3547F">
        <w:rPr>
          <w:sz w:val="22"/>
          <w:szCs w:val="22"/>
        </w:rPr>
        <w:t>berkaitan</w:t>
      </w:r>
      <w:proofErr w:type="spellEnd"/>
      <w:r w:rsidRPr="00E3547F">
        <w:rPr>
          <w:sz w:val="22"/>
          <w:szCs w:val="22"/>
        </w:rPr>
        <w:t xml:space="preserve"> </w:t>
      </w:r>
      <w:proofErr w:type="spellStart"/>
      <w:r w:rsidRPr="00E3547F">
        <w:rPr>
          <w:sz w:val="22"/>
          <w:szCs w:val="22"/>
        </w:rPr>
        <w:t>erat</w:t>
      </w:r>
      <w:proofErr w:type="spellEnd"/>
      <w:r w:rsidRPr="00E3547F">
        <w:rPr>
          <w:sz w:val="22"/>
          <w:szCs w:val="22"/>
        </w:rPr>
        <w:t xml:space="preserve"> </w:t>
      </w:r>
      <w:proofErr w:type="spellStart"/>
      <w:r w:rsidRPr="00E3547F">
        <w:rPr>
          <w:sz w:val="22"/>
          <w:szCs w:val="22"/>
        </w:rPr>
        <w:t>dengan</w:t>
      </w:r>
      <w:proofErr w:type="spellEnd"/>
      <w:r w:rsidRPr="00E3547F">
        <w:rPr>
          <w:sz w:val="22"/>
          <w:szCs w:val="22"/>
        </w:rPr>
        <w:t xml:space="preserve"> </w:t>
      </w:r>
      <w:proofErr w:type="spellStart"/>
      <w:r w:rsidRPr="00E3547F">
        <w:rPr>
          <w:sz w:val="22"/>
          <w:szCs w:val="22"/>
        </w:rPr>
        <w:t>pengembangan</w:t>
      </w:r>
      <w:proofErr w:type="spellEnd"/>
      <w:r w:rsidRPr="00E3547F">
        <w:rPr>
          <w:sz w:val="22"/>
          <w:szCs w:val="22"/>
        </w:rPr>
        <w:t xml:space="preserve"> </w:t>
      </w:r>
      <w:proofErr w:type="spellStart"/>
      <w:r w:rsidRPr="00E3547F">
        <w:rPr>
          <w:sz w:val="22"/>
          <w:szCs w:val="22"/>
        </w:rPr>
        <w:t>kemampuan</w:t>
      </w:r>
      <w:proofErr w:type="spellEnd"/>
      <w:r w:rsidRPr="00E3547F">
        <w:rPr>
          <w:sz w:val="22"/>
          <w:szCs w:val="22"/>
        </w:rPr>
        <w:t xml:space="preserve"> </w:t>
      </w:r>
      <w:proofErr w:type="spellStart"/>
      <w:r w:rsidRPr="00E3547F">
        <w:rPr>
          <w:sz w:val="22"/>
          <w:szCs w:val="22"/>
        </w:rPr>
        <w:t>kemampuan</w:t>
      </w:r>
      <w:proofErr w:type="spellEnd"/>
      <w:r w:rsidRPr="00E3547F">
        <w:rPr>
          <w:sz w:val="22"/>
          <w:szCs w:val="22"/>
        </w:rPr>
        <w:t xml:space="preserve"> </w:t>
      </w:r>
      <w:proofErr w:type="spellStart"/>
      <w:r w:rsidRPr="00E3547F">
        <w:rPr>
          <w:sz w:val="22"/>
          <w:szCs w:val="22"/>
        </w:rPr>
        <w:t>berfikir</w:t>
      </w:r>
      <w:proofErr w:type="spellEnd"/>
      <w:r w:rsidRPr="00E3547F">
        <w:rPr>
          <w:sz w:val="22"/>
          <w:szCs w:val="22"/>
        </w:rPr>
        <w:t xml:space="preserve"> </w:t>
      </w:r>
      <w:proofErr w:type="spellStart"/>
      <w:r w:rsidRPr="00E3547F">
        <w:rPr>
          <w:sz w:val="22"/>
          <w:szCs w:val="22"/>
        </w:rPr>
        <w:t>matematik</w:t>
      </w:r>
      <w:proofErr w:type="spellEnd"/>
      <w:r w:rsidRPr="00E3547F">
        <w:rPr>
          <w:sz w:val="22"/>
          <w:szCs w:val="22"/>
        </w:rPr>
        <w:t xml:space="preserve">, </w:t>
      </w:r>
      <w:proofErr w:type="spellStart"/>
      <w:r w:rsidRPr="00E3547F">
        <w:rPr>
          <w:sz w:val="22"/>
          <w:szCs w:val="22"/>
        </w:rPr>
        <w:t>atau</w:t>
      </w:r>
      <w:proofErr w:type="spellEnd"/>
      <w:r w:rsidRPr="00E3547F">
        <w:rPr>
          <w:sz w:val="22"/>
          <w:szCs w:val="22"/>
        </w:rPr>
        <w:t xml:space="preserve"> </w:t>
      </w:r>
      <w:proofErr w:type="spellStart"/>
      <w:r w:rsidRPr="00E3547F">
        <w:rPr>
          <w:sz w:val="22"/>
          <w:szCs w:val="22"/>
        </w:rPr>
        <w:t>kemampuan</w:t>
      </w:r>
      <w:proofErr w:type="spellEnd"/>
      <w:r w:rsidRPr="00E3547F">
        <w:rPr>
          <w:sz w:val="22"/>
          <w:szCs w:val="22"/>
        </w:rPr>
        <w:t xml:space="preserve"> </w:t>
      </w:r>
      <w:proofErr w:type="spellStart"/>
      <w:r w:rsidRPr="00E3547F">
        <w:rPr>
          <w:sz w:val="22"/>
          <w:szCs w:val="22"/>
        </w:rPr>
        <w:t>melaksanakan</w:t>
      </w:r>
      <w:proofErr w:type="spellEnd"/>
      <w:r w:rsidRPr="00E3547F">
        <w:rPr>
          <w:sz w:val="22"/>
          <w:szCs w:val="22"/>
        </w:rPr>
        <w:t xml:space="preserve"> proses dan </w:t>
      </w:r>
      <w:proofErr w:type="spellStart"/>
      <w:r w:rsidRPr="00E3547F">
        <w:rPr>
          <w:sz w:val="22"/>
          <w:szCs w:val="22"/>
        </w:rPr>
        <w:t>tugas</w:t>
      </w:r>
      <w:proofErr w:type="spellEnd"/>
      <w:r w:rsidRPr="00E3547F">
        <w:rPr>
          <w:sz w:val="22"/>
          <w:szCs w:val="22"/>
        </w:rPr>
        <w:t xml:space="preserve"> </w:t>
      </w:r>
      <w:proofErr w:type="spellStart"/>
      <w:r w:rsidRPr="00E3547F">
        <w:rPr>
          <w:sz w:val="22"/>
          <w:szCs w:val="22"/>
        </w:rPr>
        <w:t>matematik</w:t>
      </w:r>
      <w:proofErr w:type="spellEnd"/>
      <w:r w:rsidRPr="00E3547F">
        <w:rPr>
          <w:sz w:val="22"/>
          <w:szCs w:val="22"/>
        </w:rPr>
        <w:t xml:space="preserve">. </w:t>
      </w:r>
    </w:p>
    <w:p w14:paraId="4943602D" w14:textId="77777777" w:rsidR="00E3547F" w:rsidRPr="00E3547F" w:rsidRDefault="00E3547F" w:rsidP="00E3547F">
      <w:pPr>
        <w:pStyle w:val="Default"/>
        <w:ind w:firstLine="720"/>
        <w:jc w:val="both"/>
        <w:rPr>
          <w:sz w:val="22"/>
          <w:szCs w:val="22"/>
        </w:rPr>
      </w:pPr>
      <w:proofErr w:type="spellStart"/>
      <w:r w:rsidRPr="00E3547F">
        <w:rPr>
          <w:sz w:val="22"/>
          <w:szCs w:val="22"/>
        </w:rPr>
        <w:t>Sumarmo</w:t>
      </w:r>
      <w:proofErr w:type="spellEnd"/>
      <w:r w:rsidRPr="00E3547F">
        <w:rPr>
          <w:sz w:val="22"/>
          <w:szCs w:val="22"/>
        </w:rPr>
        <w:t xml:space="preserve"> (2006) </w:t>
      </w:r>
      <w:proofErr w:type="spellStart"/>
      <w:r w:rsidRPr="00E3547F">
        <w:rPr>
          <w:sz w:val="22"/>
          <w:szCs w:val="22"/>
        </w:rPr>
        <w:t>menyatakan</w:t>
      </w:r>
      <w:proofErr w:type="spellEnd"/>
      <w:r w:rsidRPr="00E3547F">
        <w:rPr>
          <w:sz w:val="22"/>
          <w:szCs w:val="22"/>
        </w:rPr>
        <w:t xml:space="preserve"> </w:t>
      </w:r>
      <w:proofErr w:type="spellStart"/>
      <w:r w:rsidRPr="00E3547F">
        <w:rPr>
          <w:sz w:val="22"/>
          <w:szCs w:val="22"/>
        </w:rPr>
        <w:t>bahwa</w:t>
      </w:r>
      <w:proofErr w:type="spellEnd"/>
      <w:r w:rsidRPr="00E3547F">
        <w:rPr>
          <w:sz w:val="22"/>
          <w:szCs w:val="22"/>
        </w:rPr>
        <w:t xml:space="preserve"> </w:t>
      </w:r>
      <w:proofErr w:type="spellStart"/>
      <w:r w:rsidRPr="00E3547F">
        <w:rPr>
          <w:sz w:val="22"/>
          <w:szCs w:val="22"/>
        </w:rPr>
        <w:t>terdapat</w:t>
      </w:r>
      <w:proofErr w:type="spellEnd"/>
      <w:r w:rsidRPr="00E3547F">
        <w:rPr>
          <w:sz w:val="22"/>
          <w:szCs w:val="22"/>
        </w:rPr>
        <w:t xml:space="preserve"> </w:t>
      </w:r>
      <w:proofErr w:type="spellStart"/>
      <w:r w:rsidRPr="00E3547F">
        <w:rPr>
          <w:sz w:val="22"/>
          <w:szCs w:val="22"/>
        </w:rPr>
        <w:t>beberapa</w:t>
      </w:r>
      <w:proofErr w:type="spellEnd"/>
      <w:r w:rsidRPr="00E3547F">
        <w:rPr>
          <w:sz w:val="22"/>
          <w:szCs w:val="22"/>
        </w:rPr>
        <w:t xml:space="preserve"> </w:t>
      </w:r>
      <w:proofErr w:type="spellStart"/>
      <w:r w:rsidRPr="00E3547F">
        <w:rPr>
          <w:sz w:val="22"/>
          <w:szCs w:val="22"/>
        </w:rPr>
        <w:t>istilah</w:t>
      </w:r>
      <w:proofErr w:type="spellEnd"/>
      <w:r w:rsidRPr="00E3547F">
        <w:rPr>
          <w:sz w:val="22"/>
          <w:szCs w:val="22"/>
        </w:rPr>
        <w:t xml:space="preserve"> yang </w:t>
      </w:r>
      <w:proofErr w:type="spellStart"/>
      <w:r w:rsidRPr="00E3547F">
        <w:rPr>
          <w:sz w:val="22"/>
          <w:szCs w:val="22"/>
        </w:rPr>
        <w:t>berkaitan</w:t>
      </w:r>
      <w:proofErr w:type="spellEnd"/>
      <w:r w:rsidRPr="00E3547F">
        <w:rPr>
          <w:sz w:val="22"/>
          <w:szCs w:val="22"/>
        </w:rPr>
        <w:t xml:space="preserve"> </w:t>
      </w:r>
      <w:proofErr w:type="spellStart"/>
      <w:r w:rsidRPr="00E3547F">
        <w:rPr>
          <w:sz w:val="22"/>
          <w:szCs w:val="22"/>
        </w:rPr>
        <w:t>dengan</w:t>
      </w:r>
      <w:proofErr w:type="spellEnd"/>
      <w:r w:rsidRPr="00E3547F">
        <w:rPr>
          <w:sz w:val="22"/>
          <w:szCs w:val="22"/>
        </w:rPr>
        <w:t xml:space="preserve"> </w:t>
      </w:r>
      <w:proofErr w:type="spellStart"/>
      <w:r w:rsidRPr="00E3547F">
        <w:rPr>
          <w:sz w:val="22"/>
          <w:szCs w:val="22"/>
        </w:rPr>
        <w:t>berfikir</w:t>
      </w:r>
      <w:proofErr w:type="spellEnd"/>
      <w:r w:rsidRPr="00E3547F">
        <w:rPr>
          <w:sz w:val="22"/>
          <w:szCs w:val="22"/>
        </w:rPr>
        <w:t xml:space="preserve"> </w:t>
      </w:r>
      <w:proofErr w:type="spellStart"/>
      <w:r w:rsidRPr="00E3547F">
        <w:rPr>
          <w:sz w:val="22"/>
          <w:szCs w:val="22"/>
        </w:rPr>
        <w:t>matematik</w:t>
      </w:r>
      <w:proofErr w:type="spellEnd"/>
      <w:r w:rsidRPr="00E3547F">
        <w:rPr>
          <w:sz w:val="22"/>
          <w:szCs w:val="22"/>
        </w:rPr>
        <w:t xml:space="preserve"> (mathematical thinking), </w:t>
      </w:r>
      <w:proofErr w:type="spellStart"/>
      <w:r w:rsidRPr="00E3547F">
        <w:rPr>
          <w:sz w:val="22"/>
          <w:szCs w:val="22"/>
        </w:rPr>
        <w:t>antara</w:t>
      </w:r>
      <w:proofErr w:type="spellEnd"/>
      <w:r w:rsidRPr="00E3547F">
        <w:rPr>
          <w:sz w:val="22"/>
          <w:szCs w:val="22"/>
        </w:rPr>
        <w:t xml:space="preserve"> lain </w:t>
      </w:r>
      <w:proofErr w:type="spellStart"/>
      <w:r w:rsidRPr="00E3547F">
        <w:rPr>
          <w:sz w:val="22"/>
          <w:szCs w:val="22"/>
        </w:rPr>
        <w:t>kemampuan</w:t>
      </w:r>
      <w:proofErr w:type="spellEnd"/>
      <w:r w:rsidRPr="00E3547F">
        <w:rPr>
          <w:sz w:val="22"/>
          <w:szCs w:val="22"/>
        </w:rPr>
        <w:t xml:space="preserve"> </w:t>
      </w:r>
      <w:proofErr w:type="spellStart"/>
      <w:r w:rsidRPr="00E3547F">
        <w:rPr>
          <w:sz w:val="22"/>
          <w:szCs w:val="22"/>
        </w:rPr>
        <w:t>matematik</w:t>
      </w:r>
      <w:proofErr w:type="spellEnd"/>
      <w:r w:rsidRPr="00E3547F">
        <w:rPr>
          <w:sz w:val="22"/>
          <w:szCs w:val="22"/>
        </w:rPr>
        <w:t xml:space="preserve"> (mathematical abilities), </w:t>
      </w:r>
      <w:proofErr w:type="spellStart"/>
      <w:r w:rsidRPr="00E3547F">
        <w:rPr>
          <w:sz w:val="22"/>
          <w:szCs w:val="22"/>
        </w:rPr>
        <w:t>keterampilan</w:t>
      </w:r>
      <w:proofErr w:type="spellEnd"/>
      <w:r w:rsidRPr="00E3547F">
        <w:rPr>
          <w:sz w:val="22"/>
          <w:szCs w:val="22"/>
        </w:rPr>
        <w:t xml:space="preserve"> </w:t>
      </w:r>
      <w:proofErr w:type="spellStart"/>
      <w:r w:rsidRPr="00E3547F">
        <w:rPr>
          <w:sz w:val="22"/>
          <w:szCs w:val="22"/>
        </w:rPr>
        <w:t>matematik</w:t>
      </w:r>
      <w:proofErr w:type="spellEnd"/>
      <w:r w:rsidRPr="00E3547F">
        <w:rPr>
          <w:sz w:val="22"/>
          <w:szCs w:val="22"/>
        </w:rPr>
        <w:t xml:space="preserve"> (mathematical skill), </w:t>
      </w:r>
      <w:proofErr w:type="spellStart"/>
      <w:r w:rsidRPr="00E3547F">
        <w:rPr>
          <w:sz w:val="22"/>
          <w:szCs w:val="22"/>
        </w:rPr>
        <w:t>melaksanakan</w:t>
      </w:r>
      <w:proofErr w:type="spellEnd"/>
      <w:r w:rsidRPr="00E3547F">
        <w:rPr>
          <w:sz w:val="22"/>
          <w:szCs w:val="22"/>
        </w:rPr>
        <w:t xml:space="preserve"> proses </w:t>
      </w:r>
      <w:proofErr w:type="spellStart"/>
      <w:r w:rsidRPr="00E3547F">
        <w:rPr>
          <w:sz w:val="22"/>
          <w:szCs w:val="22"/>
        </w:rPr>
        <w:t>matematika</w:t>
      </w:r>
      <w:proofErr w:type="spellEnd"/>
      <w:r w:rsidRPr="00E3547F">
        <w:rPr>
          <w:sz w:val="22"/>
          <w:szCs w:val="22"/>
        </w:rPr>
        <w:t xml:space="preserve"> (doings mathematics) dan </w:t>
      </w:r>
      <w:proofErr w:type="spellStart"/>
      <w:r w:rsidRPr="00E3547F">
        <w:rPr>
          <w:sz w:val="22"/>
          <w:szCs w:val="22"/>
        </w:rPr>
        <w:t>tugas</w:t>
      </w:r>
      <w:proofErr w:type="spellEnd"/>
      <w:r w:rsidRPr="00E3547F">
        <w:rPr>
          <w:sz w:val="22"/>
          <w:szCs w:val="22"/>
        </w:rPr>
        <w:t xml:space="preserve"> </w:t>
      </w:r>
      <w:proofErr w:type="spellStart"/>
      <w:r w:rsidRPr="00E3547F">
        <w:rPr>
          <w:sz w:val="22"/>
          <w:szCs w:val="22"/>
        </w:rPr>
        <w:t>matematika</w:t>
      </w:r>
      <w:proofErr w:type="spellEnd"/>
      <w:r w:rsidRPr="00E3547F">
        <w:rPr>
          <w:sz w:val="22"/>
          <w:szCs w:val="22"/>
        </w:rPr>
        <w:t xml:space="preserve"> (mathematical task). </w:t>
      </w:r>
      <w:proofErr w:type="spellStart"/>
      <w:r w:rsidRPr="00E3547F">
        <w:rPr>
          <w:sz w:val="22"/>
          <w:szCs w:val="22"/>
        </w:rPr>
        <w:t>Berfikir</w:t>
      </w:r>
      <w:proofErr w:type="spellEnd"/>
      <w:r w:rsidRPr="00E3547F">
        <w:rPr>
          <w:sz w:val="22"/>
          <w:szCs w:val="22"/>
        </w:rPr>
        <w:t xml:space="preserve"> </w:t>
      </w:r>
      <w:proofErr w:type="spellStart"/>
      <w:r w:rsidRPr="00E3547F">
        <w:rPr>
          <w:sz w:val="22"/>
          <w:szCs w:val="22"/>
        </w:rPr>
        <w:t>matematik</w:t>
      </w:r>
      <w:proofErr w:type="spellEnd"/>
      <w:r w:rsidRPr="00E3547F">
        <w:rPr>
          <w:sz w:val="22"/>
          <w:szCs w:val="22"/>
        </w:rPr>
        <w:t xml:space="preserve"> </w:t>
      </w:r>
      <w:proofErr w:type="spellStart"/>
      <w:r w:rsidRPr="00E3547F">
        <w:rPr>
          <w:sz w:val="22"/>
          <w:szCs w:val="22"/>
        </w:rPr>
        <w:t>diartikan</w:t>
      </w:r>
      <w:proofErr w:type="spellEnd"/>
      <w:r w:rsidRPr="00E3547F">
        <w:rPr>
          <w:sz w:val="22"/>
          <w:szCs w:val="22"/>
        </w:rPr>
        <w:t xml:space="preserve"> </w:t>
      </w:r>
      <w:proofErr w:type="spellStart"/>
      <w:r w:rsidRPr="00E3547F">
        <w:rPr>
          <w:sz w:val="22"/>
          <w:szCs w:val="22"/>
        </w:rPr>
        <w:t>sebagai</w:t>
      </w:r>
      <w:proofErr w:type="spellEnd"/>
      <w:r w:rsidRPr="00E3547F">
        <w:rPr>
          <w:sz w:val="22"/>
          <w:szCs w:val="22"/>
        </w:rPr>
        <w:t xml:space="preserve"> </w:t>
      </w:r>
      <w:proofErr w:type="spellStart"/>
      <w:r w:rsidRPr="00E3547F">
        <w:rPr>
          <w:sz w:val="22"/>
          <w:szCs w:val="22"/>
        </w:rPr>
        <w:t>melaksanakan</w:t>
      </w:r>
      <w:proofErr w:type="spellEnd"/>
      <w:r w:rsidRPr="00E3547F">
        <w:rPr>
          <w:sz w:val="22"/>
          <w:szCs w:val="22"/>
        </w:rPr>
        <w:t xml:space="preserve"> </w:t>
      </w:r>
      <w:proofErr w:type="spellStart"/>
      <w:r w:rsidRPr="00E3547F">
        <w:rPr>
          <w:sz w:val="22"/>
          <w:szCs w:val="22"/>
        </w:rPr>
        <w:t>kegiatan</w:t>
      </w:r>
      <w:proofErr w:type="spellEnd"/>
      <w:r w:rsidRPr="00E3547F">
        <w:rPr>
          <w:sz w:val="22"/>
          <w:szCs w:val="22"/>
        </w:rPr>
        <w:t xml:space="preserve"> </w:t>
      </w:r>
      <w:proofErr w:type="spellStart"/>
      <w:r w:rsidRPr="00E3547F">
        <w:rPr>
          <w:sz w:val="22"/>
          <w:szCs w:val="22"/>
        </w:rPr>
        <w:t>atau</w:t>
      </w:r>
      <w:proofErr w:type="spellEnd"/>
      <w:r w:rsidRPr="00E3547F">
        <w:rPr>
          <w:sz w:val="22"/>
          <w:szCs w:val="22"/>
        </w:rPr>
        <w:t xml:space="preserve"> proses </w:t>
      </w:r>
      <w:proofErr w:type="spellStart"/>
      <w:r w:rsidRPr="00E3547F">
        <w:rPr>
          <w:sz w:val="22"/>
          <w:szCs w:val="22"/>
        </w:rPr>
        <w:t>matematika</w:t>
      </w:r>
      <w:proofErr w:type="spellEnd"/>
      <w:r w:rsidRPr="00E3547F">
        <w:rPr>
          <w:sz w:val="22"/>
          <w:szCs w:val="22"/>
        </w:rPr>
        <w:t xml:space="preserve"> (doing math) </w:t>
      </w:r>
      <w:proofErr w:type="spellStart"/>
      <w:r w:rsidRPr="00E3547F">
        <w:rPr>
          <w:sz w:val="22"/>
          <w:szCs w:val="22"/>
        </w:rPr>
        <w:t>atau</w:t>
      </w:r>
      <w:proofErr w:type="spellEnd"/>
      <w:r w:rsidRPr="00E3547F">
        <w:rPr>
          <w:sz w:val="22"/>
          <w:szCs w:val="22"/>
        </w:rPr>
        <w:t xml:space="preserve"> </w:t>
      </w:r>
      <w:proofErr w:type="spellStart"/>
      <w:r w:rsidRPr="00E3547F">
        <w:rPr>
          <w:sz w:val="22"/>
          <w:szCs w:val="22"/>
        </w:rPr>
        <w:t>tugas</w:t>
      </w:r>
      <w:proofErr w:type="spellEnd"/>
      <w:r w:rsidRPr="00E3547F">
        <w:rPr>
          <w:sz w:val="22"/>
          <w:szCs w:val="22"/>
        </w:rPr>
        <w:t xml:space="preserve"> </w:t>
      </w:r>
      <w:proofErr w:type="spellStart"/>
      <w:r w:rsidRPr="00E3547F">
        <w:rPr>
          <w:sz w:val="22"/>
          <w:szCs w:val="22"/>
        </w:rPr>
        <w:t>matematik</w:t>
      </w:r>
      <w:proofErr w:type="spellEnd"/>
      <w:r w:rsidRPr="00E3547F">
        <w:rPr>
          <w:sz w:val="22"/>
          <w:szCs w:val="22"/>
        </w:rPr>
        <w:t xml:space="preserve"> (mathematical task). </w:t>
      </w:r>
      <w:proofErr w:type="spellStart"/>
      <w:r w:rsidRPr="00E3547F">
        <w:rPr>
          <w:sz w:val="22"/>
          <w:szCs w:val="22"/>
        </w:rPr>
        <w:t>Ditinjau</w:t>
      </w:r>
      <w:proofErr w:type="spellEnd"/>
      <w:r w:rsidRPr="00E3547F">
        <w:rPr>
          <w:sz w:val="22"/>
          <w:szCs w:val="22"/>
        </w:rPr>
        <w:t xml:space="preserve"> </w:t>
      </w:r>
      <w:proofErr w:type="spellStart"/>
      <w:r w:rsidRPr="00E3547F">
        <w:rPr>
          <w:sz w:val="22"/>
          <w:szCs w:val="22"/>
        </w:rPr>
        <w:t>dari</w:t>
      </w:r>
      <w:proofErr w:type="spellEnd"/>
      <w:r w:rsidRPr="00E3547F">
        <w:rPr>
          <w:sz w:val="22"/>
          <w:szCs w:val="22"/>
        </w:rPr>
        <w:t xml:space="preserve"> </w:t>
      </w:r>
      <w:proofErr w:type="spellStart"/>
      <w:r w:rsidRPr="00E3547F">
        <w:rPr>
          <w:sz w:val="22"/>
          <w:szCs w:val="22"/>
        </w:rPr>
        <w:t>kedalaman</w:t>
      </w:r>
      <w:proofErr w:type="spellEnd"/>
      <w:r w:rsidRPr="00E3547F">
        <w:rPr>
          <w:sz w:val="22"/>
          <w:szCs w:val="22"/>
        </w:rPr>
        <w:t xml:space="preserve"> </w:t>
      </w:r>
      <w:proofErr w:type="spellStart"/>
      <w:r w:rsidRPr="00E3547F">
        <w:rPr>
          <w:sz w:val="22"/>
          <w:szCs w:val="22"/>
        </w:rPr>
        <w:t>atau</w:t>
      </w:r>
      <w:proofErr w:type="spellEnd"/>
      <w:r w:rsidRPr="00E3547F">
        <w:rPr>
          <w:sz w:val="22"/>
          <w:szCs w:val="22"/>
        </w:rPr>
        <w:t xml:space="preserve"> </w:t>
      </w:r>
      <w:proofErr w:type="spellStart"/>
      <w:r w:rsidRPr="00E3547F">
        <w:rPr>
          <w:sz w:val="22"/>
          <w:szCs w:val="22"/>
        </w:rPr>
        <w:t>kekompleksan</w:t>
      </w:r>
      <w:proofErr w:type="spellEnd"/>
      <w:r w:rsidRPr="00E3547F">
        <w:rPr>
          <w:sz w:val="22"/>
          <w:szCs w:val="22"/>
        </w:rPr>
        <w:t xml:space="preserve"> </w:t>
      </w:r>
      <w:proofErr w:type="spellStart"/>
      <w:r w:rsidRPr="00E3547F">
        <w:rPr>
          <w:sz w:val="22"/>
          <w:szCs w:val="22"/>
        </w:rPr>
        <w:t>kegiatan</w:t>
      </w:r>
      <w:proofErr w:type="spellEnd"/>
      <w:r w:rsidRPr="00E3547F">
        <w:rPr>
          <w:sz w:val="22"/>
          <w:szCs w:val="22"/>
        </w:rPr>
        <w:t xml:space="preserve"> </w:t>
      </w:r>
      <w:proofErr w:type="spellStart"/>
      <w:r w:rsidRPr="00E3547F">
        <w:rPr>
          <w:sz w:val="22"/>
          <w:szCs w:val="22"/>
        </w:rPr>
        <w:t>matematika</w:t>
      </w:r>
      <w:proofErr w:type="spellEnd"/>
      <w:r w:rsidRPr="00E3547F">
        <w:rPr>
          <w:sz w:val="22"/>
          <w:szCs w:val="22"/>
        </w:rPr>
        <w:t xml:space="preserve"> yang </w:t>
      </w:r>
      <w:proofErr w:type="spellStart"/>
      <w:r w:rsidRPr="00E3547F">
        <w:rPr>
          <w:sz w:val="22"/>
          <w:szCs w:val="22"/>
        </w:rPr>
        <w:t>terlibat</w:t>
      </w:r>
      <w:proofErr w:type="spellEnd"/>
      <w:r w:rsidRPr="00E3547F">
        <w:rPr>
          <w:sz w:val="22"/>
          <w:szCs w:val="22"/>
        </w:rPr>
        <w:t xml:space="preserve">, </w:t>
      </w:r>
      <w:proofErr w:type="spellStart"/>
      <w:r w:rsidRPr="00E3547F">
        <w:rPr>
          <w:sz w:val="22"/>
          <w:szCs w:val="22"/>
        </w:rPr>
        <w:t>berfikir</w:t>
      </w:r>
      <w:proofErr w:type="spellEnd"/>
      <w:r w:rsidRPr="00E3547F">
        <w:rPr>
          <w:sz w:val="22"/>
          <w:szCs w:val="22"/>
        </w:rPr>
        <w:t xml:space="preserve"> </w:t>
      </w:r>
      <w:proofErr w:type="spellStart"/>
      <w:r w:rsidRPr="00E3547F">
        <w:rPr>
          <w:sz w:val="22"/>
          <w:szCs w:val="22"/>
        </w:rPr>
        <w:t>matematik</w:t>
      </w:r>
      <w:proofErr w:type="spellEnd"/>
      <w:r w:rsidRPr="00E3547F">
        <w:rPr>
          <w:sz w:val="22"/>
          <w:szCs w:val="22"/>
        </w:rPr>
        <w:t xml:space="preserve"> </w:t>
      </w:r>
      <w:proofErr w:type="spellStart"/>
      <w:r w:rsidRPr="00E3547F">
        <w:rPr>
          <w:sz w:val="22"/>
          <w:szCs w:val="22"/>
        </w:rPr>
        <w:t>dapat</w:t>
      </w:r>
      <w:proofErr w:type="spellEnd"/>
      <w:r w:rsidRPr="00E3547F">
        <w:rPr>
          <w:sz w:val="22"/>
          <w:szCs w:val="22"/>
        </w:rPr>
        <w:t xml:space="preserve"> </w:t>
      </w:r>
      <w:proofErr w:type="spellStart"/>
      <w:r w:rsidRPr="00E3547F">
        <w:rPr>
          <w:sz w:val="22"/>
          <w:szCs w:val="22"/>
        </w:rPr>
        <w:t>digolongkan</w:t>
      </w:r>
      <w:proofErr w:type="spellEnd"/>
      <w:r w:rsidRPr="00E3547F">
        <w:rPr>
          <w:sz w:val="22"/>
          <w:szCs w:val="22"/>
        </w:rPr>
        <w:t xml:space="preserve"> </w:t>
      </w:r>
      <w:proofErr w:type="spellStart"/>
      <w:r w:rsidRPr="00E3547F">
        <w:rPr>
          <w:sz w:val="22"/>
          <w:szCs w:val="22"/>
        </w:rPr>
        <w:t>dalam</w:t>
      </w:r>
      <w:proofErr w:type="spellEnd"/>
      <w:r w:rsidRPr="00E3547F">
        <w:rPr>
          <w:sz w:val="22"/>
          <w:szCs w:val="22"/>
        </w:rPr>
        <w:t xml:space="preserve"> </w:t>
      </w:r>
      <w:proofErr w:type="spellStart"/>
      <w:r w:rsidRPr="00E3547F">
        <w:rPr>
          <w:sz w:val="22"/>
          <w:szCs w:val="22"/>
        </w:rPr>
        <w:t>dua</w:t>
      </w:r>
      <w:proofErr w:type="spellEnd"/>
      <w:r w:rsidRPr="00E3547F">
        <w:rPr>
          <w:sz w:val="22"/>
          <w:szCs w:val="22"/>
        </w:rPr>
        <w:t xml:space="preserve"> </w:t>
      </w:r>
      <w:proofErr w:type="spellStart"/>
      <w:r w:rsidRPr="00E3547F">
        <w:rPr>
          <w:sz w:val="22"/>
          <w:szCs w:val="22"/>
        </w:rPr>
        <w:t>jenis</w:t>
      </w:r>
      <w:proofErr w:type="spellEnd"/>
      <w:r w:rsidRPr="00E3547F">
        <w:rPr>
          <w:sz w:val="22"/>
          <w:szCs w:val="22"/>
        </w:rPr>
        <w:t xml:space="preserve"> </w:t>
      </w:r>
      <w:proofErr w:type="spellStart"/>
      <w:r w:rsidRPr="00E3547F">
        <w:rPr>
          <w:sz w:val="22"/>
          <w:szCs w:val="22"/>
        </w:rPr>
        <w:t>yaitu</w:t>
      </w:r>
      <w:proofErr w:type="spellEnd"/>
      <w:r w:rsidRPr="00E3547F">
        <w:rPr>
          <w:sz w:val="22"/>
          <w:szCs w:val="22"/>
        </w:rPr>
        <w:t xml:space="preserve"> </w:t>
      </w:r>
      <w:proofErr w:type="spellStart"/>
      <w:r w:rsidRPr="00E3547F">
        <w:rPr>
          <w:sz w:val="22"/>
          <w:szCs w:val="22"/>
        </w:rPr>
        <w:t>tingkat</w:t>
      </w:r>
      <w:proofErr w:type="spellEnd"/>
      <w:r w:rsidRPr="00E3547F">
        <w:rPr>
          <w:sz w:val="22"/>
          <w:szCs w:val="22"/>
        </w:rPr>
        <w:t xml:space="preserve"> </w:t>
      </w:r>
      <w:proofErr w:type="spellStart"/>
      <w:r w:rsidRPr="00E3547F">
        <w:rPr>
          <w:sz w:val="22"/>
          <w:szCs w:val="22"/>
        </w:rPr>
        <w:t>rendah</w:t>
      </w:r>
      <w:proofErr w:type="spellEnd"/>
      <w:r w:rsidRPr="00E3547F">
        <w:rPr>
          <w:sz w:val="22"/>
          <w:szCs w:val="22"/>
        </w:rPr>
        <w:t xml:space="preserve"> dan </w:t>
      </w:r>
      <w:proofErr w:type="spellStart"/>
      <w:r w:rsidRPr="00E3547F">
        <w:rPr>
          <w:sz w:val="22"/>
          <w:szCs w:val="22"/>
        </w:rPr>
        <w:t>tingkat</w:t>
      </w:r>
      <w:proofErr w:type="spellEnd"/>
      <w:r w:rsidRPr="00E3547F">
        <w:rPr>
          <w:sz w:val="22"/>
          <w:szCs w:val="22"/>
        </w:rPr>
        <w:t xml:space="preserve"> </w:t>
      </w:r>
      <w:proofErr w:type="spellStart"/>
      <w:r w:rsidRPr="00E3547F">
        <w:rPr>
          <w:sz w:val="22"/>
          <w:szCs w:val="22"/>
        </w:rPr>
        <w:t>tinggi</w:t>
      </w:r>
      <w:proofErr w:type="spellEnd"/>
      <w:r w:rsidRPr="00E3547F">
        <w:rPr>
          <w:sz w:val="22"/>
          <w:szCs w:val="22"/>
        </w:rPr>
        <w:t xml:space="preserve">. </w:t>
      </w:r>
    </w:p>
    <w:p w14:paraId="38CD6BD3" w14:textId="77777777" w:rsidR="00E3547F" w:rsidRPr="00E3547F" w:rsidRDefault="00E3547F" w:rsidP="00E3547F">
      <w:pPr>
        <w:pStyle w:val="Default"/>
        <w:ind w:firstLine="720"/>
        <w:jc w:val="both"/>
        <w:rPr>
          <w:sz w:val="22"/>
          <w:szCs w:val="22"/>
        </w:rPr>
      </w:pPr>
      <w:proofErr w:type="spellStart"/>
      <w:r w:rsidRPr="00E3547F">
        <w:rPr>
          <w:sz w:val="22"/>
          <w:szCs w:val="22"/>
        </w:rPr>
        <w:t>Dewanto</w:t>
      </w:r>
      <w:proofErr w:type="spellEnd"/>
      <w:r w:rsidRPr="00E3547F">
        <w:rPr>
          <w:sz w:val="22"/>
          <w:szCs w:val="22"/>
        </w:rPr>
        <w:t xml:space="preserve"> (2004) </w:t>
      </w:r>
      <w:proofErr w:type="spellStart"/>
      <w:r w:rsidRPr="00E3547F">
        <w:rPr>
          <w:sz w:val="22"/>
          <w:szCs w:val="22"/>
        </w:rPr>
        <w:t>menyatakan</w:t>
      </w:r>
      <w:proofErr w:type="spellEnd"/>
      <w:r w:rsidRPr="00E3547F">
        <w:rPr>
          <w:sz w:val="22"/>
          <w:szCs w:val="22"/>
        </w:rPr>
        <w:t xml:space="preserve"> </w:t>
      </w:r>
      <w:proofErr w:type="spellStart"/>
      <w:r w:rsidRPr="00E3547F">
        <w:rPr>
          <w:sz w:val="22"/>
          <w:szCs w:val="22"/>
        </w:rPr>
        <w:t>bahwa</w:t>
      </w:r>
      <w:proofErr w:type="spellEnd"/>
      <w:r w:rsidRPr="00E3547F">
        <w:rPr>
          <w:sz w:val="22"/>
          <w:szCs w:val="22"/>
        </w:rPr>
        <w:t xml:space="preserve"> </w:t>
      </w:r>
      <w:proofErr w:type="spellStart"/>
      <w:r w:rsidRPr="00E3547F">
        <w:rPr>
          <w:sz w:val="22"/>
          <w:szCs w:val="22"/>
        </w:rPr>
        <w:t>kemampuan</w:t>
      </w:r>
      <w:proofErr w:type="spellEnd"/>
      <w:r w:rsidRPr="00E3547F">
        <w:rPr>
          <w:sz w:val="22"/>
          <w:szCs w:val="22"/>
        </w:rPr>
        <w:t xml:space="preserve"> </w:t>
      </w:r>
      <w:proofErr w:type="spellStart"/>
      <w:r w:rsidRPr="00E3547F">
        <w:rPr>
          <w:sz w:val="22"/>
          <w:szCs w:val="22"/>
        </w:rPr>
        <w:t>berpikir</w:t>
      </w:r>
      <w:proofErr w:type="spellEnd"/>
      <w:r w:rsidRPr="00E3547F">
        <w:rPr>
          <w:sz w:val="22"/>
          <w:szCs w:val="22"/>
        </w:rPr>
        <w:t xml:space="preserve"> </w:t>
      </w:r>
      <w:proofErr w:type="spellStart"/>
      <w:r w:rsidRPr="00E3547F">
        <w:rPr>
          <w:sz w:val="22"/>
          <w:szCs w:val="22"/>
        </w:rPr>
        <w:t>matematis</w:t>
      </w:r>
      <w:proofErr w:type="spellEnd"/>
      <w:r w:rsidRPr="00E3547F">
        <w:rPr>
          <w:sz w:val="22"/>
          <w:szCs w:val="22"/>
        </w:rPr>
        <w:t xml:space="preserve"> </w:t>
      </w:r>
      <w:proofErr w:type="spellStart"/>
      <w:r w:rsidRPr="00E3547F">
        <w:rPr>
          <w:sz w:val="22"/>
          <w:szCs w:val="22"/>
        </w:rPr>
        <w:t>tingkat</w:t>
      </w:r>
      <w:proofErr w:type="spellEnd"/>
      <w:r w:rsidRPr="00E3547F">
        <w:rPr>
          <w:sz w:val="22"/>
          <w:szCs w:val="22"/>
        </w:rPr>
        <w:t xml:space="preserve"> </w:t>
      </w:r>
      <w:proofErr w:type="spellStart"/>
      <w:r w:rsidRPr="00E3547F">
        <w:rPr>
          <w:sz w:val="22"/>
          <w:szCs w:val="22"/>
        </w:rPr>
        <w:t>tinggi</w:t>
      </w:r>
      <w:proofErr w:type="spellEnd"/>
      <w:r w:rsidRPr="00E3547F">
        <w:rPr>
          <w:sz w:val="22"/>
          <w:szCs w:val="22"/>
        </w:rPr>
        <w:t xml:space="preserve"> </w:t>
      </w:r>
      <w:proofErr w:type="spellStart"/>
      <w:r w:rsidRPr="00E3547F">
        <w:rPr>
          <w:sz w:val="22"/>
          <w:szCs w:val="22"/>
        </w:rPr>
        <w:t>adalah</w:t>
      </w:r>
      <w:proofErr w:type="spellEnd"/>
      <w:r w:rsidRPr="00E3547F">
        <w:rPr>
          <w:sz w:val="22"/>
          <w:szCs w:val="22"/>
        </w:rPr>
        <w:t xml:space="preserve"> </w:t>
      </w:r>
      <w:proofErr w:type="spellStart"/>
      <w:r w:rsidRPr="00E3547F">
        <w:rPr>
          <w:sz w:val="22"/>
          <w:szCs w:val="22"/>
        </w:rPr>
        <w:t>suatu</w:t>
      </w:r>
      <w:proofErr w:type="spellEnd"/>
      <w:r w:rsidRPr="00E3547F">
        <w:rPr>
          <w:sz w:val="22"/>
          <w:szCs w:val="22"/>
        </w:rPr>
        <w:t xml:space="preserve"> </w:t>
      </w:r>
      <w:proofErr w:type="spellStart"/>
      <w:r w:rsidRPr="00E3547F">
        <w:rPr>
          <w:sz w:val="22"/>
          <w:szCs w:val="22"/>
        </w:rPr>
        <w:t>kapasitas</w:t>
      </w:r>
      <w:proofErr w:type="spellEnd"/>
      <w:r w:rsidRPr="00E3547F">
        <w:rPr>
          <w:sz w:val="22"/>
          <w:szCs w:val="22"/>
        </w:rPr>
        <w:t xml:space="preserve"> di </w:t>
      </w:r>
      <w:proofErr w:type="spellStart"/>
      <w:r w:rsidRPr="00E3547F">
        <w:rPr>
          <w:sz w:val="22"/>
          <w:szCs w:val="22"/>
        </w:rPr>
        <w:t>atas</w:t>
      </w:r>
      <w:proofErr w:type="spellEnd"/>
      <w:r w:rsidRPr="00E3547F">
        <w:rPr>
          <w:sz w:val="22"/>
          <w:szCs w:val="22"/>
        </w:rPr>
        <w:t xml:space="preserve"> </w:t>
      </w:r>
      <w:proofErr w:type="spellStart"/>
      <w:r w:rsidRPr="00E3547F">
        <w:rPr>
          <w:sz w:val="22"/>
          <w:szCs w:val="22"/>
        </w:rPr>
        <w:t>informasi</w:t>
      </w:r>
      <w:proofErr w:type="spellEnd"/>
      <w:r w:rsidRPr="00E3547F">
        <w:rPr>
          <w:sz w:val="22"/>
          <w:szCs w:val="22"/>
        </w:rPr>
        <w:t xml:space="preserve"> yang </w:t>
      </w:r>
      <w:proofErr w:type="spellStart"/>
      <w:r w:rsidRPr="00E3547F">
        <w:rPr>
          <w:sz w:val="22"/>
          <w:szCs w:val="22"/>
        </w:rPr>
        <w:t>diberikan</w:t>
      </w:r>
      <w:proofErr w:type="spellEnd"/>
      <w:r w:rsidRPr="00E3547F">
        <w:rPr>
          <w:sz w:val="22"/>
          <w:szCs w:val="22"/>
        </w:rPr>
        <w:t xml:space="preserve">, </w:t>
      </w:r>
      <w:proofErr w:type="spellStart"/>
      <w:r w:rsidRPr="00E3547F">
        <w:rPr>
          <w:sz w:val="22"/>
          <w:szCs w:val="22"/>
        </w:rPr>
        <w:t>dengan</w:t>
      </w:r>
      <w:proofErr w:type="spellEnd"/>
      <w:r w:rsidRPr="00E3547F">
        <w:rPr>
          <w:sz w:val="22"/>
          <w:szCs w:val="22"/>
        </w:rPr>
        <w:t xml:space="preserve"> </w:t>
      </w:r>
      <w:proofErr w:type="spellStart"/>
      <w:r w:rsidRPr="00E3547F">
        <w:rPr>
          <w:sz w:val="22"/>
          <w:szCs w:val="22"/>
        </w:rPr>
        <w:t>sikap</w:t>
      </w:r>
      <w:proofErr w:type="spellEnd"/>
      <w:r w:rsidRPr="00E3547F">
        <w:rPr>
          <w:sz w:val="22"/>
          <w:szCs w:val="22"/>
        </w:rPr>
        <w:t xml:space="preserve"> yang </w:t>
      </w:r>
      <w:proofErr w:type="spellStart"/>
      <w:r w:rsidRPr="00E3547F">
        <w:rPr>
          <w:sz w:val="22"/>
          <w:szCs w:val="22"/>
        </w:rPr>
        <w:t>kritis</w:t>
      </w:r>
      <w:proofErr w:type="spellEnd"/>
      <w:r w:rsidRPr="00E3547F">
        <w:rPr>
          <w:sz w:val="22"/>
          <w:szCs w:val="22"/>
        </w:rPr>
        <w:t xml:space="preserve"> untuk </w:t>
      </w:r>
      <w:proofErr w:type="spellStart"/>
      <w:r w:rsidRPr="00E3547F">
        <w:rPr>
          <w:sz w:val="22"/>
          <w:szCs w:val="22"/>
        </w:rPr>
        <w:t>mengevaluasi</w:t>
      </w:r>
      <w:proofErr w:type="spellEnd"/>
      <w:r w:rsidRPr="00E3547F">
        <w:rPr>
          <w:sz w:val="22"/>
          <w:szCs w:val="22"/>
        </w:rPr>
        <w:t xml:space="preserve">, </w:t>
      </w:r>
      <w:proofErr w:type="spellStart"/>
      <w:r w:rsidRPr="00E3547F">
        <w:rPr>
          <w:sz w:val="22"/>
          <w:szCs w:val="22"/>
        </w:rPr>
        <w:t>mempunyai</w:t>
      </w:r>
      <w:proofErr w:type="spellEnd"/>
      <w:r w:rsidRPr="00E3547F">
        <w:rPr>
          <w:sz w:val="22"/>
          <w:szCs w:val="22"/>
        </w:rPr>
        <w:t xml:space="preserve"> </w:t>
      </w:r>
      <w:proofErr w:type="spellStart"/>
      <w:r w:rsidRPr="00E3547F">
        <w:rPr>
          <w:sz w:val="22"/>
          <w:szCs w:val="22"/>
        </w:rPr>
        <w:t>kesadaran</w:t>
      </w:r>
      <w:proofErr w:type="spellEnd"/>
      <w:r w:rsidRPr="00E3547F">
        <w:rPr>
          <w:sz w:val="22"/>
          <w:szCs w:val="22"/>
        </w:rPr>
        <w:t xml:space="preserve"> (awareness) </w:t>
      </w:r>
      <w:proofErr w:type="spellStart"/>
      <w:r w:rsidRPr="00E3547F">
        <w:rPr>
          <w:sz w:val="22"/>
          <w:szCs w:val="22"/>
        </w:rPr>
        <w:t>metakognitif</w:t>
      </w:r>
      <w:proofErr w:type="spellEnd"/>
      <w:r w:rsidRPr="00E3547F">
        <w:rPr>
          <w:sz w:val="22"/>
          <w:szCs w:val="22"/>
        </w:rPr>
        <w:t xml:space="preserve"> dan </w:t>
      </w:r>
      <w:proofErr w:type="spellStart"/>
      <w:r w:rsidRPr="00E3547F">
        <w:rPr>
          <w:sz w:val="22"/>
          <w:szCs w:val="22"/>
        </w:rPr>
        <w:t>memiliki</w:t>
      </w:r>
      <w:proofErr w:type="spellEnd"/>
      <w:r w:rsidRPr="00E3547F">
        <w:rPr>
          <w:sz w:val="22"/>
          <w:szCs w:val="22"/>
        </w:rPr>
        <w:t xml:space="preserve"> </w:t>
      </w:r>
      <w:proofErr w:type="spellStart"/>
      <w:r w:rsidRPr="00E3547F">
        <w:rPr>
          <w:sz w:val="22"/>
          <w:szCs w:val="22"/>
        </w:rPr>
        <w:t>kemampuan</w:t>
      </w:r>
      <w:proofErr w:type="spellEnd"/>
      <w:r w:rsidRPr="00E3547F">
        <w:rPr>
          <w:sz w:val="22"/>
          <w:szCs w:val="22"/>
        </w:rPr>
        <w:t xml:space="preserve"> </w:t>
      </w:r>
      <w:proofErr w:type="spellStart"/>
      <w:r w:rsidRPr="00E3547F">
        <w:rPr>
          <w:sz w:val="22"/>
          <w:szCs w:val="22"/>
        </w:rPr>
        <w:t>pemecahan</w:t>
      </w:r>
      <w:proofErr w:type="spellEnd"/>
      <w:r w:rsidRPr="00E3547F">
        <w:rPr>
          <w:sz w:val="22"/>
          <w:szCs w:val="22"/>
        </w:rPr>
        <w:t xml:space="preserve"> </w:t>
      </w:r>
      <w:proofErr w:type="spellStart"/>
      <w:r w:rsidRPr="00E3547F">
        <w:rPr>
          <w:sz w:val="22"/>
          <w:szCs w:val="22"/>
        </w:rPr>
        <w:t>masalah</w:t>
      </w:r>
      <w:proofErr w:type="spellEnd"/>
      <w:r w:rsidRPr="00E3547F">
        <w:rPr>
          <w:sz w:val="22"/>
          <w:szCs w:val="22"/>
        </w:rPr>
        <w:t xml:space="preserve">. </w:t>
      </w:r>
    </w:p>
    <w:p w14:paraId="3BAE5073" w14:textId="77777777" w:rsidR="00E3547F" w:rsidRPr="00E3547F" w:rsidRDefault="00E3547F" w:rsidP="00E3547F">
      <w:pPr>
        <w:pStyle w:val="Default"/>
        <w:ind w:firstLine="720"/>
        <w:jc w:val="both"/>
        <w:rPr>
          <w:sz w:val="22"/>
          <w:szCs w:val="22"/>
        </w:rPr>
      </w:pPr>
      <w:r w:rsidRPr="00E3547F">
        <w:rPr>
          <w:sz w:val="22"/>
          <w:szCs w:val="22"/>
        </w:rPr>
        <w:t>Stein dan Lane (</w:t>
      </w:r>
      <w:proofErr w:type="spellStart"/>
      <w:r w:rsidRPr="00E3547F">
        <w:rPr>
          <w:sz w:val="22"/>
          <w:szCs w:val="22"/>
        </w:rPr>
        <w:t>dalam</w:t>
      </w:r>
      <w:proofErr w:type="spellEnd"/>
      <w:r w:rsidRPr="00E3547F">
        <w:rPr>
          <w:sz w:val="22"/>
          <w:szCs w:val="22"/>
        </w:rPr>
        <w:t xml:space="preserve"> Thompson, 2008) </w:t>
      </w:r>
      <w:proofErr w:type="spellStart"/>
      <w:r w:rsidRPr="00E3547F">
        <w:rPr>
          <w:sz w:val="22"/>
          <w:szCs w:val="22"/>
        </w:rPr>
        <w:t>mengungkapkan</w:t>
      </w:r>
      <w:proofErr w:type="spellEnd"/>
      <w:r w:rsidRPr="00E3547F">
        <w:rPr>
          <w:sz w:val="22"/>
          <w:szCs w:val="22"/>
        </w:rPr>
        <w:t xml:space="preserve"> </w:t>
      </w:r>
      <w:proofErr w:type="spellStart"/>
      <w:r w:rsidRPr="00E3547F">
        <w:rPr>
          <w:sz w:val="22"/>
          <w:szCs w:val="22"/>
        </w:rPr>
        <w:t>bahwa</w:t>
      </w:r>
      <w:proofErr w:type="spellEnd"/>
      <w:r w:rsidRPr="00E3547F">
        <w:rPr>
          <w:sz w:val="22"/>
          <w:szCs w:val="22"/>
        </w:rPr>
        <w:t xml:space="preserve"> </w:t>
      </w:r>
      <w:proofErr w:type="spellStart"/>
      <w:r w:rsidRPr="00E3547F">
        <w:rPr>
          <w:sz w:val="22"/>
          <w:szCs w:val="22"/>
        </w:rPr>
        <w:t>kemampuan</w:t>
      </w:r>
      <w:proofErr w:type="spellEnd"/>
      <w:r w:rsidRPr="00E3547F">
        <w:rPr>
          <w:sz w:val="22"/>
          <w:szCs w:val="22"/>
        </w:rPr>
        <w:t xml:space="preserve"> </w:t>
      </w:r>
      <w:proofErr w:type="spellStart"/>
      <w:r w:rsidRPr="00E3547F">
        <w:rPr>
          <w:sz w:val="22"/>
          <w:szCs w:val="22"/>
        </w:rPr>
        <w:t>berpikir</w:t>
      </w:r>
      <w:proofErr w:type="spellEnd"/>
      <w:r w:rsidRPr="00E3547F">
        <w:rPr>
          <w:sz w:val="22"/>
          <w:szCs w:val="22"/>
        </w:rPr>
        <w:t xml:space="preserve"> </w:t>
      </w:r>
      <w:proofErr w:type="spellStart"/>
      <w:r w:rsidRPr="00E3547F">
        <w:rPr>
          <w:sz w:val="22"/>
          <w:szCs w:val="22"/>
        </w:rPr>
        <w:t>matematis</w:t>
      </w:r>
      <w:proofErr w:type="spellEnd"/>
      <w:r w:rsidRPr="00E3547F">
        <w:rPr>
          <w:sz w:val="22"/>
          <w:szCs w:val="22"/>
        </w:rPr>
        <w:t xml:space="preserve"> </w:t>
      </w:r>
      <w:proofErr w:type="spellStart"/>
      <w:r w:rsidRPr="00E3547F">
        <w:rPr>
          <w:sz w:val="22"/>
          <w:szCs w:val="22"/>
        </w:rPr>
        <w:t>tingkat</w:t>
      </w:r>
      <w:proofErr w:type="spellEnd"/>
      <w:r w:rsidRPr="00E3547F">
        <w:rPr>
          <w:sz w:val="22"/>
          <w:szCs w:val="22"/>
        </w:rPr>
        <w:t xml:space="preserve"> </w:t>
      </w:r>
      <w:proofErr w:type="spellStart"/>
      <w:r w:rsidRPr="00E3547F">
        <w:rPr>
          <w:sz w:val="22"/>
          <w:szCs w:val="22"/>
        </w:rPr>
        <w:t>tinggi</w:t>
      </w:r>
      <w:proofErr w:type="spellEnd"/>
      <w:r w:rsidRPr="00E3547F">
        <w:rPr>
          <w:sz w:val="22"/>
          <w:szCs w:val="22"/>
        </w:rPr>
        <w:t xml:space="preserve"> </w:t>
      </w:r>
      <w:proofErr w:type="spellStart"/>
      <w:r w:rsidRPr="00E3547F">
        <w:rPr>
          <w:sz w:val="22"/>
          <w:szCs w:val="22"/>
        </w:rPr>
        <w:t>menggunakan</w:t>
      </w:r>
      <w:proofErr w:type="spellEnd"/>
      <w:r w:rsidRPr="00E3547F">
        <w:rPr>
          <w:sz w:val="22"/>
          <w:szCs w:val="22"/>
        </w:rPr>
        <w:t xml:space="preserve"> </w:t>
      </w:r>
      <w:proofErr w:type="spellStart"/>
      <w:r w:rsidRPr="00E3547F">
        <w:rPr>
          <w:sz w:val="22"/>
          <w:szCs w:val="22"/>
        </w:rPr>
        <w:t>pemikiran</w:t>
      </w:r>
      <w:proofErr w:type="spellEnd"/>
      <w:r w:rsidRPr="00E3547F">
        <w:rPr>
          <w:sz w:val="22"/>
          <w:szCs w:val="22"/>
        </w:rPr>
        <w:t xml:space="preserve"> yang </w:t>
      </w:r>
      <w:proofErr w:type="spellStart"/>
      <w:r w:rsidRPr="00E3547F">
        <w:rPr>
          <w:sz w:val="22"/>
          <w:szCs w:val="22"/>
        </w:rPr>
        <w:t>kompleks</w:t>
      </w:r>
      <w:proofErr w:type="spellEnd"/>
      <w:r w:rsidRPr="00E3547F">
        <w:rPr>
          <w:sz w:val="22"/>
          <w:szCs w:val="22"/>
        </w:rPr>
        <w:t>, non-</w:t>
      </w:r>
      <w:proofErr w:type="spellStart"/>
      <w:r w:rsidRPr="00E3547F">
        <w:rPr>
          <w:sz w:val="22"/>
          <w:szCs w:val="22"/>
        </w:rPr>
        <w:t>algoritmik</w:t>
      </w:r>
      <w:proofErr w:type="spellEnd"/>
      <w:r w:rsidRPr="00E3547F">
        <w:rPr>
          <w:sz w:val="22"/>
          <w:szCs w:val="22"/>
        </w:rPr>
        <w:t xml:space="preserve"> untuk </w:t>
      </w:r>
      <w:proofErr w:type="spellStart"/>
      <w:r w:rsidRPr="00E3547F">
        <w:rPr>
          <w:sz w:val="22"/>
          <w:szCs w:val="22"/>
        </w:rPr>
        <w:t>menyelesaikan</w:t>
      </w:r>
      <w:proofErr w:type="spellEnd"/>
      <w:r w:rsidRPr="00E3547F">
        <w:rPr>
          <w:sz w:val="22"/>
          <w:szCs w:val="22"/>
        </w:rPr>
        <w:t xml:space="preserve"> </w:t>
      </w:r>
      <w:proofErr w:type="spellStart"/>
      <w:r w:rsidRPr="00E3547F">
        <w:rPr>
          <w:sz w:val="22"/>
          <w:szCs w:val="22"/>
        </w:rPr>
        <w:t>suatu</w:t>
      </w:r>
      <w:proofErr w:type="spellEnd"/>
      <w:r w:rsidRPr="00E3547F">
        <w:rPr>
          <w:sz w:val="22"/>
          <w:szCs w:val="22"/>
        </w:rPr>
        <w:t xml:space="preserve"> </w:t>
      </w:r>
      <w:proofErr w:type="spellStart"/>
      <w:r w:rsidRPr="00E3547F">
        <w:rPr>
          <w:sz w:val="22"/>
          <w:szCs w:val="22"/>
        </w:rPr>
        <w:t>masalah</w:t>
      </w:r>
      <w:proofErr w:type="spellEnd"/>
      <w:r w:rsidRPr="00E3547F">
        <w:rPr>
          <w:sz w:val="22"/>
          <w:szCs w:val="22"/>
        </w:rPr>
        <w:t xml:space="preserve"> yang </w:t>
      </w:r>
      <w:proofErr w:type="spellStart"/>
      <w:r w:rsidRPr="00E3547F">
        <w:rPr>
          <w:sz w:val="22"/>
          <w:szCs w:val="22"/>
        </w:rPr>
        <w:t>tidak</w:t>
      </w:r>
      <w:proofErr w:type="spellEnd"/>
      <w:r w:rsidRPr="00E3547F">
        <w:rPr>
          <w:sz w:val="22"/>
          <w:szCs w:val="22"/>
        </w:rPr>
        <w:t xml:space="preserve"> </w:t>
      </w:r>
      <w:proofErr w:type="spellStart"/>
      <w:r w:rsidRPr="00E3547F">
        <w:rPr>
          <w:sz w:val="22"/>
          <w:szCs w:val="22"/>
        </w:rPr>
        <w:t>dapat</w:t>
      </w:r>
      <w:proofErr w:type="spellEnd"/>
      <w:r w:rsidRPr="00E3547F">
        <w:rPr>
          <w:sz w:val="22"/>
          <w:szCs w:val="22"/>
        </w:rPr>
        <w:t xml:space="preserve"> </w:t>
      </w:r>
      <w:proofErr w:type="spellStart"/>
      <w:r w:rsidRPr="00E3547F">
        <w:rPr>
          <w:sz w:val="22"/>
          <w:szCs w:val="22"/>
        </w:rPr>
        <w:t>diprediksi</w:t>
      </w:r>
      <w:proofErr w:type="spellEnd"/>
      <w:r w:rsidRPr="00E3547F">
        <w:rPr>
          <w:sz w:val="22"/>
          <w:szCs w:val="22"/>
        </w:rPr>
        <w:t xml:space="preserve">, </w:t>
      </w:r>
      <w:proofErr w:type="spellStart"/>
      <w:r w:rsidRPr="00E3547F">
        <w:rPr>
          <w:sz w:val="22"/>
          <w:szCs w:val="22"/>
        </w:rPr>
        <w:t>menggunakan</w:t>
      </w:r>
      <w:proofErr w:type="spellEnd"/>
      <w:r w:rsidRPr="00E3547F">
        <w:rPr>
          <w:sz w:val="22"/>
          <w:szCs w:val="22"/>
        </w:rPr>
        <w:t xml:space="preserve"> </w:t>
      </w:r>
      <w:proofErr w:type="spellStart"/>
      <w:r w:rsidRPr="00E3547F">
        <w:rPr>
          <w:sz w:val="22"/>
          <w:szCs w:val="22"/>
        </w:rPr>
        <w:t>pendekatan</w:t>
      </w:r>
      <w:proofErr w:type="spellEnd"/>
      <w:r w:rsidRPr="00E3547F">
        <w:rPr>
          <w:sz w:val="22"/>
          <w:szCs w:val="22"/>
        </w:rPr>
        <w:t xml:space="preserve"> yang </w:t>
      </w:r>
      <w:proofErr w:type="spellStart"/>
      <w:r w:rsidRPr="00E3547F">
        <w:rPr>
          <w:sz w:val="22"/>
          <w:szCs w:val="22"/>
        </w:rPr>
        <w:t>berbeda</w:t>
      </w:r>
      <w:proofErr w:type="spellEnd"/>
      <w:r w:rsidRPr="00E3547F">
        <w:rPr>
          <w:sz w:val="22"/>
          <w:szCs w:val="22"/>
        </w:rPr>
        <w:t xml:space="preserve"> </w:t>
      </w:r>
      <w:proofErr w:type="spellStart"/>
      <w:r w:rsidRPr="00E3547F">
        <w:rPr>
          <w:sz w:val="22"/>
          <w:szCs w:val="22"/>
        </w:rPr>
        <w:t>dengan</w:t>
      </w:r>
      <w:proofErr w:type="spellEnd"/>
      <w:r w:rsidRPr="00E3547F">
        <w:rPr>
          <w:sz w:val="22"/>
          <w:szCs w:val="22"/>
        </w:rPr>
        <w:t xml:space="preserve"> </w:t>
      </w:r>
      <w:proofErr w:type="spellStart"/>
      <w:r w:rsidRPr="00E3547F">
        <w:rPr>
          <w:sz w:val="22"/>
          <w:szCs w:val="22"/>
        </w:rPr>
        <w:t>tugas</w:t>
      </w:r>
      <w:proofErr w:type="spellEnd"/>
      <w:r w:rsidRPr="00E3547F">
        <w:rPr>
          <w:sz w:val="22"/>
          <w:szCs w:val="22"/>
        </w:rPr>
        <w:t xml:space="preserve"> yang </w:t>
      </w:r>
      <w:proofErr w:type="spellStart"/>
      <w:r w:rsidRPr="00E3547F">
        <w:rPr>
          <w:sz w:val="22"/>
          <w:szCs w:val="22"/>
        </w:rPr>
        <w:t>telah</w:t>
      </w:r>
      <w:proofErr w:type="spellEnd"/>
      <w:r w:rsidRPr="00E3547F">
        <w:rPr>
          <w:sz w:val="22"/>
          <w:szCs w:val="22"/>
        </w:rPr>
        <w:t xml:space="preserve"> </w:t>
      </w:r>
      <w:proofErr w:type="spellStart"/>
      <w:r w:rsidRPr="00E3547F">
        <w:rPr>
          <w:sz w:val="22"/>
          <w:szCs w:val="22"/>
        </w:rPr>
        <w:t>ada</w:t>
      </w:r>
      <w:proofErr w:type="spellEnd"/>
      <w:r w:rsidRPr="00E3547F">
        <w:rPr>
          <w:sz w:val="22"/>
          <w:szCs w:val="22"/>
        </w:rPr>
        <w:t xml:space="preserve"> </w:t>
      </w:r>
      <w:proofErr w:type="spellStart"/>
      <w:r w:rsidRPr="00E3547F">
        <w:rPr>
          <w:sz w:val="22"/>
          <w:szCs w:val="22"/>
        </w:rPr>
        <w:t>atau</w:t>
      </w:r>
      <w:proofErr w:type="spellEnd"/>
      <w:r w:rsidRPr="00E3547F">
        <w:rPr>
          <w:sz w:val="22"/>
          <w:szCs w:val="22"/>
        </w:rPr>
        <w:t xml:space="preserve"> </w:t>
      </w:r>
      <w:proofErr w:type="spellStart"/>
      <w:r w:rsidRPr="00E3547F">
        <w:rPr>
          <w:sz w:val="22"/>
          <w:szCs w:val="22"/>
        </w:rPr>
        <w:t>contoh</w:t>
      </w:r>
      <w:proofErr w:type="spellEnd"/>
      <w:r w:rsidRPr="00E3547F">
        <w:rPr>
          <w:sz w:val="22"/>
          <w:szCs w:val="22"/>
        </w:rPr>
        <w:t xml:space="preserve"> </w:t>
      </w:r>
      <w:proofErr w:type="spellStart"/>
      <w:r w:rsidRPr="00E3547F">
        <w:rPr>
          <w:sz w:val="22"/>
          <w:szCs w:val="22"/>
        </w:rPr>
        <w:t>latihan</w:t>
      </w:r>
      <w:proofErr w:type="spellEnd"/>
      <w:r w:rsidRPr="00E3547F">
        <w:rPr>
          <w:sz w:val="22"/>
          <w:szCs w:val="22"/>
        </w:rPr>
        <w:t xml:space="preserve">. </w:t>
      </w:r>
    </w:p>
    <w:p w14:paraId="29511A9B" w14:textId="77777777" w:rsidR="00E3547F" w:rsidRPr="00E3547F" w:rsidRDefault="00E3547F" w:rsidP="00E3547F">
      <w:pPr>
        <w:pStyle w:val="Default"/>
        <w:ind w:firstLine="720"/>
        <w:jc w:val="both"/>
        <w:rPr>
          <w:b/>
          <w:sz w:val="22"/>
          <w:szCs w:val="22"/>
        </w:rPr>
      </w:pPr>
      <w:r w:rsidRPr="00E3547F">
        <w:rPr>
          <w:sz w:val="22"/>
          <w:szCs w:val="22"/>
        </w:rPr>
        <w:t xml:space="preserve">Dari </w:t>
      </w:r>
      <w:proofErr w:type="spellStart"/>
      <w:r w:rsidRPr="00E3547F">
        <w:rPr>
          <w:sz w:val="22"/>
          <w:szCs w:val="22"/>
        </w:rPr>
        <w:t>beberapa</w:t>
      </w:r>
      <w:proofErr w:type="spellEnd"/>
      <w:r w:rsidRPr="00E3547F">
        <w:rPr>
          <w:sz w:val="22"/>
          <w:szCs w:val="22"/>
        </w:rPr>
        <w:t xml:space="preserve"> </w:t>
      </w:r>
      <w:proofErr w:type="spellStart"/>
      <w:r w:rsidRPr="00E3547F">
        <w:rPr>
          <w:sz w:val="22"/>
          <w:szCs w:val="22"/>
        </w:rPr>
        <w:t>pernyataan</w:t>
      </w:r>
      <w:proofErr w:type="spellEnd"/>
      <w:r w:rsidRPr="00E3547F">
        <w:rPr>
          <w:sz w:val="22"/>
          <w:szCs w:val="22"/>
        </w:rPr>
        <w:t xml:space="preserve"> di </w:t>
      </w:r>
      <w:proofErr w:type="spellStart"/>
      <w:r w:rsidRPr="00E3547F">
        <w:rPr>
          <w:sz w:val="22"/>
          <w:szCs w:val="22"/>
        </w:rPr>
        <w:t>atas</w:t>
      </w:r>
      <w:proofErr w:type="spellEnd"/>
      <w:r w:rsidRPr="00E3547F">
        <w:rPr>
          <w:sz w:val="22"/>
          <w:szCs w:val="22"/>
        </w:rPr>
        <w:t xml:space="preserve">, </w:t>
      </w:r>
      <w:proofErr w:type="spellStart"/>
      <w:r w:rsidRPr="00E3547F">
        <w:rPr>
          <w:sz w:val="22"/>
          <w:szCs w:val="22"/>
        </w:rPr>
        <w:t>berpikir</w:t>
      </w:r>
      <w:proofErr w:type="spellEnd"/>
      <w:r w:rsidRPr="00E3547F">
        <w:rPr>
          <w:sz w:val="22"/>
          <w:szCs w:val="22"/>
        </w:rPr>
        <w:t xml:space="preserve"> </w:t>
      </w:r>
      <w:proofErr w:type="spellStart"/>
      <w:r w:rsidRPr="00E3547F">
        <w:rPr>
          <w:sz w:val="22"/>
          <w:szCs w:val="22"/>
        </w:rPr>
        <w:t>matematis</w:t>
      </w:r>
      <w:proofErr w:type="spellEnd"/>
      <w:r w:rsidRPr="00E3547F">
        <w:rPr>
          <w:sz w:val="22"/>
          <w:szCs w:val="22"/>
        </w:rPr>
        <w:t xml:space="preserve"> </w:t>
      </w:r>
      <w:proofErr w:type="spellStart"/>
      <w:r w:rsidRPr="00E3547F">
        <w:rPr>
          <w:sz w:val="22"/>
          <w:szCs w:val="22"/>
        </w:rPr>
        <w:t>tingkat</w:t>
      </w:r>
      <w:proofErr w:type="spellEnd"/>
      <w:r w:rsidRPr="00E3547F">
        <w:rPr>
          <w:sz w:val="22"/>
          <w:szCs w:val="22"/>
        </w:rPr>
        <w:t xml:space="preserve"> </w:t>
      </w:r>
      <w:proofErr w:type="spellStart"/>
      <w:r w:rsidRPr="00E3547F">
        <w:rPr>
          <w:sz w:val="22"/>
          <w:szCs w:val="22"/>
        </w:rPr>
        <w:t>tinggi</w:t>
      </w:r>
      <w:proofErr w:type="spellEnd"/>
      <w:r w:rsidRPr="00E3547F">
        <w:rPr>
          <w:sz w:val="22"/>
          <w:szCs w:val="22"/>
        </w:rPr>
        <w:t xml:space="preserve"> </w:t>
      </w:r>
      <w:proofErr w:type="spellStart"/>
      <w:r w:rsidRPr="00E3547F">
        <w:rPr>
          <w:sz w:val="22"/>
          <w:szCs w:val="22"/>
        </w:rPr>
        <w:t>merupakan</w:t>
      </w:r>
      <w:proofErr w:type="spellEnd"/>
      <w:r w:rsidRPr="00E3547F">
        <w:rPr>
          <w:sz w:val="22"/>
          <w:szCs w:val="22"/>
        </w:rPr>
        <w:t xml:space="preserve"> salah </w:t>
      </w:r>
      <w:proofErr w:type="spellStart"/>
      <w:r w:rsidRPr="00E3547F">
        <w:rPr>
          <w:sz w:val="22"/>
          <w:szCs w:val="22"/>
        </w:rPr>
        <w:t>satu</w:t>
      </w:r>
      <w:proofErr w:type="spellEnd"/>
      <w:r w:rsidRPr="00E3547F">
        <w:rPr>
          <w:sz w:val="22"/>
          <w:szCs w:val="22"/>
        </w:rPr>
        <w:t xml:space="preserve"> </w:t>
      </w:r>
      <w:proofErr w:type="spellStart"/>
      <w:r w:rsidRPr="00E3547F">
        <w:rPr>
          <w:sz w:val="22"/>
          <w:szCs w:val="22"/>
        </w:rPr>
        <w:t>tahapan</w:t>
      </w:r>
      <w:proofErr w:type="spellEnd"/>
      <w:r w:rsidRPr="00E3547F">
        <w:rPr>
          <w:sz w:val="22"/>
          <w:szCs w:val="22"/>
        </w:rPr>
        <w:t xml:space="preserve"> </w:t>
      </w:r>
      <w:proofErr w:type="spellStart"/>
      <w:r w:rsidRPr="00E3547F">
        <w:rPr>
          <w:sz w:val="22"/>
          <w:szCs w:val="22"/>
        </w:rPr>
        <w:t>berpikir</w:t>
      </w:r>
      <w:proofErr w:type="spellEnd"/>
      <w:r w:rsidRPr="00E3547F">
        <w:rPr>
          <w:sz w:val="22"/>
          <w:szCs w:val="22"/>
        </w:rPr>
        <w:t xml:space="preserve"> yang </w:t>
      </w:r>
      <w:proofErr w:type="spellStart"/>
      <w:r w:rsidRPr="00E3547F">
        <w:rPr>
          <w:sz w:val="22"/>
          <w:szCs w:val="22"/>
        </w:rPr>
        <w:t>tidak</w:t>
      </w:r>
      <w:proofErr w:type="spellEnd"/>
      <w:r w:rsidRPr="00E3547F">
        <w:rPr>
          <w:sz w:val="22"/>
          <w:szCs w:val="22"/>
        </w:rPr>
        <w:t xml:space="preserve"> </w:t>
      </w:r>
      <w:proofErr w:type="spellStart"/>
      <w:r w:rsidRPr="00E3547F">
        <w:rPr>
          <w:sz w:val="22"/>
          <w:szCs w:val="22"/>
        </w:rPr>
        <w:t>dapat</w:t>
      </w:r>
      <w:proofErr w:type="spellEnd"/>
      <w:r w:rsidRPr="00E3547F">
        <w:rPr>
          <w:sz w:val="22"/>
          <w:szCs w:val="22"/>
        </w:rPr>
        <w:t xml:space="preserve"> </w:t>
      </w:r>
      <w:proofErr w:type="spellStart"/>
      <w:r w:rsidRPr="00E3547F">
        <w:rPr>
          <w:sz w:val="22"/>
          <w:szCs w:val="22"/>
        </w:rPr>
        <w:t>dilepaskan</w:t>
      </w:r>
      <w:proofErr w:type="spellEnd"/>
      <w:r w:rsidRPr="00E3547F">
        <w:rPr>
          <w:sz w:val="22"/>
          <w:szCs w:val="22"/>
        </w:rPr>
        <w:t xml:space="preserve"> </w:t>
      </w:r>
      <w:proofErr w:type="spellStart"/>
      <w:r w:rsidRPr="00E3547F">
        <w:rPr>
          <w:sz w:val="22"/>
          <w:szCs w:val="22"/>
        </w:rPr>
        <w:t>dari</w:t>
      </w:r>
      <w:proofErr w:type="spellEnd"/>
      <w:r w:rsidRPr="00E3547F">
        <w:rPr>
          <w:sz w:val="22"/>
          <w:szCs w:val="22"/>
        </w:rPr>
        <w:t xml:space="preserve"> </w:t>
      </w:r>
      <w:proofErr w:type="spellStart"/>
      <w:r w:rsidRPr="00E3547F">
        <w:rPr>
          <w:sz w:val="22"/>
          <w:szCs w:val="22"/>
        </w:rPr>
        <w:t>kehidupan</w:t>
      </w:r>
      <w:proofErr w:type="spellEnd"/>
      <w:r w:rsidRPr="00E3547F">
        <w:rPr>
          <w:sz w:val="22"/>
          <w:szCs w:val="22"/>
        </w:rPr>
        <w:t xml:space="preserve"> </w:t>
      </w:r>
      <w:proofErr w:type="spellStart"/>
      <w:r w:rsidRPr="00E3547F">
        <w:rPr>
          <w:sz w:val="22"/>
          <w:szCs w:val="22"/>
        </w:rPr>
        <w:t>sehari-hari</w:t>
      </w:r>
      <w:proofErr w:type="spellEnd"/>
      <w:r w:rsidRPr="00E3547F">
        <w:rPr>
          <w:sz w:val="22"/>
          <w:szCs w:val="22"/>
        </w:rPr>
        <w:t xml:space="preserve"> dan </w:t>
      </w:r>
      <w:proofErr w:type="spellStart"/>
      <w:r w:rsidRPr="00E3547F">
        <w:rPr>
          <w:sz w:val="22"/>
          <w:szCs w:val="22"/>
        </w:rPr>
        <w:t>setiap</w:t>
      </w:r>
      <w:proofErr w:type="spellEnd"/>
      <w:r w:rsidRPr="00E3547F">
        <w:rPr>
          <w:sz w:val="22"/>
          <w:szCs w:val="22"/>
        </w:rPr>
        <w:t xml:space="preserve"> </w:t>
      </w:r>
      <w:proofErr w:type="spellStart"/>
      <w:r w:rsidRPr="00E3547F">
        <w:rPr>
          <w:sz w:val="22"/>
          <w:szCs w:val="22"/>
        </w:rPr>
        <w:t>mahasiswa</w:t>
      </w:r>
      <w:proofErr w:type="spellEnd"/>
      <w:r w:rsidRPr="00E3547F">
        <w:rPr>
          <w:sz w:val="22"/>
          <w:szCs w:val="22"/>
        </w:rPr>
        <w:t xml:space="preserve"> </w:t>
      </w:r>
      <w:proofErr w:type="spellStart"/>
      <w:r w:rsidRPr="00E3547F">
        <w:rPr>
          <w:sz w:val="22"/>
          <w:szCs w:val="22"/>
        </w:rPr>
        <w:t>diarahkan</w:t>
      </w:r>
      <w:proofErr w:type="spellEnd"/>
      <w:r w:rsidRPr="00E3547F">
        <w:rPr>
          <w:sz w:val="22"/>
          <w:szCs w:val="22"/>
        </w:rPr>
        <w:t xml:space="preserve"> untuk </w:t>
      </w:r>
      <w:proofErr w:type="spellStart"/>
      <w:r w:rsidRPr="00E3547F">
        <w:rPr>
          <w:sz w:val="22"/>
          <w:szCs w:val="22"/>
        </w:rPr>
        <w:t>memiliki</w:t>
      </w:r>
      <w:proofErr w:type="spellEnd"/>
      <w:r w:rsidRPr="00E3547F">
        <w:rPr>
          <w:sz w:val="22"/>
          <w:szCs w:val="22"/>
        </w:rPr>
        <w:t xml:space="preserve"> </w:t>
      </w:r>
      <w:proofErr w:type="spellStart"/>
      <w:r w:rsidRPr="00E3547F">
        <w:rPr>
          <w:sz w:val="22"/>
          <w:szCs w:val="22"/>
        </w:rPr>
        <w:t>pola</w:t>
      </w:r>
      <w:proofErr w:type="spellEnd"/>
      <w:r w:rsidRPr="00E3547F">
        <w:rPr>
          <w:sz w:val="22"/>
          <w:szCs w:val="22"/>
        </w:rPr>
        <w:t xml:space="preserve"> </w:t>
      </w:r>
      <w:proofErr w:type="spellStart"/>
      <w:r w:rsidRPr="00E3547F">
        <w:rPr>
          <w:sz w:val="22"/>
          <w:szCs w:val="22"/>
        </w:rPr>
        <w:t>berpikir</w:t>
      </w:r>
      <w:proofErr w:type="spellEnd"/>
      <w:r w:rsidRPr="00E3547F">
        <w:rPr>
          <w:sz w:val="22"/>
          <w:szCs w:val="22"/>
        </w:rPr>
        <w:t xml:space="preserve"> </w:t>
      </w:r>
      <w:proofErr w:type="spellStart"/>
      <w:r w:rsidRPr="00E3547F">
        <w:rPr>
          <w:sz w:val="22"/>
          <w:szCs w:val="22"/>
        </w:rPr>
        <w:t>tingkat</w:t>
      </w:r>
      <w:proofErr w:type="spellEnd"/>
      <w:r w:rsidRPr="00E3547F">
        <w:rPr>
          <w:sz w:val="22"/>
          <w:szCs w:val="22"/>
        </w:rPr>
        <w:t xml:space="preserve"> </w:t>
      </w:r>
      <w:proofErr w:type="spellStart"/>
      <w:r w:rsidRPr="00E3547F">
        <w:rPr>
          <w:sz w:val="22"/>
          <w:szCs w:val="22"/>
        </w:rPr>
        <w:t>tinggi</w:t>
      </w:r>
      <w:proofErr w:type="spellEnd"/>
      <w:r w:rsidRPr="00E3547F">
        <w:rPr>
          <w:sz w:val="22"/>
          <w:szCs w:val="22"/>
        </w:rPr>
        <w:t xml:space="preserve"> </w:t>
      </w:r>
      <w:proofErr w:type="spellStart"/>
      <w:r w:rsidRPr="00E3547F">
        <w:rPr>
          <w:sz w:val="22"/>
          <w:szCs w:val="22"/>
        </w:rPr>
        <w:t>tersebut</w:t>
      </w:r>
      <w:proofErr w:type="spellEnd"/>
      <w:r w:rsidRPr="00E3547F">
        <w:rPr>
          <w:sz w:val="22"/>
          <w:szCs w:val="22"/>
        </w:rPr>
        <w:t xml:space="preserve">. </w:t>
      </w:r>
      <w:proofErr w:type="spellStart"/>
      <w:r w:rsidRPr="00E3547F">
        <w:rPr>
          <w:sz w:val="22"/>
          <w:szCs w:val="22"/>
        </w:rPr>
        <w:t>Sebagaimana</w:t>
      </w:r>
      <w:proofErr w:type="spellEnd"/>
      <w:r w:rsidRPr="00E3547F">
        <w:rPr>
          <w:sz w:val="22"/>
          <w:szCs w:val="22"/>
        </w:rPr>
        <w:t xml:space="preserve"> </w:t>
      </w:r>
      <w:proofErr w:type="spellStart"/>
      <w:r w:rsidRPr="00E3547F">
        <w:rPr>
          <w:sz w:val="22"/>
          <w:szCs w:val="22"/>
        </w:rPr>
        <w:t>diungkapkan</w:t>
      </w:r>
      <w:proofErr w:type="spellEnd"/>
      <w:r w:rsidRPr="00E3547F">
        <w:rPr>
          <w:sz w:val="22"/>
          <w:szCs w:val="22"/>
        </w:rPr>
        <w:t xml:space="preserve"> Dahlan (2011) </w:t>
      </w:r>
      <w:proofErr w:type="spellStart"/>
      <w:r w:rsidRPr="00E3547F">
        <w:rPr>
          <w:sz w:val="22"/>
          <w:szCs w:val="22"/>
        </w:rPr>
        <w:t>contoh</w:t>
      </w:r>
      <w:proofErr w:type="spellEnd"/>
      <w:r w:rsidRPr="00E3547F">
        <w:rPr>
          <w:sz w:val="22"/>
          <w:szCs w:val="22"/>
        </w:rPr>
        <w:t xml:space="preserve"> </w:t>
      </w:r>
      <w:proofErr w:type="spellStart"/>
      <w:r w:rsidRPr="00E3547F">
        <w:rPr>
          <w:sz w:val="22"/>
          <w:szCs w:val="22"/>
        </w:rPr>
        <w:t>berpikir</w:t>
      </w:r>
      <w:proofErr w:type="spellEnd"/>
      <w:r w:rsidRPr="00E3547F">
        <w:rPr>
          <w:sz w:val="22"/>
          <w:szCs w:val="22"/>
        </w:rPr>
        <w:t xml:space="preserve"> </w:t>
      </w:r>
      <w:proofErr w:type="spellStart"/>
      <w:r w:rsidRPr="00E3547F">
        <w:rPr>
          <w:sz w:val="22"/>
          <w:szCs w:val="22"/>
        </w:rPr>
        <w:t>tingkat</w:t>
      </w:r>
      <w:proofErr w:type="spellEnd"/>
      <w:r w:rsidRPr="00E3547F">
        <w:rPr>
          <w:sz w:val="22"/>
          <w:szCs w:val="22"/>
        </w:rPr>
        <w:t xml:space="preserve"> </w:t>
      </w:r>
      <w:proofErr w:type="spellStart"/>
      <w:r w:rsidRPr="00E3547F">
        <w:rPr>
          <w:sz w:val="22"/>
          <w:szCs w:val="22"/>
        </w:rPr>
        <w:t>tinggi</w:t>
      </w:r>
      <w:proofErr w:type="spellEnd"/>
      <w:r w:rsidRPr="00E3547F">
        <w:rPr>
          <w:sz w:val="22"/>
          <w:szCs w:val="22"/>
        </w:rPr>
        <w:t xml:space="preserve"> yang </w:t>
      </w:r>
      <w:proofErr w:type="spellStart"/>
      <w:r w:rsidRPr="00E3547F">
        <w:rPr>
          <w:sz w:val="22"/>
          <w:szCs w:val="22"/>
        </w:rPr>
        <w:t>membuat</w:t>
      </w:r>
      <w:proofErr w:type="spellEnd"/>
      <w:r w:rsidRPr="00E3547F">
        <w:rPr>
          <w:sz w:val="22"/>
          <w:szCs w:val="22"/>
        </w:rPr>
        <w:t xml:space="preserve"> </w:t>
      </w:r>
      <w:proofErr w:type="spellStart"/>
      <w:r w:rsidRPr="00E3547F">
        <w:rPr>
          <w:sz w:val="22"/>
          <w:szCs w:val="22"/>
        </w:rPr>
        <w:t>seseorang</w:t>
      </w:r>
      <w:proofErr w:type="spellEnd"/>
      <w:r w:rsidRPr="00E3547F">
        <w:rPr>
          <w:sz w:val="22"/>
          <w:szCs w:val="22"/>
        </w:rPr>
        <w:t xml:space="preserve"> </w:t>
      </w:r>
      <w:proofErr w:type="spellStart"/>
      <w:r w:rsidRPr="00E3547F">
        <w:rPr>
          <w:sz w:val="22"/>
          <w:szCs w:val="22"/>
        </w:rPr>
        <w:t>berpikir</w:t>
      </w:r>
      <w:proofErr w:type="spellEnd"/>
      <w:r w:rsidRPr="00E3547F">
        <w:rPr>
          <w:sz w:val="22"/>
          <w:szCs w:val="22"/>
        </w:rPr>
        <w:t xml:space="preserve"> </w:t>
      </w:r>
      <w:proofErr w:type="spellStart"/>
      <w:r w:rsidRPr="00E3547F">
        <w:rPr>
          <w:sz w:val="22"/>
          <w:szCs w:val="22"/>
        </w:rPr>
        <w:t>kritis</w:t>
      </w:r>
      <w:proofErr w:type="spellEnd"/>
      <w:r w:rsidRPr="00E3547F">
        <w:rPr>
          <w:sz w:val="22"/>
          <w:szCs w:val="22"/>
        </w:rPr>
        <w:t xml:space="preserve"> </w:t>
      </w:r>
      <w:proofErr w:type="spellStart"/>
      <w:r w:rsidRPr="00E3547F">
        <w:rPr>
          <w:sz w:val="22"/>
          <w:szCs w:val="22"/>
        </w:rPr>
        <w:t>yaitu</w:t>
      </w:r>
      <w:proofErr w:type="spellEnd"/>
      <w:r w:rsidRPr="00E3547F">
        <w:rPr>
          <w:sz w:val="22"/>
          <w:szCs w:val="22"/>
        </w:rPr>
        <w:t xml:space="preserve"> pada </w:t>
      </w:r>
      <w:proofErr w:type="spellStart"/>
      <w:r w:rsidRPr="00E3547F">
        <w:rPr>
          <w:sz w:val="22"/>
          <w:szCs w:val="22"/>
        </w:rPr>
        <w:t>saat</w:t>
      </w:r>
      <w:proofErr w:type="spellEnd"/>
      <w:r w:rsidRPr="00E3547F">
        <w:rPr>
          <w:sz w:val="22"/>
          <w:szCs w:val="22"/>
        </w:rPr>
        <w:t xml:space="preserve"> </w:t>
      </w:r>
      <w:proofErr w:type="spellStart"/>
      <w:r w:rsidRPr="00E3547F">
        <w:rPr>
          <w:sz w:val="22"/>
          <w:szCs w:val="22"/>
        </w:rPr>
        <w:t>seseorang</w:t>
      </w:r>
      <w:proofErr w:type="spellEnd"/>
      <w:r w:rsidRPr="00E3547F">
        <w:rPr>
          <w:sz w:val="22"/>
          <w:szCs w:val="22"/>
        </w:rPr>
        <w:t xml:space="preserve"> </w:t>
      </w:r>
      <w:proofErr w:type="spellStart"/>
      <w:r w:rsidRPr="00E3547F">
        <w:rPr>
          <w:sz w:val="22"/>
          <w:szCs w:val="22"/>
        </w:rPr>
        <w:t>memperoleh</w:t>
      </w:r>
      <w:proofErr w:type="spellEnd"/>
      <w:r w:rsidRPr="00E3547F">
        <w:rPr>
          <w:sz w:val="22"/>
          <w:szCs w:val="22"/>
        </w:rPr>
        <w:t xml:space="preserve"> data </w:t>
      </w:r>
      <w:proofErr w:type="spellStart"/>
      <w:r w:rsidRPr="00E3547F">
        <w:rPr>
          <w:sz w:val="22"/>
          <w:szCs w:val="22"/>
        </w:rPr>
        <w:t>atau</w:t>
      </w:r>
      <w:proofErr w:type="spellEnd"/>
      <w:r w:rsidRPr="00E3547F">
        <w:rPr>
          <w:sz w:val="22"/>
          <w:szCs w:val="22"/>
        </w:rPr>
        <w:t xml:space="preserve"> </w:t>
      </w:r>
      <w:proofErr w:type="spellStart"/>
      <w:r w:rsidRPr="00E3547F">
        <w:rPr>
          <w:sz w:val="22"/>
          <w:szCs w:val="22"/>
        </w:rPr>
        <w:t>informasi</w:t>
      </w:r>
      <w:proofErr w:type="spellEnd"/>
      <w:r w:rsidRPr="00E3547F">
        <w:rPr>
          <w:sz w:val="22"/>
          <w:szCs w:val="22"/>
        </w:rPr>
        <w:t xml:space="preserve">, orang </w:t>
      </w:r>
      <w:proofErr w:type="spellStart"/>
      <w:r w:rsidRPr="00E3547F">
        <w:rPr>
          <w:sz w:val="22"/>
          <w:szCs w:val="22"/>
        </w:rPr>
        <w:t>tersebut</w:t>
      </w:r>
      <w:proofErr w:type="spellEnd"/>
      <w:r w:rsidRPr="00E3547F">
        <w:rPr>
          <w:sz w:val="22"/>
          <w:szCs w:val="22"/>
        </w:rPr>
        <w:t xml:space="preserve"> </w:t>
      </w:r>
      <w:proofErr w:type="spellStart"/>
      <w:r w:rsidRPr="00E3547F">
        <w:rPr>
          <w:sz w:val="22"/>
          <w:szCs w:val="22"/>
        </w:rPr>
        <w:t>akan</w:t>
      </w:r>
      <w:proofErr w:type="spellEnd"/>
      <w:r w:rsidRPr="00E3547F">
        <w:rPr>
          <w:sz w:val="22"/>
          <w:szCs w:val="22"/>
        </w:rPr>
        <w:t xml:space="preserve"> </w:t>
      </w:r>
      <w:proofErr w:type="spellStart"/>
      <w:r w:rsidRPr="00E3547F">
        <w:rPr>
          <w:sz w:val="22"/>
          <w:szCs w:val="22"/>
        </w:rPr>
        <w:t>membuat</w:t>
      </w:r>
      <w:proofErr w:type="spellEnd"/>
      <w:r w:rsidRPr="00E3547F">
        <w:rPr>
          <w:sz w:val="22"/>
          <w:szCs w:val="22"/>
        </w:rPr>
        <w:t xml:space="preserve"> </w:t>
      </w:r>
      <w:proofErr w:type="spellStart"/>
      <w:r w:rsidRPr="00E3547F">
        <w:rPr>
          <w:sz w:val="22"/>
          <w:szCs w:val="22"/>
        </w:rPr>
        <w:t>kesimpulan</w:t>
      </w:r>
      <w:proofErr w:type="spellEnd"/>
      <w:r w:rsidRPr="00E3547F">
        <w:rPr>
          <w:sz w:val="22"/>
          <w:szCs w:val="22"/>
        </w:rPr>
        <w:t xml:space="preserve"> yang </w:t>
      </w:r>
      <w:proofErr w:type="spellStart"/>
      <w:r w:rsidRPr="00E3547F">
        <w:rPr>
          <w:sz w:val="22"/>
          <w:szCs w:val="22"/>
        </w:rPr>
        <w:t>tepat</w:t>
      </w:r>
      <w:proofErr w:type="spellEnd"/>
      <w:r w:rsidRPr="00E3547F">
        <w:rPr>
          <w:sz w:val="22"/>
          <w:szCs w:val="22"/>
        </w:rPr>
        <w:t xml:space="preserve"> dan </w:t>
      </w:r>
      <w:proofErr w:type="spellStart"/>
      <w:r w:rsidRPr="00E3547F">
        <w:rPr>
          <w:sz w:val="22"/>
          <w:szCs w:val="22"/>
        </w:rPr>
        <w:t>benar</w:t>
      </w:r>
      <w:proofErr w:type="spellEnd"/>
      <w:r w:rsidRPr="00E3547F">
        <w:rPr>
          <w:sz w:val="22"/>
          <w:szCs w:val="22"/>
        </w:rPr>
        <w:t xml:space="preserve"> </w:t>
      </w:r>
      <w:proofErr w:type="spellStart"/>
      <w:r w:rsidRPr="00E3547F">
        <w:rPr>
          <w:sz w:val="22"/>
          <w:szCs w:val="22"/>
        </w:rPr>
        <w:t>sekaligus</w:t>
      </w:r>
      <w:proofErr w:type="spellEnd"/>
      <w:r w:rsidRPr="00E3547F">
        <w:rPr>
          <w:sz w:val="22"/>
          <w:szCs w:val="22"/>
        </w:rPr>
        <w:t xml:space="preserve"> </w:t>
      </w:r>
      <w:proofErr w:type="spellStart"/>
      <w:r w:rsidRPr="00E3547F">
        <w:rPr>
          <w:sz w:val="22"/>
          <w:szCs w:val="22"/>
        </w:rPr>
        <w:t>melihat</w:t>
      </w:r>
      <w:proofErr w:type="spellEnd"/>
      <w:r w:rsidRPr="00E3547F">
        <w:rPr>
          <w:sz w:val="22"/>
          <w:szCs w:val="22"/>
        </w:rPr>
        <w:t xml:space="preserve"> </w:t>
      </w:r>
      <w:proofErr w:type="spellStart"/>
      <w:r w:rsidRPr="00E3547F">
        <w:rPr>
          <w:sz w:val="22"/>
          <w:szCs w:val="22"/>
        </w:rPr>
        <w:t>adanya</w:t>
      </w:r>
      <w:proofErr w:type="spellEnd"/>
      <w:r w:rsidRPr="00E3547F">
        <w:rPr>
          <w:sz w:val="22"/>
          <w:szCs w:val="22"/>
        </w:rPr>
        <w:t xml:space="preserve"> </w:t>
      </w:r>
      <w:proofErr w:type="spellStart"/>
      <w:r w:rsidRPr="00E3547F">
        <w:rPr>
          <w:sz w:val="22"/>
          <w:szCs w:val="22"/>
        </w:rPr>
        <w:t>kontradiksi</w:t>
      </w:r>
      <w:proofErr w:type="spellEnd"/>
      <w:r w:rsidRPr="00E3547F">
        <w:rPr>
          <w:sz w:val="22"/>
          <w:szCs w:val="22"/>
        </w:rPr>
        <w:t xml:space="preserve"> </w:t>
      </w:r>
      <w:proofErr w:type="spellStart"/>
      <w:r w:rsidRPr="00E3547F">
        <w:rPr>
          <w:sz w:val="22"/>
          <w:szCs w:val="22"/>
        </w:rPr>
        <w:t>atau</w:t>
      </w:r>
      <w:proofErr w:type="spellEnd"/>
      <w:r w:rsidRPr="00E3547F">
        <w:rPr>
          <w:sz w:val="22"/>
          <w:szCs w:val="22"/>
        </w:rPr>
        <w:t xml:space="preserve"> </w:t>
      </w:r>
      <w:proofErr w:type="spellStart"/>
      <w:r w:rsidRPr="00E3547F">
        <w:rPr>
          <w:sz w:val="22"/>
          <w:szCs w:val="22"/>
        </w:rPr>
        <w:t>konsistensi</w:t>
      </w:r>
      <w:proofErr w:type="spellEnd"/>
      <w:r w:rsidRPr="00E3547F">
        <w:rPr>
          <w:sz w:val="22"/>
          <w:szCs w:val="22"/>
        </w:rPr>
        <w:t xml:space="preserve"> </w:t>
      </w:r>
      <w:proofErr w:type="spellStart"/>
      <w:r w:rsidRPr="00E3547F">
        <w:rPr>
          <w:sz w:val="22"/>
          <w:szCs w:val="22"/>
        </w:rPr>
        <w:t>maupun</w:t>
      </w:r>
      <w:proofErr w:type="spellEnd"/>
      <w:r w:rsidRPr="00E3547F">
        <w:rPr>
          <w:sz w:val="22"/>
          <w:szCs w:val="22"/>
        </w:rPr>
        <w:t xml:space="preserve"> </w:t>
      </w:r>
      <w:proofErr w:type="spellStart"/>
      <w:r w:rsidRPr="00E3547F">
        <w:rPr>
          <w:sz w:val="22"/>
          <w:szCs w:val="22"/>
        </w:rPr>
        <w:t>kejanggalan</w:t>
      </w:r>
      <w:proofErr w:type="spellEnd"/>
      <w:r w:rsidRPr="00E3547F">
        <w:rPr>
          <w:sz w:val="22"/>
          <w:szCs w:val="22"/>
        </w:rPr>
        <w:t xml:space="preserve"> </w:t>
      </w:r>
      <w:proofErr w:type="spellStart"/>
      <w:r w:rsidRPr="00E3547F">
        <w:rPr>
          <w:sz w:val="22"/>
          <w:szCs w:val="22"/>
        </w:rPr>
        <w:t>dalam</w:t>
      </w:r>
      <w:proofErr w:type="spellEnd"/>
      <w:r w:rsidRPr="00E3547F">
        <w:rPr>
          <w:sz w:val="22"/>
          <w:szCs w:val="22"/>
        </w:rPr>
        <w:t xml:space="preserve"> </w:t>
      </w:r>
      <w:proofErr w:type="spellStart"/>
      <w:r w:rsidRPr="00E3547F">
        <w:rPr>
          <w:sz w:val="22"/>
          <w:szCs w:val="22"/>
        </w:rPr>
        <w:t>informasi</w:t>
      </w:r>
      <w:proofErr w:type="spellEnd"/>
      <w:r w:rsidRPr="00E3547F">
        <w:rPr>
          <w:sz w:val="22"/>
          <w:szCs w:val="22"/>
        </w:rPr>
        <w:t xml:space="preserve"> </w:t>
      </w:r>
      <w:proofErr w:type="spellStart"/>
      <w:r w:rsidRPr="00E3547F">
        <w:rPr>
          <w:sz w:val="22"/>
          <w:szCs w:val="22"/>
        </w:rPr>
        <w:t>itu</w:t>
      </w:r>
      <w:proofErr w:type="spellEnd"/>
      <w:r w:rsidRPr="00E3547F">
        <w:rPr>
          <w:sz w:val="22"/>
          <w:szCs w:val="22"/>
        </w:rPr>
        <w:t>.</w:t>
      </w:r>
    </w:p>
    <w:p w14:paraId="27766315" w14:textId="77777777" w:rsidR="00E3547F" w:rsidRPr="00E3547F" w:rsidRDefault="00E3547F" w:rsidP="00E3547F">
      <w:pPr>
        <w:pStyle w:val="ListParagraph"/>
        <w:ind w:left="0"/>
        <w:rPr>
          <w:rFonts w:cs="Times New Roman"/>
          <w:sz w:val="22"/>
          <w:szCs w:val="22"/>
          <w:lang w:val="en-US"/>
        </w:rPr>
      </w:pPr>
    </w:p>
    <w:p w14:paraId="03C3EE01" w14:textId="77777777" w:rsidR="008656BB" w:rsidRPr="008275EE" w:rsidRDefault="008656BB" w:rsidP="008275EE">
      <w:pPr>
        <w:spacing w:after="0" w:line="240" w:lineRule="auto"/>
        <w:jc w:val="both"/>
        <w:rPr>
          <w:rFonts w:ascii="Times New Roman" w:hAnsi="Times New Roman" w:cs="Times New Roman"/>
          <w:color w:val="000000"/>
          <w:lang w:val="en-US"/>
        </w:rPr>
      </w:pPr>
    </w:p>
    <w:p w14:paraId="0E8E59E2" w14:textId="77777777" w:rsidR="008656BB" w:rsidRDefault="00DB33DF" w:rsidP="00E3547F">
      <w:pPr>
        <w:spacing w:after="0" w:line="240" w:lineRule="auto"/>
        <w:rPr>
          <w:rFonts w:ascii="Times New Roman" w:hAnsi="Times New Roman" w:cs="Times New Roman"/>
          <w:b/>
          <w:lang w:val="en-US"/>
        </w:rPr>
      </w:pPr>
      <w:r>
        <w:rPr>
          <w:rFonts w:ascii="Times New Roman" w:hAnsi="Times New Roman" w:cs="Times New Roman"/>
          <w:b/>
          <w:lang w:val="en-US"/>
        </w:rPr>
        <w:t xml:space="preserve">METODE </w:t>
      </w:r>
    </w:p>
    <w:p w14:paraId="061AEB74" w14:textId="77777777" w:rsidR="008275EE" w:rsidRPr="00E84B31" w:rsidRDefault="008275EE" w:rsidP="00A26ABB">
      <w:pPr>
        <w:pStyle w:val="Default"/>
        <w:jc w:val="both"/>
      </w:pPr>
      <w:r>
        <w:tab/>
      </w:r>
      <w:proofErr w:type="spellStart"/>
      <w:r w:rsidRPr="008861CD">
        <w:t>Peneliti</w:t>
      </w:r>
      <w:proofErr w:type="spellEnd"/>
      <w:r w:rsidRPr="008861CD">
        <w:t xml:space="preserve"> </w:t>
      </w:r>
      <w:proofErr w:type="spellStart"/>
      <w:r w:rsidRPr="008861CD">
        <w:t>memilih</w:t>
      </w:r>
      <w:proofErr w:type="spellEnd"/>
      <w:r w:rsidRPr="008861CD">
        <w:t xml:space="preserve"> model </w:t>
      </w:r>
      <w:proofErr w:type="spellStart"/>
      <w:r w:rsidRPr="008861CD">
        <w:t>penelitian</w:t>
      </w:r>
      <w:proofErr w:type="spellEnd"/>
      <w:r w:rsidRPr="008861CD">
        <w:t xml:space="preserve"> </w:t>
      </w:r>
      <w:proofErr w:type="spellStart"/>
      <w:r w:rsidRPr="008861CD">
        <w:t>kualitatif</w:t>
      </w:r>
      <w:proofErr w:type="spellEnd"/>
      <w:r w:rsidRPr="008861CD">
        <w:t xml:space="preserve"> </w:t>
      </w:r>
      <w:proofErr w:type="spellStart"/>
      <w:r w:rsidRPr="008861CD">
        <w:t>dengan</w:t>
      </w:r>
      <w:proofErr w:type="spellEnd"/>
      <w:r w:rsidRPr="008861CD">
        <w:t xml:space="preserve"> </w:t>
      </w:r>
      <w:proofErr w:type="spellStart"/>
      <w:r w:rsidRPr="008861CD">
        <w:t>jenis</w:t>
      </w:r>
      <w:proofErr w:type="spellEnd"/>
      <w:r w:rsidRPr="008861CD">
        <w:t xml:space="preserve"> </w:t>
      </w:r>
      <w:proofErr w:type="spellStart"/>
      <w:r w:rsidRPr="008861CD">
        <w:t>stu</w:t>
      </w:r>
      <w:r>
        <w:t>di</w:t>
      </w:r>
      <w:proofErr w:type="spellEnd"/>
      <w:r w:rsidRPr="008861CD">
        <w:t xml:space="preserve"> </w:t>
      </w:r>
      <w:proofErr w:type="spellStart"/>
      <w:r w:rsidRPr="008861CD">
        <w:t>kasus</w:t>
      </w:r>
      <w:proofErr w:type="spellEnd"/>
      <w:r w:rsidRPr="008861CD">
        <w:t xml:space="preserve"> </w:t>
      </w:r>
      <w:proofErr w:type="spellStart"/>
      <w:r w:rsidRPr="008861CD">
        <w:t>karena</w:t>
      </w:r>
      <w:proofErr w:type="spellEnd"/>
      <w:r w:rsidRPr="008861CD">
        <w:t xml:space="preserve"> </w:t>
      </w:r>
      <w:proofErr w:type="spellStart"/>
      <w:r w:rsidRPr="008861CD">
        <w:t>peneliti</w:t>
      </w:r>
      <w:proofErr w:type="spellEnd"/>
      <w:r w:rsidRPr="008861CD">
        <w:t xml:space="preserve"> </w:t>
      </w:r>
      <w:proofErr w:type="spellStart"/>
      <w:r w:rsidRPr="008861CD">
        <w:t>ingin</w:t>
      </w:r>
      <w:proofErr w:type="spellEnd"/>
      <w:r w:rsidRPr="008861CD">
        <w:t xml:space="preserve"> </w:t>
      </w:r>
      <w:proofErr w:type="spellStart"/>
      <w:r w:rsidRPr="008861CD">
        <w:t>mengetahui</w:t>
      </w:r>
      <w:proofErr w:type="spellEnd"/>
      <w:r w:rsidRPr="008861CD">
        <w:t xml:space="preserve"> </w:t>
      </w:r>
      <w:proofErr w:type="spellStart"/>
      <w:r w:rsidRPr="008861CD">
        <w:t>secara</w:t>
      </w:r>
      <w:proofErr w:type="spellEnd"/>
      <w:r w:rsidRPr="008861CD">
        <w:t xml:space="preserve"> </w:t>
      </w:r>
      <w:proofErr w:type="spellStart"/>
      <w:r w:rsidRPr="008861CD">
        <w:t>rinci</w:t>
      </w:r>
      <w:proofErr w:type="spellEnd"/>
      <w:r w:rsidRPr="008861CD">
        <w:t xml:space="preserve"> </w:t>
      </w:r>
      <w:proofErr w:type="spellStart"/>
      <w:r w:rsidRPr="008861CD">
        <w:t>bagaimana</w:t>
      </w:r>
      <w:proofErr w:type="spellEnd"/>
      <w:r w:rsidRPr="008861CD">
        <w:t xml:space="preserve"> </w:t>
      </w:r>
      <w:proofErr w:type="spellStart"/>
      <w:r w:rsidRPr="007166FE">
        <w:rPr>
          <w:bCs/>
        </w:rPr>
        <w:t>pengembangan</w:t>
      </w:r>
      <w:proofErr w:type="spellEnd"/>
      <w:r w:rsidRPr="007166FE">
        <w:rPr>
          <w:bCs/>
        </w:rPr>
        <w:t xml:space="preserve"> </w:t>
      </w:r>
      <w:proofErr w:type="spellStart"/>
      <w:r w:rsidRPr="007166FE">
        <w:rPr>
          <w:bCs/>
        </w:rPr>
        <w:t>pembelajaran</w:t>
      </w:r>
      <w:proofErr w:type="spellEnd"/>
      <w:r w:rsidRPr="007166FE">
        <w:rPr>
          <w:bCs/>
        </w:rPr>
        <w:t xml:space="preserve"> </w:t>
      </w:r>
      <w:proofErr w:type="spellStart"/>
      <w:r w:rsidRPr="007166FE">
        <w:rPr>
          <w:bCs/>
        </w:rPr>
        <w:t>matematika</w:t>
      </w:r>
      <w:proofErr w:type="spellEnd"/>
      <w:r w:rsidRPr="007166FE">
        <w:rPr>
          <w:bCs/>
        </w:rPr>
        <w:t xml:space="preserve"> </w:t>
      </w:r>
      <w:proofErr w:type="spellStart"/>
      <w:r w:rsidRPr="007166FE">
        <w:rPr>
          <w:bCs/>
        </w:rPr>
        <w:t>berbasis</w:t>
      </w:r>
      <w:proofErr w:type="spellEnd"/>
      <w:r w:rsidRPr="007166FE">
        <w:rPr>
          <w:bCs/>
        </w:rPr>
        <w:t xml:space="preserve"> </w:t>
      </w:r>
      <w:proofErr w:type="spellStart"/>
      <w:r w:rsidRPr="007166FE">
        <w:rPr>
          <w:bCs/>
        </w:rPr>
        <w:t>pendekatan</w:t>
      </w:r>
      <w:proofErr w:type="spellEnd"/>
      <w:r w:rsidRPr="007166FE">
        <w:rPr>
          <w:bCs/>
        </w:rPr>
        <w:t xml:space="preserve"> </w:t>
      </w:r>
      <w:proofErr w:type="spellStart"/>
      <w:proofErr w:type="gramStart"/>
      <w:r w:rsidRPr="007166FE">
        <w:rPr>
          <w:bCs/>
        </w:rPr>
        <w:t>pembelajaran</w:t>
      </w:r>
      <w:proofErr w:type="spellEnd"/>
      <w:r w:rsidRPr="007166FE">
        <w:rPr>
          <w:bCs/>
        </w:rPr>
        <w:t xml:space="preserve">  </w:t>
      </w:r>
      <w:proofErr w:type="spellStart"/>
      <w:r w:rsidRPr="007166FE">
        <w:rPr>
          <w:bCs/>
        </w:rPr>
        <w:t>mengalami</w:t>
      </w:r>
      <w:proofErr w:type="spellEnd"/>
      <w:proofErr w:type="gramEnd"/>
      <w:r w:rsidRPr="007166FE">
        <w:rPr>
          <w:bCs/>
        </w:rPr>
        <w:t xml:space="preserve"> </w:t>
      </w:r>
      <w:proofErr w:type="spellStart"/>
      <w:r w:rsidRPr="007166FE">
        <w:rPr>
          <w:bCs/>
        </w:rPr>
        <w:t>interaksi</w:t>
      </w:r>
      <w:proofErr w:type="spellEnd"/>
      <w:r w:rsidRPr="007166FE">
        <w:rPr>
          <w:bCs/>
        </w:rPr>
        <w:t xml:space="preserve"> </w:t>
      </w:r>
      <w:proofErr w:type="spellStart"/>
      <w:r w:rsidRPr="007166FE">
        <w:rPr>
          <w:bCs/>
        </w:rPr>
        <w:t>komunikasi</w:t>
      </w:r>
      <w:proofErr w:type="spellEnd"/>
      <w:r w:rsidRPr="007166FE">
        <w:rPr>
          <w:bCs/>
        </w:rPr>
        <w:t xml:space="preserve"> dan </w:t>
      </w:r>
      <w:proofErr w:type="spellStart"/>
      <w:r w:rsidRPr="007166FE">
        <w:rPr>
          <w:bCs/>
        </w:rPr>
        <w:t>refleksi</w:t>
      </w:r>
      <w:proofErr w:type="spellEnd"/>
      <w:r w:rsidRPr="007166FE">
        <w:rPr>
          <w:bCs/>
        </w:rPr>
        <w:t xml:space="preserve"> (MIKIR) di </w:t>
      </w:r>
      <w:proofErr w:type="spellStart"/>
      <w:r w:rsidRPr="007166FE">
        <w:rPr>
          <w:bCs/>
        </w:rPr>
        <w:t>jurusan</w:t>
      </w:r>
      <w:proofErr w:type="spellEnd"/>
      <w:r w:rsidRPr="007166FE">
        <w:rPr>
          <w:bCs/>
        </w:rPr>
        <w:t xml:space="preserve"> Pendidikan </w:t>
      </w:r>
      <w:proofErr w:type="spellStart"/>
      <w:r w:rsidRPr="007166FE">
        <w:rPr>
          <w:bCs/>
        </w:rPr>
        <w:t>Matematika</w:t>
      </w:r>
      <w:proofErr w:type="spellEnd"/>
      <w:r w:rsidRPr="007166FE">
        <w:rPr>
          <w:bCs/>
        </w:rPr>
        <w:t xml:space="preserve"> U</w:t>
      </w:r>
      <w:r>
        <w:rPr>
          <w:bCs/>
        </w:rPr>
        <w:t>MSU</w:t>
      </w:r>
      <w:r w:rsidRPr="008861CD">
        <w:t xml:space="preserve">. </w:t>
      </w:r>
      <w:proofErr w:type="spellStart"/>
      <w:r w:rsidRPr="008861CD">
        <w:t>Dalam</w:t>
      </w:r>
      <w:proofErr w:type="spellEnd"/>
      <w:r w:rsidRPr="008861CD">
        <w:t xml:space="preserve"> proses </w:t>
      </w:r>
      <w:proofErr w:type="spellStart"/>
      <w:r w:rsidRPr="008861CD">
        <w:t>penelitian</w:t>
      </w:r>
      <w:proofErr w:type="spellEnd"/>
      <w:r w:rsidRPr="008861CD">
        <w:t xml:space="preserve"> </w:t>
      </w:r>
      <w:proofErr w:type="spellStart"/>
      <w:r w:rsidRPr="008861CD">
        <w:t>kualitatif</w:t>
      </w:r>
      <w:proofErr w:type="spellEnd"/>
      <w:r w:rsidRPr="008861CD">
        <w:t xml:space="preserve"> </w:t>
      </w:r>
      <w:proofErr w:type="spellStart"/>
      <w:r w:rsidRPr="008861CD">
        <w:t>stu</w:t>
      </w:r>
      <w:r>
        <w:t>di</w:t>
      </w:r>
      <w:proofErr w:type="spellEnd"/>
      <w:r w:rsidRPr="008861CD">
        <w:t xml:space="preserve"> </w:t>
      </w:r>
      <w:proofErr w:type="spellStart"/>
      <w:r w:rsidRPr="008861CD">
        <w:t>kasus</w:t>
      </w:r>
      <w:proofErr w:type="spellEnd"/>
      <w:r w:rsidRPr="008861CD">
        <w:t xml:space="preserve"> </w:t>
      </w:r>
      <w:proofErr w:type="spellStart"/>
      <w:r w:rsidRPr="008861CD">
        <w:t>peneliti</w:t>
      </w:r>
      <w:proofErr w:type="spellEnd"/>
      <w:r w:rsidRPr="008861CD">
        <w:t xml:space="preserve"> </w:t>
      </w:r>
      <w:proofErr w:type="spellStart"/>
      <w:r w:rsidRPr="008861CD">
        <w:t>tidak</w:t>
      </w:r>
      <w:proofErr w:type="spellEnd"/>
      <w:r w:rsidRPr="008861CD">
        <w:t xml:space="preserve"> </w:t>
      </w:r>
      <w:proofErr w:type="spellStart"/>
      <w:r w:rsidRPr="008861CD">
        <w:t>memerlukan</w:t>
      </w:r>
      <w:proofErr w:type="spellEnd"/>
      <w:r w:rsidRPr="008861CD">
        <w:t xml:space="preserve"> </w:t>
      </w:r>
      <w:proofErr w:type="spellStart"/>
      <w:r w:rsidRPr="008861CD">
        <w:t>waktu</w:t>
      </w:r>
      <w:proofErr w:type="spellEnd"/>
      <w:r w:rsidRPr="008861CD">
        <w:t xml:space="preserve"> yang </w:t>
      </w:r>
      <w:proofErr w:type="spellStart"/>
      <w:r w:rsidRPr="008861CD">
        <w:t>relatif</w:t>
      </w:r>
      <w:proofErr w:type="spellEnd"/>
      <w:r w:rsidRPr="008861CD">
        <w:t xml:space="preserve"> </w:t>
      </w:r>
      <w:proofErr w:type="spellStart"/>
      <w:r w:rsidRPr="008861CD">
        <w:t>lebih</w:t>
      </w:r>
      <w:proofErr w:type="spellEnd"/>
      <w:r w:rsidRPr="008861CD">
        <w:t xml:space="preserve"> lama </w:t>
      </w:r>
      <w:proofErr w:type="spellStart"/>
      <w:r w:rsidRPr="008861CD">
        <w:t>dari</w:t>
      </w:r>
      <w:proofErr w:type="spellEnd"/>
      <w:r w:rsidRPr="008861CD">
        <w:t xml:space="preserve"> </w:t>
      </w:r>
      <w:proofErr w:type="spellStart"/>
      <w:r w:rsidRPr="008861CD">
        <w:t>penelitian</w:t>
      </w:r>
      <w:proofErr w:type="spellEnd"/>
      <w:r w:rsidRPr="008861CD">
        <w:t xml:space="preserve"> pada </w:t>
      </w:r>
      <w:proofErr w:type="spellStart"/>
      <w:r w:rsidRPr="008861CD">
        <w:t>umumnya</w:t>
      </w:r>
      <w:proofErr w:type="spellEnd"/>
      <w:r w:rsidRPr="008861CD">
        <w:t xml:space="preserve">. Dan </w:t>
      </w:r>
      <w:proofErr w:type="spellStart"/>
      <w:r w:rsidRPr="008861CD">
        <w:t>dalam</w:t>
      </w:r>
      <w:proofErr w:type="spellEnd"/>
      <w:r w:rsidRPr="008861CD">
        <w:t xml:space="preserve"> </w:t>
      </w:r>
      <w:proofErr w:type="spellStart"/>
      <w:r w:rsidRPr="008861CD">
        <w:t>penelitian</w:t>
      </w:r>
      <w:proofErr w:type="spellEnd"/>
      <w:r w:rsidRPr="008861CD">
        <w:t xml:space="preserve"> </w:t>
      </w:r>
      <w:proofErr w:type="spellStart"/>
      <w:r w:rsidRPr="008861CD">
        <w:t>jenis</w:t>
      </w:r>
      <w:proofErr w:type="spellEnd"/>
      <w:r w:rsidRPr="008861CD">
        <w:t xml:space="preserve"> </w:t>
      </w:r>
      <w:proofErr w:type="spellStart"/>
      <w:r w:rsidRPr="008861CD">
        <w:t>ini</w:t>
      </w:r>
      <w:proofErr w:type="spellEnd"/>
      <w:r w:rsidRPr="008861CD">
        <w:t xml:space="preserve"> </w:t>
      </w:r>
      <w:proofErr w:type="spellStart"/>
      <w:r w:rsidRPr="008861CD">
        <w:t>peneliti</w:t>
      </w:r>
      <w:proofErr w:type="spellEnd"/>
      <w:r w:rsidRPr="008861CD">
        <w:t xml:space="preserve"> </w:t>
      </w:r>
      <w:proofErr w:type="spellStart"/>
      <w:r w:rsidRPr="008861CD">
        <w:t>dapat</w:t>
      </w:r>
      <w:proofErr w:type="spellEnd"/>
      <w:r w:rsidRPr="008861CD">
        <w:t xml:space="preserve"> </w:t>
      </w:r>
      <w:proofErr w:type="spellStart"/>
      <w:r w:rsidRPr="008861CD">
        <w:t>menyajikan</w:t>
      </w:r>
      <w:proofErr w:type="spellEnd"/>
      <w:r w:rsidRPr="008861CD">
        <w:t xml:space="preserve"> data dan </w:t>
      </w:r>
      <w:proofErr w:type="spellStart"/>
      <w:r w:rsidRPr="008861CD">
        <w:t>temuan</w:t>
      </w:r>
      <w:proofErr w:type="spellEnd"/>
      <w:r w:rsidRPr="008861CD">
        <w:t xml:space="preserve"> yang sangat </w:t>
      </w:r>
      <w:proofErr w:type="spellStart"/>
      <w:r w:rsidRPr="008861CD">
        <w:t>berguna</w:t>
      </w:r>
      <w:proofErr w:type="spellEnd"/>
      <w:r w:rsidRPr="008861CD">
        <w:t xml:space="preserve">, </w:t>
      </w:r>
      <w:proofErr w:type="spellStart"/>
      <w:r w:rsidRPr="008861CD">
        <w:t>member</w:t>
      </w:r>
      <w:r>
        <w:t>ikan</w:t>
      </w:r>
      <w:proofErr w:type="spellEnd"/>
      <w:r>
        <w:t xml:space="preserve"> </w:t>
      </w:r>
      <w:proofErr w:type="spellStart"/>
      <w:r>
        <w:t>informasi</w:t>
      </w:r>
      <w:proofErr w:type="spellEnd"/>
      <w:r>
        <w:t xml:space="preserve"> </w:t>
      </w:r>
      <w:proofErr w:type="spellStart"/>
      <w:r>
        <w:t>penting</w:t>
      </w:r>
      <w:proofErr w:type="spellEnd"/>
      <w:r>
        <w:t xml:space="preserve">, dan </w:t>
      </w:r>
      <w:proofErr w:type="spellStart"/>
      <w:r>
        <w:t>mem</w:t>
      </w:r>
      <w:r w:rsidRPr="008861CD">
        <w:t>berikan</w:t>
      </w:r>
      <w:proofErr w:type="spellEnd"/>
      <w:r w:rsidRPr="008861CD">
        <w:t xml:space="preserve"> </w:t>
      </w:r>
      <w:proofErr w:type="spellStart"/>
      <w:r w:rsidRPr="008861CD">
        <w:t>kesempatan</w:t>
      </w:r>
      <w:proofErr w:type="spellEnd"/>
      <w:r w:rsidRPr="008861CD">
        <w:t xml:space="preserve"> untuk </w:t>
      </w:r>
      <w:proofErr w:type="spellStart"/>
      <w:r w:rsidRPr="008861CD">
        <w:t>memperoleh</w:t>
      </w:r>
      <w:proofErr w:type="spellEnd"/>
      <w:r w:rsidRPr="008861CD">
        <w:t xml:space="preserve"> </w:t>
      </w:r>
      <w:proofErr w:type="spellStart"/>
      <w:r w:rsidRPr="008861CD">
        <w:t>wawasan</w:t>
      </w:r>
      <w:proofErr w:type="spellEnd"/>
      <w:r w:rsidRPr="008861CD">
        <w:t xml:space="preserve">. </w:t>
      </w:r>
    </w:p>
    <w:p w14:paraId="51C76508" w14:textId="77777777" w:rsidR="008275EE" w:rsidRPr="00923BAB" w:rsidRDefault="008275EE" w:rsidP="00A26ABB">
      <w:pPr>
        <w:pStyle w:val="Default"/>
        <w:jc w:val="both"/>
      </w:pPr>
      <w:proofErr w:type="spellStart"/>
      <w:r w:rsidRPr="00923BAB">
        <w:t>Instrumen</w:t>
      </w:r>
      <w:proofErr w:type="spellEnd"/>
      <w:r w:rsidRPr="00923BAB">
        <w:t xml:space="preserve"> </w:t>
      </w:r>
      <w:proofErr w:type="spellStart"/>
      <w:r w:rsidRPr="00923BAB">
        <w:t>penelitian</w:t>
      </w:r>
      <w:proofErr w:type="spellEnd"/>
      <w:r w:rsidRPr="00923BAB">
        <w:t xml:space="preserve"> yang </w:t>
      </w:r>
      <w:proofErr w:type="spellStart"/>
      <w:r>
        <w:t>di</w:t>
      </w:r>
      <w:r w:rsidRPr="00923BAB">
        <w:t>gunakan</w:t>
      </w:r>
      <w:proofErr w:type="spellEnd"/>
      <w:r w:rsidRPr="00923BAB">
        <w:t xml:space="preserve"> </w:t>
      </w:r>
      <w:proofErr w:type="spellStart"/>
      <w:r w:rsidRPr="00923BAB">
        <w:t>adalah</w:t>
      </w:r>
      <w:proofErr w:type="spellEnd"/>
      <w:r w:rsidRPr="00923BAB">
        <w:t xml:space="preserve"> data yang </w:t>
      </w:r>
      <w:proofErr w:type="spellStart"/>
      <w:r>
        <w:t>di</w:t>
      </w:r>
      <w:r w:rsidRPr="00923BAB">
        <w:t>peroleh</w:t>
      </w:r>
      <w:proofErr w:type="spellEnd"/>
      <w:r w:rsidRPr="00923BAB">
        <w:t xml:space="preserve"> </w:t>
      </w:r>
      <w:proofErr w:type="spellStart"/>
      <w:r w:rsidRPr="00923BAB">
        <w:t>dari</w:t>
      </w:r>
      <w:proofErr w:type="spellEnd"/>
      <w:r w:rsidRPr="00923BAB">
        <w:t xml:space="preserve"> </w:t>
      </w:r>
      <w:proofErr w:type="spellStart"/>
      <w:r w:rsidRPr="00923BAB">
        <w:t>sumber</w:t>
      </w:r>
      <w:proofErr w:type="spellEnd"/>
      <w:r w:rsidRPr="00923BAB">
        <w:t xml:space="preserve"> data: </w:t>
      </w:r>
    </w:p>
    <w:p w14:paraId="697BBDF8" w14:textId="77777777" w:rsidR="008275EE" w:rsidRPr="00923BAB" w:rsidRDefault="008275EE" w:rsidP="00A26ABB">
      <w:pPr>
        <w:pStyle w:val="ListParagraph"/>
        <w:numPr>
          <w:ilvl w:val="0"/>
          <w:numId w:val="6"/>
        </w:numPr>
        <w:autoSpaceDE w:val="0"/>
        <w:autoSpaceDN w:val="0"/>
        <w:adjustRightInd w:val="0"/>
        <w:rPr>
          <w:rFonts w:cs="Times New Roman"/>
          <w:color w:val="000000"/>
          <w:szCs w:val="24"/>
        </w:rPr>
      </w:pPr>
      <w:r w:rsidRPr="00923BAB">
        <w:rPr>
          <w:rFonts w:cs="Times New Roman"/>
          <w:color w:val="000000"/>
          <w:szCs w:val="24"/>
        </w:rPr>
        <w:t xml:space="preserve">Sumber data primer </w:t>
      </w:r>
    </w:p>
    <w:p w14:paraId="4B33B9AC" w14:textId="77777777" w:rsidR="008275EE" w:rsidRPr="00E84B31" w:rsidRDefault="008275EE" w:rsidP="00A26ABB">
      <w:pPr>
        <w:spacing w:after="0" w:line="240" w:lineRule="auto"/>
        <w:ind w:firstLine="720"/>
        <w:jc w:val="both"/>
        <w:rPr>
          <w:rFonts w:ascii="Times New Roman" w:hAnsi="Times New Roman" w:cs="Times New Roman"/>
          <w:color w:val="000000"/>
          <w:sz w:val="24"/>
          <w:szCs w:val="24"/>
          <w:lang w:val="en-US"/>
        </w:rPr>
      </w:pPr>
      <w:r w:rsidRPr="00923BAB">
        <w:rPr>
          <w:rFonts w:ascii="Times New Roman" w:hAnsi="Times New Roman" w:cs="Times New Roman"/>
          <w:color w:val="000000"/>
          <w:sz w:val="24"/>
          <w:szCs w:val="24"/>
        </w:rPr>
        <w:t xml:space="preserve">Sumber data primer atau utama yaitu sumber data yang </w:t>
      </w:r>
      <w:r>
        <w:rPr>
          <w:rFonts w:ascii="Times New Roman" w:hAnsi="Times New Roman" w:cs="Times New Roman"/>
          <w:color w:val="000000"/>
          <w:sz w:val="24"/>
          <w:szCs w:val="24"/>
        </w:rPr>
        <w:t>di</w:t>
      </w:r>
      <w:r w:rsidRPr="00923BAB">
        <w:rPr>
          <w:rFonts w:ascii="Times New Roman" w:hAnsi="Times New Roman" w:cs="Times New Roman"/>
          <w:color w:val="000000"/>
          <w:sz w:val="24"/>
          <w:szCs w:val="24"/>
        </w:rPr>
        <w:t xml:space="preserve">ambil peneliti baik berupa kata-kata dan aktivitas atau tindakan. Sumber data primer </w:t>
      </w:r>
      <w:r>
        <w:rPr>
          <w:rFonts w:ascii="Times New Roman" w:hAnsi="Times New Roman" w:cs="Times New Roman"/>
          <w:color w:val="000000"/>
          <w:sz w:val="24"/>
          <w:szCs w:val="24"/>
        </w:rPr>
        <w:t>di</w:t>
      </w:r>
      <w:r w:rsidRPr="00923BAB">
        <w:rPr>
          <w:rFonts w:ascii="Times New Roman" w:hAnsi="Times New Roman" w:cs="Times New Roman"/>
          <w:color w:val="000000"/>
          <w:sz w:val="24"/>
          <w:szCs w:val="24"/>
        </w:rPr>
        <w:t>peroleh dari ketua pro</w:t>
      </w:r>
      <w:r>
        <w:rPr>
          <w:rFonts w:ascii="Times New Roman" w:hAnsi="Times New Roman" w:cs="Times New Roman"/>
          <w:color w:val="000000"/>
          <w:sz w:val="24"/>
          <w:szCs w:val="24"/>
        </w:rPr>
        <w:t>di</w:t>
      </w:r>
      <w:r w:rsidRPr="00923BAB">
        <w:rPr>
          <w:rFonts w:ascii="Times New Roman" w:hAnsi="Times New Roman" w:cs="Times New Roman"/>
          <w:color w:val="000000"/>
          <w:sz w:val="24"/>
          <w:szCs w:val="24"/>
        </w:rPr>
        <w:t xml:space="preserve">, dosen, karyawan, dan </w:t>
      </w:r>
      <w:r>
        <w:rPr>
          <w:rFonts w:ascii="Times New Roman" w:hAnsi="Times New Roman" w:cs="Times New Roman"/>
          <w:color w:val="000000"/>
          <w:sz w:val="24"/>
          <w:szCs w:val="24"/>
        </w:rPr>
        <w:t>mahasiswa</w:t>
      </w:r>
      <w:r w:rsidRPr="00923B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w:t>
      </w:r>
      <w:r w:rsidRPr="00923BAB">
        <w:rPr>
          <w:rFonts w:ascii="Times New Roman" w:hAnsi="Times New Roman" w:cs="Times New Roman"/>
          <w:color w:val="000000"/>
          <w:sz w:val="24"/>
          <w:szCs w:val="24"/>
        </w:rPr>
        <w:t xml:space="preserve"> jurusan pen</w:t>
      </w:r>
      <w:r>
        <w:rPr>
          <w:rFonts w:ascii="Times New Roman" w:hAnsi="Times New Roman" w:cs="Times New Roman"/>
          <w:color w:val="000000"/>
          <w:sz w:val="24"/>
          <w:szCs w:val="24"/>
        </w:rPr>
        <w:t>didi</w:t>
      </w:r>
      <w:r w:rsidRPr="00923BAB">
        <w:rPr>
          <w:rFonts w:ascii="Times New Roman" w:hAnsi="Times New Roman" w:cs="Times New Roman"/>
          <w:color w:val="000000"/>
          <w:sz w:val="24"/>
          <w:szCs w:val="24"/>
        </w:rPr>
        <w:t xml:space="preserve">kan matematika UMSU. Adapun data primer yang </w:t>
      </w:r>
      <w:r>
        <w:rPr>
          <w:rFonts w:ascii="Times New Roman" w:hAnsi="Times New Roman" w:cs="Times New Roman"/>
          <w:color w:val="000000"/>
          <w:sz w:val="24"/>
          <w:szCs w:val="24"/>
        </w:rPr>
        <w:t>di</w:t>
      </w:r>
      <w:r w:rsidRPr="00923BAB">
        <w:rPr>
          <w:rFonts w:ascii="Times New Roman" w:hAnsi="Times New Roman" w:cs="Times New Roman"/>
          <w:color w:val="000000"/>
          <w:sz w:val="24"/>
          <w:szCs w:val="24"/>
        </w:rPr>
        <w:t xml:space="preserve">butuhkan yaitu </w:t>
      </w:r>
      <w:r w:rsidRPr="007166FE">
        <w:rPr>
          <w:rFonts w:ascii="Times New Roman" w:hAnsi="Times New Roman" w:cs="Times New Roman"/>
          <w:bCs/>
          <w:sz w:val="24"/>
          <w:szCs w:val="24"/>
        </w:rPr>
        <w:t>pengembangan pembelajaran matematika berbasis pendekatan pembelajaran  mengalami interaksi komunikasi dan refleksi (MIKIR) di jurusan pendidikan matematika UMSU</w:t>
      </w:r>
      <w:r w:rsidR="00E84B31">
        <w:rPr>
          <w:rFonts w:ascii="Times New Roman" w:hAnsi="Times New Roman" w:cs="Times New Roman"/>
          <w:color w:val="000000"/>
          <w:sz w:val="24"/>
          <w:szCs w:val="24"/>
          <w:lang w:val="en-US"/>
        </w:rPr>
        <w:t>.</w:t>
      </w:r>
    </w:p>
    <w:p w14:paraId="1A66C883" w14:textId="77777777" w:rsidR="008275EE" w:rsidRPr="00923BAB" w:rsidRDefault="008275EE" w:rsidP="00A26ABB">
      <w:pPr>
        <w:pStyle w:val="ListParagraph"/>
        <w:numPr>
          <w:ilvl w:val="0"/>
          <w:numId w:val="6"/>
        </w:numPr>
        <w:autoSpaceDE w:val="0"/>
        <w:autoSpaceDN w:val="0"/>
        <w:adjustRightInd w:val="0"/>
        <w:rPr>
          <w:rFonts w:cs="Times New Roman"/>
          <w:color w:val="000000"/>
          <w:szCs w:val="24"/>
        </w:rPr>
      </w:pPr>
      <w:r w:rsidRPr="00923BAB">
        <w:rPr>
          <w:rFonts w:cs="Times New Roman"/>
          <w:color w:val="000000"/>
          <w:szCs w:val="24"/>
        </w:rPr>
        <w:t xml:space="preserve">Sumber data sekunder </w:t>
      </w:r>
    </w:p>
    <w:p w14:paraId="742718F0" w14:textId="77777777" w:rsidR="008275EE" w:rsidRPr="00E84B31" w:rsidRDefault="008275EE" w:rsidP="00A26ABB">
      <w:pPr>
        <w:spacing w:after="0" w:line="240" w:lineRule="auto"/>
        <w:ind w:firstLine="720"/>
        <w:jc w:val="both"/>
        <w:rPr>
          <w:rFonts w:ascii="Times New Roman" w:hAnsi="Times New Roman" w:cs="Times New Roman"/>
          <w:color w:val="000000"/>
          <w:sz w:val="24"/>
          <w:szCs w:val="24"/>
          <w:lang w:val="en-US"/>
        </w:rPr>
      </w:pPr>
      <w:r w:rsidRPr="00923BAB">
        <w:rPr>
          <w:rFonts w:ascii="Times New Roman" w:hAnsi="Times New Roman" w:cs="Times New Roman"/>
          <w:color w:val="000000"/>
          <w:sz w:val="24"/>
          <w:szCs w:val="24"/>
        </w:rPr>
        <w:t>Sumber data sekunder atau tambahan yaitu sumber data yang tidak langsung memberikan data kepada peneliti. Sumber data sekunder ini berfungsi sebagai pendukung dan melengkapi sumber data primer. Sumber data sekunder dapat berupa buku referensi dan dokumen</w:t>
      </w:r>
      <w:r>
        <w:rPr>
          <w:rFonts w:ascii="Times New Roman" w:hAnsi="Times New Roman" w:cs="Times New Roman"/>
          <w:color w:val="000000"/>
          <w:sz w:val="24"/>
          <w:szCs w:val="24"/>
        </w:rPr>
        <w:t xml:space="preserve">. </w:t>
      </w:r>
      <w:r w:rsidRPr="000E24F6">
        <w:rPr>
          <w:rFonts w:ascii="Times New Roman" w:hAnsi="Times New Roman" w:cs="Times New Roman"/>
          <w:sz w:val="24"/>
          <w:szCs w:val="24"/>
        </w:rPr>
        <w:t>Sumber data sekunder untuk menggali informasi mengenai pendekatan pembelajaran mikir d</w:t>
      </w:r>
      <w:r>
        <w:rPr>
          <w:rFonts w:ascii="Times New Roman" w:hAnsi="Times New Roman" w:cs="Times New Roman"/>
          <w:sz w:val="24"/>
          <w:szCs w:val="24"/>
        </w:rPr>
        <w:t>an pengembanagn</w:t>
      </w:r>
      <w:r w:rsidRPr="000E24F6">
        <w:rPr>
          <w:rFonts w:ascii="Times New Roman" w:hAnsi="Times New Roman" w:cs="Times New Roman"/>
          <w:sz w:val="24"/>
          <w:szCs w:val="24"/>
        </w:rPr>
        <w:t xml:space="preserve"> pembelajaran </w:t>
      </w:r>
      <w:r>
        <w:rPr>
          <w:rFonts w:ascii="Times New Roman" w:hAnsi="Times New Roman" w:cs="Times New Roman"/>
          <w:sz w:val="24"/>
          <w:szCs w:val="24"/>
        </w:rPr>
        <w:t xml:space="preserve">matematika </w:t>
      </w:r>
      <w:r w:rsidRPr="000E24F6">
        <w:rPr>
          <w:rFonts w:ascii="Times New Roman" w:hAnsi="Times New Roman" w:cs="Times New Roman"/>
          <w:sz w:val="24"/>
          <w:szCs w:val="24"/>
        </w:rPr>
        <w:t>adalah dengan dokumen atau sumber lainnya yang berkaitan dengan kebutuhan penelitian, seperti artikel, jurnal, serta buku-buku yang berkaitan deng</w:t>
      </w:r>
      <w:r>
        <w:rPr>
          <w:rFonts w:ascii="Times New Roman" w:hAnsi="Times New Roman" w:cs="Times New Roman"/>
          <w:sz w:val="24"/>
          <w:szCs w:val="24"/>
        </w:rPr>
        <w:t>an pendekatan pembelajaran MIKIR</w:t>
      </w:r>
      <w:r w:rsidRPr="000E24F6">
        <w:rPr>
          <w:rFonts w:ascii="Times New Roman" w:hAnsi="Times New Roman" w:cs="Times New Roman"/>
          <w:sz w:val="24"/>
          <w:szCs w:val="24"/>
        </w:rPr>
        <w:t>.</w:t>
      </w:r>
    </w:p>
    <w:p w14:paraId="1AF496BE" w14:textId="77777777" w:rsidR="008275EE" w:rsidRPr="00C342E2" w:rsidRDefault="008275EE" w:rsidP="00A26ABB">
      <w:pPr>
        <w:autoSpaceDE w:val="0"/>
        <w:autoSpaceDN w:val="0"/>
        <w:adjustRightInd w:val="0"/>
        <w:spacing w:after="0" w:line="240" w:lineRule="auto"/>
        <w:jc w:val="both"/>
        <w:rPr>
          <w:rFonts w:ascii="Times New Roman" w:hAnsi="Times New Roman" w:cs="Times New Roman"/>
          <w:color w:val="000000"/>
          <w:sz w:val="24"/>
          <w:szCs w:val="24"/>
        </w:rPr>
      </w:pPr>
      <w:r w:rsidRPr="00923BAB">
        <w:rPr>
          <w:rFonts w:ascii="Times New Roman" w:hAnsi="Times New Roman" w:cs="Times New Roman"/>
          <w:color w:val="000000"/>
          <w:sz w:val="23"/>
          <w:szCs w:val="23"/>
        </w:rPr>
        <w:t xml:space="preserve">1. </w:t>
      </w:r>
      <w:r w:rsidRPr="00C342E2">
        <w:rPr>
          <w:rFonts w:ascii="Times New Roman" w:hAnsi="Times New Roman" w:cs="Times New Roman"/>
          <w:color w:val="000000"/>
          <w:sz w:val="24"/>
          <w:szCs w:val="24"/>
        </w:rPr>
        <w:t xml:space="preserve">Metode Observasi </w:t>
      </w:r>
    </w:p>
    <w:p w14:paraId="3447ABB3" w14:textId="77777777" w:rsidR="008275EE" w:rsidRPr="00C342E2" w:rsidRDefault="008275EE" w:rsidP="00A26AB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C342E2">
        <w:rPr>
          <w:rFonts w:ascii="Times New Roman" w:hAnsi="Times New Roman" w:cs="Times New Roman"/>
          <w:color w:val="000000"/>
          <w:sz w:val="24"/>
          <w:szCs w:val="24"/>
        </w:rPr>
        <w:t xml:space="preserve">Dalam penelitian ini, peneliti megguunakan teknik observasi tak berstruktur dan teknik observasi berstruktur. Teknik observasi ini </w:t>
      </w:r>
      <w:r>
        <w:rPr>
          <w:rFonts w:ascii="Times New Roman" w:hAnsi="Times New Roman" w:cs="Times New Roman"/>
          <w:color w:val="000000"/>
          <w:sz w:val="24"/>
          <w:szCs w:val="24"/>
        </w:rPr>
        <w:t>di</w:t>
      </w:r>
      <w:r w:rsidRPr="00C342E2">
        <w:rPr>
          <w:rFonts w:ascii="Times New Roman" w:hAnsi="Times New Roman" w:cs="Times New Roman"/>
          <w:color w:val="000000"/>
          <w:sz w:val="24"/>
          <w:szCs w:val="24"/>
        </w:rPr>
        <w:t xml:space="preserve">lakukan untuk mencari data-data yang berkaitan dengan pelaksanaan pembelajaran dengan pendekatan pembelajaran mikir yaitu, persiapan yang </w:t>
      </w:r>
      <w:r>
        <w:rPr>
          <w:rFonts w:ascii="Times New Roman" w:hAnsi="Times New Roman" w:cs="Times New Roman"/>
          <w:color w:val="000000"/>
          <w:sz w:val="24"/>
          <w:szCs w:val="24"/>
        </w:rPr>
        <w:t>di</w:t>
      </w:r>
      <w:r w:rsidRPr="00C342E2">
        <w:rPr>
          <w:rFonts w:ascii="Times New Roman" w:hAnsi="Times New Roman" w:cs="Times New Roman"/>
          <w:color w:val="000000"/>
          <w:sz w:val="24"/>
          <w:szCs w:val="24"/>
        </w:rPr>
        <w:t xml:space="preserve">lakukan </w:t>
      </w:r>
      <w:r>
        <w:rPr>
          <w:rFonts w:ascii="Times New Roman" w:hAnsi="Times New Roman" w:cs="Times New Roman"/>
          <w:color w:val="000000"/>
          <w:sz w:val="24"/>
          <w:szCs w:val="24"/>
        </w:rPr>
        <w:lastRenderedPageBreak/>
        <w:t>dosen</w:t>
      </w:r>
      <w:r w:rsidRPr="00C342E2">
        <w:rPr>
          <w:rFonts w:ascii="Times New Roman" w:hAnsi="Times New Roman" w:cs="Times New Roman"/>
          <w:color w:val="000000"/>
          <w:sz w:val="24"/>
          <w:szCs w:val="24"/>
        </w:rPr>
        <w:t xml:space="preserve"> sebelum pembelajaran, aktifitas </w:t>
      </w:r>
      <w:r>
        <w:rPr>
          <w:rFonts w:ascii="Times New Roman" w:hAnsi="Times New Roman" w:cs="Times New Roman"/>
          <w:color w:val="000000"/>
          <w:sz w:val="24"/>
          <w:szCs w:val="24"/>
        </w:rPr>
        <w:t>dosen</w:t>
      </w:r>
      <w:r w:rsidRPr="00C342E2">
        <w:rPr>
          <w:rFonts w:ascii="Times New Roman" w:hAnsi="Times New Roman" w:cs="Times New Roman"/>
          <w:color w:val="000000"/>
          <w:sz w:val="24"/>
          <w:szCs w:val="24"/>
        </w:rPr>
        <w:t xml:space="preserve"> selama proses pembelajaran berlangsung. Dan yang akan </w:t>
      </w:r>
      <w:r>
        <w:rPr>
          <w:rFonts w:ascii="Times New Roman" w:hAnsi="Times New Roman" w:cs="Times New Roman"/>
          <w:color w:val="000000"/>
          <w:sz w:val="24"/>
          <w:szCs w:val="24"/>
        </w:rPr>
        <w:t>di</w:t>
      </w:r>
      <w:r w:rsidRPr="00C342E2">
        <w:rPr>
          <w:rFonts w:ascii="Times New Roman" w:hAnsi="Times New Roman" w:cs="Times New Roman"/>
          <w:color w:val="000000"/>
          <w:sz w:val="24"/>
          <w:szCs w:val="24"/>
        </w:rPr>
        <w:t xml:space="preserve">observasi guna mendapatkan informasi </w:t>
      </w:r>
      <w:r>
        <w:rPr>
          <w:rFonts w:ascii="Times New Roman" w:hAnsi="Times New Roman" w:cs="Times New Roman"/>
          <w:color w:val="000000"/>
          <w:sz w:val="24"/>
          <w:szCs w:val="24"/>
        </w:rPr>
        <w:t>dalam penelitian ini adalah dosen</w:t>
      </w:r>
      <w:r w:rsidRPr="00C342E2">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mahasiswa jurusan pendidikan matematika UMSU.</w:t>
      </w:r>
    </w:p>
    <w:p w14:paraId="3C92C01A" w14:textId="77777777" w:rsidR="008275EE" w:rsidRPr="00E84B31" w:rsidRDefault="008275EE" w:rsidP="00A26ABB">
      <w:pPr>
        <w:autoSpaceDE w:val="0"/>
        <w:autoSpaceDN w:val="0"/>
        <w:adjustRightInd w:val="0"/>
        <w:spacing w:after="0" w:line="240" w:lineRule="auto"/>
        <w:ind w:firstLine="720"/>
        <w:jc w:val="both"/>
        <w:rPr>
          <w:rFonts w:ascii="Times New Roman" w:hAnsi="Times New Roman" w:cs="Times New Roman"/>
          <w:color w:val="000000"/>
          <w:sz w:val="23"/>
          <w:szCs w:val="23"/>
          <w:lang w:val="en-US"/>
        </w:rPr>
      </w:pPr>
      <w:r w:rsidRPr="00C342E2">
        <w:rPr>
          <w:rFonts w:ascii="Times New Roman" w:hAnsi="Times New Roman" w:cs="Times New Roman"/>
          <w:color w:val="000000"/>
          <w:sz w:val="24"/>
          <w:szCs w:val="24"/>
        </w:rPr>
        <w:t xml:space="preserve">Dalam pengumpulan data </w:t>
      </w:r>
      <w:r>
        <w:rPr>
          <w:rFonts w:ascii="Times New Roman" w:hAnsi="Times New Roman" w:cs="Times New Roman"/>
          <w:color w:val="000000"/>
          <w:sz w:val="24"/>
          <w:szCs w:val="24"/>
        </w:rPr>
        <w:t>di</w:t>
      </w:r>
      <w:r w:rsidRPr="00C342E2">
        <w:rPr>
          <w:rFonts w:ascii="Times New Roman" w:hAnsi="Times New Roman" w:cs="Times New Roman"/>
          <w:color w:val="000000"/>
          <w:sz w:val="24"/>
          <w:szCs w:val="24"/>
        </w:rPr>
        <w:t xml:space="preserve">gunakan alat bantu berupa pedoman observasi yang berkaitan dengan fokus penelitian. Adapun pedoman observasi tentang pelaksanaan pembelajaran dengan pendekatan pembelajaran mikir pada </w:t>
      </w:r>
      <w:r>
        <w:rPr>
          <w:rFonts w:ascii="Times New Roman" w:hAnsi="Times New Roman" w:cs="Times New Roman"/>
          <w:color w:val="000000"/>
          <w:sz w:val="24"/>
          <w:szCs w:val="24"/>
        </w:rPr>
        <w:t>mahasiswa jurusan pendidikan matematika</w:t>
      </w:r>
      <w:r w:rsidR="00E84B31">
        <w:rPr>
          <w:rFonts w:ascii="Times New Roman" w:hAnsi="Times New Roman" w:cs="Times New Roman"/>
          <w:color w:val="000000"/>
          <w:sz w:val="24"/>
          <w:szCs w:val="24"/>
          <w:lang w:val="en-US"/>
        </w:rPr>
        <w:t>.</w:t>
      </w:r>
      <w:r>
        <w:rPr>
          <w:rFonts w:ascii="Times New Roman" w:hAnsi="Times New Roman" w:cs="Times New Roman"/>
          <w:color w:val="000000"/>
          <w:sz w:val="23"/>
          <w:szCs w:val="23"/>
        </w:rPr>
        <w:tab/>
      </w:r>
    </w:p>
    <w:p w14:paraId="64E0899F" w14:textId="77777777" w:rsidR="008275EE" w:rsidRPr="00E84B31" w:rsidRDefault="008275EE" w:rsidP="00A26ABB">
      <w:pPr>
        <w:autoSpaceDE w:val="0"/>
        <w:autoSpaceDN w:val="0"/>
        <w:adjustRightInd w:val="0"/>
        <w:spacing w:after="0" w:line="240" w:lineRule="auto"/>
        <w:rPr>
          <w:rFonts w:ascii="Times New Roman" w:hAnsi="Times New Roman" w:cs="Times New Roman"/>
          <w:color w:val="000000"/>
          <w:sz w:val="23"/>
          <w:szCs w:val="23"/>
          <w:lang w:val="en-US"/>
        </w:rPr>
      </w:pPr>
      <w:r w:rsidRPr="009F5987">
        <w:rPr>
          <w:rFonts w:ascii="Times New Roman" w:hAnsi="Times New Roman" w:cs="Times New Roman"/>
          <w:color w:val="000000"/>
          <w:sz w:val="23"/>
          <w:szCs w:val="23"/>
        </w:rPr>
        <w:t xml:space="preserve">2. Metode Wawancara </w:t>
      </w:r>
    </w:p>
    <w:p w14:paraId="150C9359" w14:textId="77777777" w:rsidR="008275EE" w:rsidRPr="00E84B31" w:rsidRDefault="008275EE" w:rsidP="00A26ABB">
      <w:pPr>
        <w:spacing w:after="0" w:line="240" w:lineRule="auto"/>
        <w:rPr>
          <w:rFonts w:ascii="Times New Roman" w:hAnsi="Times New Roman" w:cs="Times New Roman"/>
          <w:sz w:val="24"/>
          <w:szCs w:val="24"/>
          <w:lang w:val="en-US"/>
        </w:rPr>
      </w:pPr>
      <w:r>
        <w:rPr>
          <w:rFonts w:cs="Times New Roman"/>
          <w:b/>
          <w:szCs w:val="24"/>
        </w:rPr>
        <w:tab/>
      </w:r>
      <w:r w:rsidRPr="009F5987">
        <w:rPr>
          <w:rFonts w:ascii="Times New Roman" w:hAnsi="Times New Roman" w:cs="Times New Roman"/>
          <w:sz w:val="24"/>
          <w:szCs w:val="24"/>
        </w:rPr>
        <w:t>Sumber data dalam teknik waw</w:t>
      </w:r>
      <w:r>
        <w:rPr>
          <w:rFonts w:ascii="Times New Roman" w:hAnsi="Times New Roman" w:cs="Times New Roman"/>
          <w:sz w:val="24"/>
          <w:szCs w:val="24"/>
        </w:rPr>
        <w:t>ancara ini adalah ketua prodi, dosen</w:t>
      </w:r>
      <w:r w:rsidRPr="009F5987">
        <w:rPr>
          <w:rFonts w:ascii="Times New Roman" w:hAnsi="Times New Roman" w:cs="Times New Roman"/>
          <w:sz w:val="24"/>
          <w:szCs w:val="24"/>
        </w:rPr>
        <w:t xml:space="preserve"> dan </w:t>
      </w:r>
      <w:r>
        <w:rPr>
          <w:rFonts w:ascii="Times New Roman" w:hAnsi="Times New Roman" w:cs="Times New Roman"/>
          <w:sz w:val="24"/>
          <w:szCs w:val="24"/>
        </w:rPr>
        <w:t>mahasiswa</w:t>
      </w:r>
      <w:r w:rsidRPr="009F5987">
        <w:rPr>
          <w:rFonts w:ascii="Times New Roman" w:hAnsi="Times New Roman" w:cs="Times New Roman"/>
          <w:sz w:val="24"/>
          <w:szCs w:val="24"/>
        </w:rPr>
        <w:t xml:space="preserve"> </w:t>
      </w:r>
      <w:r>
        <w:rPr>
          <w:rFonts w:ascii="Times New Roman" w:hAnsi="Times New Roman" w:cs="Times New Roman"/>
          <w:sz w:val="24"/>
          <w:szCs w:val="24"/>
        </w:rPr>
        <w:t>jururan pendidikan matematika UMSU.</w:t>
      </w:r>
    </w:p>
    <w:p w14:paraId="1E7D771B" w14:textId="77777777" w:rsidR="008275EE" w:rsidRPr="00624071" w:rsidRDefault="008275EE" w:rsidP="00A26ABB">
      <w:pPr>
        <w:autoSpaceDE w:val="0"/>
        <w:autoSpaceDN w:val="0"/>
        <w:adjustRightInd w:val="0"/>
        <w:spacing w:after="0" w:line="240" w:lineRule="auto"/>
        <w:ind w:firstLine="720"/>
        <w:jc w:val="both"/>
        <w:rPr>
          <w:rFonts w:ascii="Times New Roman" w:hAnsi="Times New Roman" w:cs="Times New Roman"/>
          <w:color w:val="000000"/>
        </w:rPr>
      </w:pPr>
      <w:r w:rsidRPr="00624071">
        <w:rPr>
          <w:rFonts w:ascii="Times New Roman" w:hAnsi="Times New Roman" w:cs="Times New Roman"/>
          <w:color w:val="000000"/>
        </w:rPr>
        <w:t xml:space="preserve">Dalam penelitian kualitatif ini, peneliti menggunakan teknik analisis data deskriptif dalam mengnalisis data hasil penelitianya yang meliputi proses mencari dan menyusun secara sistematis data yang diperoleh dari observasi, wawancara, dokumentasi dan catatan lapangan. </w:t>
      </w:r>
    </w:p>
    <w:p w14:paraId="4E4EFC02" w14:textId="77777777" w:rsidR="008275EE" w:rsidRPr="00624071" w:rsidRDefault="008275EE" w:rsidP="00A26ABB">
      <w:pPr>
        <w:autoSpaceDE w:val="0"/>
        <w:autoSpaceDN w:val="0"/>
        <w:adjustRightInd w:val="0"/>
        <w:spacing w:after="0" w:line="240" w:lineRule="auto"/>
        <w:ind w:firstLine="720"/>
        <w:jc w:val="both"/>
        <w:rPr>
          <w:rFonts w:ascii="Times New Roman" w:hAnsi="Times New Roman" w:cs="Times New Roman"/>
        </w:rPr>
      </w:pPr>
      <w:r w:rsidRPr="00624071">
        <w:rPr>
          <w:rFonts w:ascii="Times New Roman" w:hAnsi="Times New Roman" w:cs="Times New Roman"/>
          <w:color w:val="000000"/>
        </w:rPr>
        <w:t>Analisis data pada penelitian kualitatif dilakukan melalui pengaturan data secara logis dan sistematis. Analisis data itu dilakukan sejak awal peneliti terjun ke lokasi penelitian hingga kahir penelitian (pengumpulan data). Penelitian kualitatif menggunakan analisis induktif yang berarti bahwa kategori-kategori, tema-tema, dan pola berasal dari data. Kategori-kategori yang muncul dari hasil catatan lokasi peneliti,</w:t>
      </w:r>
      <w:r w:rsidRPr="00624071">
        <w:rPr>
          <w:rFonts w:ascii="Times New Roman" w:hAnsi="Times New Roman" w:cs="Times New Roman"/>
        </w:rPr>
        <w:t xml:space="preserve"> berasal dari dokumen dan hasil wawancara tidak ditentukan sebelum pengumpulan data (Ghony dan Almansur 2017:246). Penelitian ini akan dianalisis secara kualitatif untuk mengolah data dari lapangan yaitu:</w:t>
      </w:r>
    </w:p>
    <w:p w14:paraId="4726B137" w14:textId="77777777" w:rsidR="008275EE" w:rsidRPr="00624071" w:rsidRDefault="008275EE" w:rsidP="00A26ABB">
      <w:pPr>
        <w:autoSpaceDE w:val="0"/>
        <w:autoSpaceDN w:val="0"/>
        <w:adjustRightInd w:val="0"/>
        <w:spacing w:after="0" w:line="240" w:lineRule="auto"/>
        <w:jc w:val="both"/>
        <w:rPr>
          <w:rFonts w:ascii="Times New Roman" w:hAnsi="Times New Roman" w:cs="Times New Roman"/>
          <w:color w:val="000000"/>
        </w:rPr>
      </w:pPr>
      <w:r w:rsidRPr="00624071">
        <w:rPr>
          <w:rFonts w:ascii="Times New Roman" w:hAnsi="Times New Roman" w:cs="Times New Roman"/>
          <w:color w:val="000000"/>
        </w:rPr>
        <w:t xml:space="preserve">1. Pengumpulan data </w:t>
      </w:r>
    </w:p>
    <w:p w14:paraId="326978AD" w14:textId="77777777" w:rsidR="008275EE" w:rsidRPr="00624071" w:rsidRDefault="008275EE" w:rsidP="00A26ABB">
      <w:pPr>
        <w:autoSpaceDE w:val="0"/>
        <w:autoSpaceDN w:val="0"/>
        <w:adjustRightInd w:val="0"/>
        <w:spacing w:after="0" w:line="240" w:lineRule="auto"/>
        <w:ind w:firstLine="720"/>
        <w:jc w:val="both"/>
        <w:rPr>
          <w:rFonts w:ascii="Times New Roman" w:hAnsi="Times New Roman" w:cs="Times New Roman"/>
          <w:color w:val="000000"/>
          <w:lang w:val="en-US"/>
        </w:rPr>
      </w:pPr>
      <w:r w:rsidRPr="00624071">
        <w:rPr>
          <w:rFonts w:ascii="Times New Roman" w:hAnsi="Times New Roman" w:cs="Times New Roman"/>
          <w:color w:val="000000"/>
        </w:rPr>
        <w:t>Proses pengumpulan data dimulai dari menelaah seluruh data yang diperoleh dengan menggunakan beberapa teknik yaitu observasi, wawancara mendalam (</w:t>
      </w:r>
      <w:r w:rsidRPr="00624071">
        <w:rPr>
          <w:rFonts w:ascii="Times New Roman" w:hAnsi="Times New Roman" w:cs="Times New Roman"/>
          <w:i/>
          <w:iCs/>
          <w:color w:val="000000"/>
        </w:rPr>
        <w:t>indepth interview</w:t>
      </w:r>
      <w:r w:rsidRPr="00624071">
        <w:rPr>
          <w:rFonts w:ascii="Times New Roman" w:hAnsi="Times New Roman" w:cs="Times New Roman"/>
          <w:color w:val="000000"/>
        </w:rPr>
        <w:t>), dan dokumentasi yang diperoleh dari penelitian.</w:t>
      </w:r>
    </w:p>
    <w:p w14:paraId="13475BB1" w14:textId="77777777" w:rsidR="008275EE" w:rsidRPr="00624071" w:rsidRDefault="008275EE" w:rsidP="00A26ABB">
      <w:pPr>
        <w:autoSpaceDE w:val="0"/>
        <w:autoSpaceDN w:val="0"/>
        <w:adjustRightInd w:val="0"/>
        <w:spacing w:after="0" w:line="240" w:lineRule="auto"/>
        <w:jc w:val="both"/>
        <w:rPr>
          <w:rFonts w:ascii="Times New Roman" w:hAnsi="Times New Roman" w:cs="Times New Roman"/>
          <w:color w:val="000000"/>
        </w:rPr>
      </w:pPr>
      <w:r w:rsidRPr="00624071">
        <w:rPr>
          <w:rFonts w:ascii="Times New Roman" w:hAnsi="Times New Roman" w:cs="Times New Roman"/>
          <w:color w:val="000000"/>
        </w:rPr>
        <w:t xml:space="preserve">2. Reduksi data </w:t>
      </w:r>
    </w:p>
    <w:p w14:paraId="33955CC9" w14:textId="77777777" w:rsidR="008275EE" w:rsidRPr="00624071" w:rsidRDefault="008275EE" w:rsidP="00A26ABB">
      <w:pPr>
        <w:autoSpaceDE w:val="0"/>
        <w:autoSpaceDN w:val="0"/>
        <w:adjustRightInd w:val="0"/>
        <w:spacing w:after="0" w:line="240" w:lineRule="auto"/>
        <w:ind w:firstLine="720"/>
        <w:jc w:val="both"/>
        <w:rPr>
          <w:rFonts w:ascii="Times New Roman" w:hAnsi="Times New Roman" w:cs="Times New Roman"/>
          <w:b/>
          <w:bCs/>
          <w:color w:val="000000"/>
        </w:rPr>
      </w:pPr>
      <w:r w:rsidRPr="00624071">
        <w:rPr>
          <w:rFonts w:ascii="Times New Roman" w:hAnsi="Times New Roman" w:cs="Times New Roman"/>
          <w:color w:val="000000"/>
        </w:rPr>
        <w:t>Data yang diperoleh dari lapangan jumlahnya cukup banyak, untuk itu maka perlu dicatat secara teliti dan rinci. Seperti telah dikemukakan, semakin lama peneliti ke lapangan, maka jumlah data yang akan semakin banyak, kompleks dan rumit. Untuk itu perlu segera dilakukan analisis data melalui reduksi data. Mereduksi data berarti merangkum memilih hal-hal yang pokok, memfokuskan pada hal-hal yang penting, dicari tema dan polanya. Dengan demikian data yang telah direduksi akan memberikan gambaran yang lebih jelas, dan mempermudah peneliti untuk melakukan pengumpulan data selanjutnya, dan mencarinya bila diperlukan, Sugiyono (2016:247)</w:t>
      </w:r>
      <w:r w:rsidRPr="00624071">
        <w:rPr>
          <w:rFonts w:ascii="Times New Roman" w:hAnsi="Times New Roman" w:cs="Times New Roman"/>
          <w:b/>
          <w:bCs/>
          <w:color w:val="000000"/>
        </w:rPr>
        <w:t xml:space="preserve"> </w:t>
      </w:r>
    </w:p>
    <w:p w14:paraId="04154970" w14:textId="77777777" w:rsidR="008275EE" w:rsidRPr="00624071" w:rsidRDefault="008275EE" w:rsidP="00A26ABB">
      <w:pPr>
        <w:autoSpaceDE w:val="0"/>
        <w:autoSpaceDN w:val="0"/>
        <w:adjustRightInd w:val="0"/>
        <w:spacing w:after="0" w:line="240" w:lineRule="auto"/>
        <w:jc w:val="both"/>
        <w:rPr>
          <w:rFonts w:ascii="Times New Roman" w:hAnsi="Times New Roman" w:cs="Times New Roman"/>
          <w:color w:val="000000"/>
        </w:rPr>
      </w:pPr>
      <w:r w:rsidRPr="00624071">
        <w:rPr>
          <w:rFonts w:ascii="Times New Roman" w:hAnsi="Times New Roman" w:cs="Times New Roman"/>
          <w:color w:val="000000"/>
        </w:rPr>
        <w:t xml:space="preserve">3. Penyajian data </w:t>
      </w:r>
    </w:p>
    <w:p w14:paraId="3FAF0CED" w14:textId="77777777" w:rsidR="008275EE" w:rsidRPr="00624071" w:rsidRDefault="008275EE" w:rsidP="00A26ABB">
      <w:pPr>
        <w:autoSpaceDE w:val="0"/>
        <w:autoSpaceDN w:val="0"/>
        <w:adjustRightInd w:val="0"/>
        <w:spacing w:after="0" w:line="240" w:lineRule="auto"/>
        <w:ind w:firstLine="720"/>
        <w:jc w:val="both"/>
        <w:rPr>
          <w:rFonts w:ascii="Times New Roman" w:hAnsi="Times New Roman" w:cs="Times New Roman"/>
          <w:lang w:val="en-US"/>
        </w:rPr>
      </w:pPr>
      <w:r w:rsidRPr="00624071">
        <w:rPr>
          <w:rFonts w:ascii="Times New Roman" w:hAnsi="Times New Roman" w:cs="Times New Roman"/>
          <w:color w:val="000000"/>
        </w:rPr>
        <w:t>Setelah data direduksi, maka langkah selanjutnya adalah penyajian data atau mendisplay data. Dalam penelitian kualitatif, penyajian data bias dilakukan dalam bentuk uraian singkat, bagan,</w:t>
      </w:r>
      <w:r w:rsidRPr="00624071">
        <w:rPr>
          <w:rFonts w:ascii="Times New Roman" w:hAnsi="Times New Roman" w:cs="Times New Roman"/>
        </w:rPr>
        <w:t xml:space="preserve"> hubungan antar kategori, </w:t>
      </w:r>
      <w:r w:rsidRPr="00624071">
        <w:rPr>
          <w:rFonts w:ascii="Times New Roman" w:hAnsi="Times New Roman" w:cs="Times New Roman"/>
          <w:i/>
          <w:iCs/>
        </w:rPr>
        <w:t xml:space="preserve">flowchart </w:t>
      </w:r>
      <w:r w:rsidRPr="00624071">
        <w:rPr>
          <w:rFonts w:ascii="Times New Roman" w:hAnsi="Times New Roman" w:cs="Times New Roman"/>
        </w:rPr>
        <w:t xml:space="preserve">dan sejenisnya. Dengan penyajian data, maka akan memudahkan untuk memahami apa yang terjadi, merencanakan kerja selanjutnya berdasarkan apa yang dipahami. Selain teks yang naratif, juga dapat berupa grafik, matrik, </w:t>
      </w:r>
      <w:r w:rsidRPr="00624071">
        <w:rPr>
          <w:rFonts w:ascii="Times New Roman" w:hAnsi="Times New Roman" w:cs="Times New Roman"/>
          <w:i/>
          <w:iCs/>
        </w:rPr>
        <w:t xml:space="preserve">network </w:t>
      </w:r>
      <w:r w:rsidRPr="00624071">
        <w:rPr>
          <w:rFonts w:ascii="Times New Roman" w:hAnsi="Times New Roman" w:cs="Times New Roman"/>
        </w:rPr>
        <w:t xml:space="preserve">(jejaring kerja) dan </w:t>
      </w:r>
      <w:r w:rsidRPr="00624071">
        <w:rPr>
          <w:rFonts w:ascii="Times New Roman" w:hAnsi="Times New Roman" w:cs="Times New Roman"/>
          <w:i/>
          <w:iCs/>
        </w:rPr>
        <w:t>chart</w:t>
      </w:r>
      <w:r w:rsidRPr="00624071">
        <w:rPr>
          <w:rFonts w:ascii="Times New Roman" w:hAnsi="Times New Roman" w:cs="Times New Roman"/>
        </w:rPr>
        <w:t>, Sugiyono (2016:249).</w:t>
      </w:r>
    </w:p>
    <w:p w14:paraId="398FC5A0" w14:textId="77777777" w:rsidR="008275EE" w:rsidRPr="00624071" w:rsidRDefault="008275EE" w:rsidP="00A26ABB">
      <w:pPr>
        <w:autoSpaceDE w:val="0"/>
        <w:autoSpaceDN w:val="0"/>
        <w:adjustRightInd w:val="0"/>
        <w:spacing w:after="0" w:line="240" w:lineRule="auto"/>
        <w:jc w:val="both"/>
        <w:rPr>
          <w:rFonts w:ascii="Times New Roman" w:hAnsi="Times New Roman" w:cs="Times New Roman"/>
          <w:color w:val="000000"/>
        </w:rPr>
      </w:pPr>
      <w:r w:rsidRPr="00624071">
        <w:rPr>
          <w:rFonts w:ascii="Times New Roman" w:hAnsi="Times New Roman" w:cs="Times New Roman"/>
          <w:color w:val="000000"/>
        </w:rPr>
        <w:t xml:space="preserve">4. Kesimpulan dan verifikasi </w:t>
      </w:r>
    </w:p>
    <w:p w14:paraId="5B9D69AF" w14:textId="77777777" w:rsidR="008275EE" w:rsidRPr="00624071" w:rsidRDefault="008275EE" w:rsidP="00A26ABB">
      <w:pPr>
        <w:autoSpaceDE w:val="0"/>
        <w:autoSpaceDN w:val="0"/>
        <w:adjustRightInd w:val="0"/>
        <w:spacing w:after="0" w:line="240" w:lineRule="auto"/>
        <w:ind w:firstLine="720"/>
        <w:jc w:val="both"/>
        <w:rPr>
          <w:rFonts w:ascii="Times New Roman" w:hAnsi="Times New Roman" w:cs="Times New Roman"/>
          <w:color w:val="000000"/>
          <w:lang w:val="en-US"/>
        </w:rPr>
      </w:pPr>
      <w:r w:rsidRPr="00624071">
        <w:rPr>
          <w:rFonts w:ascii="Times New Roman" w:hAnsi="Times New Roman" w:cs="Times New Roman"/>
          <w:color w:val="000000"/>
        </w:rPr>
        <w:t>Langkah keempat dalam menganalisis data kualitatif adalah menarik kesimpulan dan verfikasi. Kesimpulan dalam penelitian kualitatif merupakan temuan baru yang sebelumnya belum pernah ada. Temuan dapat berupa deskripsi atau gambaran suatu obyek yang sebelumnya masih remang-remang atau gelap sehingga setelah diteliti menajadi jelas, dapat berupa hubungan kausal atau interaktif, hipotesis atau teori, Sugiyono (2016:253).</w:t>
      </w:r>
    </w:p>
    <w:p w14:paraId="40EC4141" w14:textId="77777777" w:rsidR="00A26ABB" w:rsidRPr="00624071" w:rsidRDefault="00A26ABB" w:rsidP="00A26ABB">
      <w:pPr>
        <w:autoSpaceDE w:val="0"/>
        <w:autoSpaceDN w:val="0"/>
        <w:adjustRightInd w:val="0"/>
        <w:spacing w:after="0" w:line="240" w:lineRule="auto"/>
        <w:ind w:firstLine="720"/>
        <w:jc w:val="both"/>
        <w:rPr>
          <w:rFonts w:ascii="Times New Roman" w:hAnsi="Times New Roman" w:cs="Times New Roman"/>
          <w:color w:val="000000"/>
          <w:lang w:val="en-US"/>
        </w:rPr>
      </w:pPr>
      <w:r w:rsidRPr="00624071">
        <w:rPr>
          <w:rFonts w:ascii="Times New Roman" w:hAnsi="Times New Roman" w:cs="Times New Roman"/>
          <w:b/>
          <w:bCs/>
          <w:noProof/>
          <w:color w:val="000000"/>
          <w:lang w:val="en-US"/>
        </w:rPr>
        <mc:AlternateContent>
          <mc:Choice Requires="wps">
            <w:drawing>
              <wp:anchor distT="0" distB="0" distL="114300" distR="114300" simplePos="0" relativeHeight="251664384" behindDoc="0" locked="0" layoutInCell="1" allowOverlap="1" wp14:anchorId="51D0073D" wp14:editId="34B29D28">
                <wp:simplePos x="0" y="0"/>
                <wp:positionH relativeFrom="column">
                  <wp:posOffset>716915</wp:posOffset>
                </wp:positionH>
                <wp:positionV relativeFrom="paragraph">
                  <wp:posOffset>166370</wp:posOffset>
                </wp:positionV>
                <wp:extent cx="1257300" cy="323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23850"/>
                        </a:xfrm>
                        <a:prstGeom prst="rect">
                          <a:avLst/>
                        </a:prstGeom>
                        <a:solidFill>
                          <a:srgbClr val="FFFFFF"/>
                        </a:solidFill>
                        <a:ln w="9525">
                          <a:solidFill>
                            <a:srgbClr val="000000"/>
                          </a:solidFill>
                          <a:miter lim="800000"/>
                          <a:headEnd/>
                          <a:tailEnd/>
                        </a:ln>
                      </wps:spPr>
                      <wps:txbx>
                        <w:txbxContent>
                          <w:p w14:paraId="320F2CBC" w14:textId="77777777" w:rsidR="00E84B31" w:rsidRPr="00E84B31" w:rsidRDefault="00E84B31" w:rsidP="00E84B31">
                            <w:pPr>
                              <w:jc w:val="center"/>
                              <w:rPr>
                                <w:lang w:val="en-US"/>
                              </w:rPr>
                            </w:pPr>
                            <w:r>
                              <w:rPr>
                                <w:lang w:val="en-US"/>
                              </w:rPr>
                              <w:t>Data Collection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D0073D" id="_x0000_t202" coordsize="21600,21600" o:spt="202" path="m,l,21600r21600,l21600,xe">
                <v:stroke joinstyle="miter"/>
                <v:path gradientshapeok="t" o:connecttype="rect"/>
              </v:shapetype>
              <v:shape id="Text Box 2" o:spid="_x0000_s1026" type="#_x0000_t202" style="position:absolute;left:0;text-align:left;margin-left:56.45pt;margin-top:13.1pt;width:99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">
                <v:textbox>
                  <w:txbxContent>
                    <w:p w14:paraId="320F2CBC" w14:textId="77777777" w:rsidR="00E84B31" w:rsidRPr="00E84B31" w:rsidRDefault="00E84B31" w:rsidP="00E84B31">
                      <w:pPr>
                        <w:jc w:val="center"/>
                        <w:rPr>
                          <w:lang w:val="en-US"/>
                        </w:rPr>
                      </w:pPr>
                      <w:r>
                        <w:rPr>
                          <w:lang w:val="en-US"/>
                        </w:rPr>
                        <w:t>Data Collection</w:t>
                      </w:r>
                    </w:p>
                  </w:txbxContent>
                </v:textbox>
              </v:shape>
            </w:pict>
          </mc:Fallback>
        </mc:AlternateContent>
      </w:r>
    </w:p>
    <w:p w14:paraId="42903CEB" w14:textId="77777777" w:rsidR="00A26ABB" w:rsidRPr="00624071" w:rsidRDefault="00A26ABB" w:rsidP="00A26ABB">
      <w:pPr>
        <w:autoSpaceDE w:val="0"/>
        <w:autoSpaceDN w:val="0"/>
        <w:adjustRightInd w:val="0"/>
        <w:spacing w:after="0" w:line="240" w:lineRule="auto"/>
        <w:ind w:firstLine="720"/>
        <w:jc w:val="both"/>
        <w:rPr>
          <w:rFonts w:ascii="Times New Roman" w:hAnsi="Times New Roman" w:cs="Times New Roman"/>
          <w:color w:val="000000"/>
          <w:lang w:val="en-US"/>
        </w:rPr>
      </w:pPr>
      <w:r w:rsidRPr="00624071">
        <w:rPr>
          <w:rFonts w:ascii="Times New Roman" w:hAnsi="Times New Roman" w:cs="Times New Roman"/>
          <w:b/>
          <w:bCs/>
          <w:noProof/>
          <w:color w:val="000000"/>
          <w:lang w:val="en-US"/>
        </w:rPr>
        <mc:AlternateContent>
          <mc:Choice Requires="wps">
            <w:drawing>
              <wp:anchor distT="0" distB="0" distL="114300" distR="114300" simplePos="0" relativeHeight="251666432" behindDoc="0" locked="0" layoutInCell="1" allowOverlap="1" wp14:anchorId="4343D3E2" wp14:editId="1C246277">
                <wp:simplePos x="0" y="0"/>
                <wp:positionH relativeFrom="column">
                  <wp:posOffset>3443605</wp:posOffset>
                </wp:positionH>
                <wp:positionV relativeFrom="paragraph">
                  <wp:posOffset>4445</wp:posOffset>
                </wp:positionV>
                <wp:extent cx="1257300" cy="3238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23850"/>
                        </a:xfrm>
                        <a:prstGeom prst="rect">
                          <a:avLst/>
                        </a:prstGeom>
                        <a:solidFill>
                          <a:srgbClr val="FFFFFF"/>
                        </a:solidFill>
                        <a:ln w="9525">
                          <a:solidFill>
                            <a:srgbClr val="000000"/>
                          </a:solidFill>
                          <a:miter lim="800000"/>
                          <a:headEnd/>
                          <a:tailEnd/>
                        </a:ln>
                      </wps:spPr>
                      <wps:txbx>
                        <w:txbxContent>
                          <w:p w14:paraId="6237CD6F" w14:textId="77777777" w:rsidR="00E84B31" w:rsidRPr="00E84B31" w:rsidRDefault="00E84B31" w:rsidP="00E84B31">
                            <w:pPr>
                              <w:jc w:val="center"/>
                              <w:rPr>
                                <w:lang w:val="en-US"/>
                              </w:rPr>
                            </w:pPr>
                            <w:r>
                              <w:rPr>
                                <w:lang w:val="en-US"/>
                              </w:rPr>
                              <w:t>Data Display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3D3E2" id="_x0000_s1027" type="#_x0000_t202" style="position:absolute;left:0;text-align:left;margin-left:271.15pt;margin-top:.35pt;width:99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">
                <v:textbox>
                  <w:txbxContent>
                    <w:p w14:paraId="6237CD6F" w14:textId="77777777" w:rsidR="00E84B31" w:rsidRPr="00E84B31" w:rsidRDefault="00E84B31" w:rsidP="00E84B31">
                      <w:pPr>
                        <w:jc w:val="center"/>
                        <w:rPr>
                          <w:lang w:val="en-US"/>
                        </w:rPr>
                      </w:pPr>
                      <w:r>
                        <w:rPr>
                          <w:lang w:val="en-US"/>
                        </w:rPr>
                        <w:t>Data Display</w:t>
                      </w:r>
                    </w:p>
                  </w:txbxContent>
                </v:textbox>
              </v:shape>
            </w:pict>
          </mc:Fallback>
        </mc:AlternateContent>
      </w:r>
    </w:p>
    <w:p w14:paraId="327DE933" w14:textId="77777777" w:rsidR="00A26ABB" w:rsidRPr="00624071" w:rsidRDefault="00A26ABB" w:rsidP="00A26ABB">
      <w:pPr>
        <w:autoSpaceDE w:val="0"/>
        <w:autoSpaceDN w:val="0"/>
        <w:adjustRightInd w:val="0"/>
        <w:spacing w:after="0" w:line="240" w:lineRule="auto"/>
        <w:ind w:firstLine="720"/>
        <w:jc w:val="both"/>
        <w:rPr>
          <w:rFonts w:ascii="Times New Roman" w:hAnsi="Times New Roman" w:cs="Times New Roman"/>
          <w:color w:val="000000"/>
          <w:lang w:val="en-US"/>
        </w:rPr>
      </w:pPr>
      <w:r w:rsidRPr="00624071">
        <w:rPr>
          <w:rFonts w:ascii="Times New Roman" w:hAnsi="Times New Roman" w:cs="Times New Roman"/>
          <w:b/>
          <w:bCs/>
          <w:noProof/>
          <w:color w:val="000000"/>
          <w:lang w:val="en-US"/>
        </w:rPr>
        <mc:AlternateContent>
          <mc:Choice Requires="wps">
            <w:drawing>
              <wp:anchor distT="0" distB="0" distL="114300" distR="114300" simplePos="0" relativeHeight="251671552" behindDoc="0" locked="0" layoutInCell="1" allowOverlap="1" wp14:anchorId="3AE22F25" wp14:editId="123775F6">
                <wp:simplePos x="0" y="0"/>
                <wp:positionH relativeFrom="column">
                  <wp:posOffset>1974631</wp:posOffset>
                </wp:positionH>
                <wp:positionV relativeFrom="paragraph">
                  <wp:posOffset>5036</wp:posOffset>
                </wp:positionV>
                <wp:extent cx="1470025" cy="0"/>
                <wp:effectExtent l="0" t="76200" r="15875" b="114300"/>
                <wp:wrapNone/>
                <wp:docPr id="10" name="Straight Arrow Connector 10"/>
                <wp:cNvGraphicFramePr/>
                <a:graphic xmlns:a="http://schemas.openxmlformats.org/drawingml/2006/main">
                  <a:graphicData uri="http://schemas.microsoft.com/office/word/2010/wordprocessingShape">
                    <wps:wsp>
                      <wps:cNvCnPr/>
                      <wps:spPr>
                        <a:xfrm>
                          <a:off x="0" y="0"/>
                          <a:ext cx="1470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45362A" id="Straight Arrow Connector 10" o:spid="_x0000_s1026" type="#_x0000_t32" style="position:absolute;margin-left:155.5pt;margin-top:.4pt;width:115.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" strokecolor="black [3213]" strokeweight=".5pt">
                <v:stroke endarrow="open" joinstyle="miter"/>
              </v:shape>
            </w:pict>
          </mc:Fallback>
        </mc:AlternateContent>
      </w:r>
    </w:p>
    <w:p w14:paraId="23681D99" w14:textId="77777777" w:rsidR="00A26ABB" w:rsidRPr="00624071" w:rsidRDefault="00B9781A" w:rsidP="00A26ABB">
      <w:pPr>
        <w:autoSpaceDE w:val="0"/>
        <w:autoSpaceDN w:val="0"/>
        <w:adjustRightInd w:val="0"/>
        <w:spacing w:after="0" w:line="240" w:lineRule="auto"/>
        <w:ind w:firstLine="720"/>
        <w:jc w:val="both"/>
        <w:rPr>
          <w:rFonts w:ascii="Times New Roman" w:hAnsi="Times New Roman" w:cs="Times New Roman"/>
          <w:color w:val="000000"/>
          <w:lang w:val="en-US"/>
        </w:rPr>
      </w:pPr>
      <w:r w:rsidRPr="00624071">
        <w:rPr>
          <w:rFonts w:ascii="Times New Roman" w:hAnsi="Times New Roman" w:cs="Times New Roman"/>
          <w:b/>
          <w:bCs/>
          <w:noProof/>
          <w:color w:val="000000"/>
          <w:lang w:val="en-US"/>
        </w:rPr>
        <mc:AlternateContent>
          <mc:Choice Requires="wps">
            <w:drawing>
              <wp:anchor distT="0" distB="0" distL="114300" distR="114300" simplePos="0" relativeHeight="251676672" behindDoc="0" locked="0" layoutInCell="1" allowOverlap="1" wp14:anchorId="74B517D6" wp14:editId="626052CB">
                <wp:simplePos x="0" y="0"/>
                <wp:positionH relativeFrom="column">
                  <wp:posOffset>3917731</wp:posOffset>
                </wp:positionH>
                <wp:positionV relativeFrom="paragraph">
                  <wp:posOffset>15568</wp:posOffset>
                </wp:positionV>
                <wp:extent cx="0" cy="709449"/>
                <wp:effectExtent l="0" t="0" r="19050" b="14605"/>
                <wp:wrapNone/>
                <wp:docPr id="14" name="Straight Connector 14"/>
                <wp:cNvGraphicFramePr/>
                <a:graphic xmlns:a="http://schemas.openxmlformats.org/drawingml/2006/main">
                  <a:graphicData uri="http://schemas.microsoft.com/office/word/2010/wordprocessingShape">
                    <wps:wsp>
                      <wps:cNvCnPr/>
                      <wps:spPr>
                        <a:xfrm>
                          <a:off x="0" y="0"/>
                          <a:ext cx="0" cy="7094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2893851" id="Straight Connector 14"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8.5pt,1.25pt" to="308.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" strokecolor="black [3213]" strokeweight=".5pt">
                <v:stroke joinstyle="miter"/>
              </v:line>
            </w:pict>
          </mc:Fallback>
        </mc:AlternateContent>
      </w:r>
      <w:r w:rsidRPr="00624071">
        <w:rPr>
          <w:rFonts w:ascii="Times New Roman" w:hAnsi="Times New Roman" w:cs="Times New Roman"/>
          <w:b/>
          <w:bCs/>
          <w:noProof/>
          <w:color w:val="000000"/>
          <w:lang w:val="en-US"/>
        </w:rPr>
        <mc:AlternateContent>
          <mc:Choice Requires="wps">
            <w:drawing>
              <wp:anchor distT="0" distB="0" distL="114300" distR="114300" simplePos="0" relativeHeight="251680768" behindDoc="0" locked="0" layoutInCell="1" allowOverlap="1" wp14:anchorId="24551EDF" wp14:editId="708E24C7">
                <wp:simplePos x="0" y="0"/>
                <wp:positionH relativeFrom="column">
                  <wp:posOffset>4201160</wp:posOffset>
                </wp:positionH>
                <wp:positionV relativeFrom="paragraph">
                  <wp:posOffset>-635</wp:posOffset>
                </wp:positionV>
                <wp:extent cx="0" cy="1560195"/>
                <wp:effectExtent l="95250" t="38100" r="76200" b="59055"/>
                <wp:wrapNone/>
                <wp:docPr id="18" name="Straight Arrow Connector 18"/>
                <wp:cNvGraphicFramePr/>
                <a:graphic xmlns:a="http://schemas.openxmlformats.org/drawingml/2006/main">
                  <a:graphicData uri="http://schemas.microsoft.com/office/word/2010/wordprocessingShape">
                    <wps:wsp>
                      <wps:cNvCnPr/>
                      <wps:spPr>
                        <a:xfrm>
                          <a:off x="0" y="0"/>
                          <a:ext cx="0" cy="156019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3A5097" id="Straight Arrow Connector 18" o:spid="_x0000_s1026" type="#_x0000_t32" style="position:absolute;margin-left:330.8pt;margin-top:-.05pt;width:0;height:12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" strokecolor="black [3213]" strokeweight=".5pt">
                <v:stroke startarrow="open" endarrow="open" joinstyle="miter"/>
              </v:shape>
            </w:pict>
          </mc:Fallback>
        </mc:AlternateContent>
      </w:r>
      <w:r w:rsidRPr="00624071">
        <w:rPr>
          <w:rFonts w:ascii="Times New Roman" w:hAnsi="Times New Roman" w:cs="Times New Roman"/>
          <w:b/>
          <w:bCs/>
          <w:noProof/>
          <w:color w:val="000000"/>
          <w:lang w:val="en-US"/>
        </w:rPr>
        <mc:AlternateContent>
          <mc:Choice Requires="wps">
            <w:drawing>
              <wp:anchor distT="0" distB="0" distL="114300" distR="114300" simplePos="0" relativeHeight="251674624" behindDoc="0" locked="0" layoutInCell="1" allowOverlap="1" wp14:anchorId="1825E958" wp14:editId="0175A2F9">
                <wp:simplePos x="0" y="0"/>
                <wp:positionH relativeFrom="column">
                  <wp:posOffset>1474076</wp:posOffset>
                </wp:positionH>
                <wp:positionV relativeFrom="paragraph">
                  <wp:posOffset>15568</wp:posOffset>
                </wp:positionV>
                <wp:extent cx="0" cy="756745"/>
                <wp:effectExtent l="0" t="0" r="19050" b="24765"/>
                <wp:wrapNone/>
                <wp:docPr id="12" name="Straight Connector 12"/>
                <wp:cNvGraphicFramePr/>
                <a:graphic xmlns:a="http://schemas.openxmlformats.org/drawingml/2006/main">
                  <a:graphicData uri="http://schemas.microsoft.com/office/word/2010/wordprocessingShape">
                    <wps:wsp>
                      <wps:cNvCnPr/>
                      <wps:spPr>
                        <a:xfrm>
                          <a:off x="0" y="0"/>
                          <a:ext cx="0" cy="7567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2ABABBF" id="Straight Connector 12"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6.05pt,1.25pt" to="116.05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" strokecolor="black [3213]" strokeweight=".5pt">
                <v:stroke joinstyle="miter"/>
              </v:line>
            </w:pict>
          </mc:Fallback>
        </mc:AlternateContent>
      </w:r>
      <w:r w:rsidRPr="00624071">
        <w:rPr>
          <w:rFonts w:ascii="Times New Roman" w:hAnsi="Times New Roman" w:cs="Times New Roman"/>
          <w:b/>
          <w:bCs/>
          <w:noProof/>
          <w:color w:val="000000"/>
          <w:lang w:val="en-US"/>
        </w:rPr>
        <mc:AlternateContent>
          <mc:Choice Requires="wps">
            <w:drawing>
              <wp:anchor distT="0" distB="0" distL="114300" distR="114300" simplePos="0" relativeHeight="251678720" behindDoc="0" locked="0" layoutInCell="1" allowOverlap="1" wp14:anchorId="18F9E14F" wp14:editId="454545AD">
                <wp:simplePos x="0" y="0"/>
                <wp:positionH relativeFrom="column">
                  <wp:posOffset>1284605</wp:posOffset>
                </wp:positionH>
                <wp:positionV relativeFrom="paragraph">
                  <wp:posOffset>-635</wp:posOffset>
                </wp:positionV>
                <wp:extent cx="0" cy="1765300"/>
                <wp:effectExtent l="95250" t="38100" r="57150" b="25400"/>
                <wp:wrapNone/>
                <wp:docPr id="16" name="Straight Arrow Connector 16"/>
                <wp:cNvGraphicFramePr/>
                <a:graphic xmlns:a="http://schemas.openxmlformats.org/drawingml/2006/main">
                  <a:graphicData uri="http://schemas.microsoft.com/office/word/2010/wordprocessingShape">
                    <wps:wsp>
                      <wps:cNvCnPr/>
                      <wps:spPr>
                        <a:xfrm flipV="1">
                          <a:off x="0" y="0"/>
                          <a:ext cx="0" cy="1765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11BD5EB" id="Straight Arrow Connector 16" o:spid="_x0000_s1026" type="#_x0000_t32" style="position:absolute;margin-left:101.15pt;margin-top:-.05pt;width:0;height:139pt;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" strokecolor="black [3213]" strokeweight=".5pt">
                <v:stroke endarrow="open" joinstyle="miter"/>
              </v:shape>
            </w:pict>
          </mc:Fallback>
        </mc:AlternateContent>
      </w:r>
    </w:p>
    <w:p w14:paraId="6C4448C7" w14:textId="77777777" w:rsidR="00A26ABB" w:rsidRPr="00624071" w:rsidRDefault="00A26ABB" w:rsidP="00A26ABB">
      <w:pPr>
        <w:autoSpaceDE w:val="0"/>
        <w:autoSpaceDN w:val="0"/>
        <w:adjustRightInd w:val="0"/>
        <w:spacing w:after="0" w:line="240" w:lineRule="auto"/>
        <w:ind w:firstLine="720"/>
        <w:jc w:val="both"/>
        <w:rPr>
          <w:rFonts w:ascii="Times New Roman" w:hAnsi="Times New Roman" w:cs="Times New Roman"/>
          <w:color w:val="000000"/>
          <w:lang w:val="en-US"/>
        </w:rPr>
      </w:pPr>
    </w:p>
    <w:p w14:paraId="12A8DE1A" w14:textId="77777777" w:rsidR="00A26ABB" w:rsidRPr="00624071" w:rsidRDefault="00A26ABB" w:rsidP="00A26ABB">
      <w:pPr>
        <w:autoSpaceDE w:val="0"/>
        <w:autoSpaceDN w:val="0"/>
        <w:adjustRightInd w:val="0"/>
        <w:spacing w:after="0" w:line="240" w:lineRule="auto"/>
        <w:ind w:firstLine="720"/>
        <w:jc w:val="both"/>
        <w:rPr>
          <w:rFonts w:ascii="Times New Roman" w:hAnsi="Times New Roman" w:cs="Times New Roman"/>
          <w:color w:val="000000"/>
          <w:lang w:val="en-US"/>
        </w:rPr>
      </w:pPr>
    </w:p>
    <w:p w14:paraId="735D3CD2" w14:textId="77777777" w:rsidR="00A26ABB" w:rsidRPr="00624071" w:rsidRDefault="00B9781A" w:rsidP="00A26ABB">
      <w:pPr>
        <w:autoSpaceDE w:val="0"/>
        <w:autoSpaceDN w:val="0"/>
        <w:adjustRightInd w:val="0"/>
        <w:spacing w:after="0" w:line="240" w:lineRule="auto"/>
        <w:ind w:firstLine="720"/>
        <w:jc w:val="both"/>
        <w:rPr>
          <w:rFonts w:ascii="Times New Roman" w:hAnsi="Times New Roman" w:cs="Times New Roman"/>
          <w:color w:val="000000"/>
          <w:lang w:val="en-US"/>
        </w:rPr>
      </w:pPr>
      <w:r w:rsidRPr="00624071">
        <w:rPr>
          <w:rFonts w:ascii="Times New Roman" w:hAnsi="Times New Roman" w:cs="Times New Roman"/>
          <w:b/>
          <w:bCs/>
          <w:noProof/>
          <w:color w:val="000000"/>
          <w:lang w:val="en-US"/>
        </w:rPr>
        <mc:AlternateContent>
          <mc:Choice Requires="wps">
            <w:drawing>
              <wp:anchor distT="0" distB="0" distL="114300" distR="114300" simplePos="0" relativeHeight="251668480" behindDoc="0" locked="0" layoutInCell="1" allowOverlap="1" wp14:anchorId="0D8EE91C" wp14:editId="3E919E81">
                <wp:simplePos x="0" y="0"/>
                <wp:positionH relativeFrom="column">
                  <wp:posOffset>2040255</wp:posOffset>
                </wp:positionH>
                <wp:positionV relativeFrom="paragraph">
                  <wp:posOffset>151130</wp:posOffset>
                </wp:positionV>
                <wp:extent cx="1257300" cy="32385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23850"/>
                        </a:xfrm>
                        <a:prstGeom prst="rect">
                          <a:avLst/>
                        </a:prstGeom>
                        <a:solidFill>
                          <a:srgbClr val="FFFFFF"/>
                        </a:solidFill>
                        <a:ln w="9525">
                          <a:solidFill>
                            <a:srgbClr val="000000"/>
                          </a:solidFill>
                          <a:miter lim="800000"/>
                          <a:headEnd/>
                          <a:tailEnd/>
                        </a:ln>
                      </wps:spPr>
                      <wps:txbx>
                        <w:txbxContent>
                          <w:p w14:paraId="18ECB756" w14:textId="77777777" w:rsidR="00E84B31" w:rsidRPr="00E84B31" w:rsidRDefault="00E84B31" w:rsidP="00E84B31">
                            <w:pPr>
                              <w:jc w:val="center"/>
                              <w:rPr>
                                <w:lang w:val="en-US"/>
                              </w:rPr>
                            </w:pPr>
                            <w:r>
                              <w:rPr>
                                <w:lang w:val="en-US"/>
                              </w:rPr>
                              <w:t>Data Reduction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EE91C" id="_x0000_s1028" type="#_x0000_t202" style="position:absolute;left:0;text-align:left;margin-left:160.65pt;margin-top:11.9pt;width:99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">
                <v:textbox>
                  <w:txbxContent>
                    <w:p w14:paraId="18ECB756" w14:textId="77777777" w:rsidR="00E84B31" w:rsidRPr="00E84B31" w:rsidRDefault="00E84B31" w:rsidP="00E84B31">
                      <w:pPr>
                        <w:jc w:val="center"/>
                        <w:rPr>
                          <w:lang w:val="en-US"/>
                        </w:rPr>
                      </w:pPr>
                      <w:r>
                        <w:rPr>
                          <w:lang w:val="en-US"/>
                        </w:rPr>
                        <w:t>Data Reduction</w:t>
                      </w:r>
                    </w:p>
                  </w:txbxContent>
                </v:textbox>
              </v:shape>
            </w:pict>
          </mc:Fallback>
        </mc:AlternateContent>
      </w:r>
    </w:p>
    <w:p w14:paraId="5AF33907" w14:textId="77777777" w:rsidR="00A26ABB" w:rsidRPr="00624071" w:rsidRDefault="00B9781A" w:rsidP="00A26ABB">
      <w:pPr>
        <w:autoSpaceDE w:val="0"/>
        <w:autoSpaceDN w:val="0"/>
        <w:adjustRightInd w:val="0"/>
        <w:spacing w:after="0" w:line="240" w:lineRule="auto"/>
        <w:ind w:firstLine="720"/>
        <w:jc w:val="both"/>
        <w:rPr>
          <w:rFonts w:ascii="Times New Roman" w:hAnsi="Times New Roman" w:cs="Times New Roman"/>
          <w:color w:val="000000"/>
          <w:lang w:val="en-US"/>
        </w:rPr>
      </w:pPr>
      <w:r w:rsidRPr="00624071">
        <w:rPr>
          <w:rFonts w:ascii="Times New Roman" w:hAnsi="Times New Roman" w:cs="Times New Roman"/>
          <w:b/>
          <w:bCs/>
          <w:noProof/>
          <w:color w:val="000000"/>
          <w:lang w:val="en-US"/>
        </w:rPr>
        <mc:AlternateContent>
          <mc:Choice Requires="wps">
            <w:drawing>
              <wp:anchor distT="0" distB="0" distL="114300" distR="114300" simplePos="0" relativeHeight="251681792" behindDoc="0" locked="0" layoutInCell="1" allowOverlap="1" wp14:anchorId="737A91B4" wp14:editId="4034943C">
                <wp:simplePos x="0" y="0"/>
                <wp:positionH relativeFrom="column">
                  <wp:posOffset>3334385</wp:posOffset>
                </wp:positionH>
                <wp:positionV relativeFrom="paragraph">
                  <wp:posOffset>85616</wp:posOffset>
                </wp:positionV>
                <wp:extent cx="582930" cy="0"/>
                <wp:effectExtent l="0" t="0" r="26670" b="19050"/>
                <wp:wrapNone/>
                <wp:docPr id="19" name="Straight Connector 19"/>
                <wp:cNvGraphicFramePr/>
                <a:graphic xmlns:a="http://schemas.openxmlformats.org/drawingml/2006/main">
                  <a:graphicData uri="http://schemas.microsoft.com/office/word/2010/wordprocessingShape">
                    <wps:wsp>
                      <wps:cNvCnPr/>
                      <wps:spPr>
                        <a:xfrm>
                          <a:off x="0" y="0"/>
                          <a:ext cx="582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656515" id="Straight Connector 19"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5pt,6.75pt" to="308.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" strokecolor="black [3213]" strokeweight=".5pt">
                <v:stroke joinstyle="miter"/>
              </v:line>
            </w:pict>
          </mc:Fallback>
        </mc:AlternateContent>
      </w:r>
      <w:r w:rsidRPr="00624071">
        <w:rPr>
          <w:rFonts w:ascii="Times New Roman" w:hAnsi="Times New Roman" w:cs="Times New Roman"/>
          <w:b/>
          <w:bCs/>
          <w:noProof/>
          <w:color w:val="000000"/>
          <w:lang w:val="en-US"/>
        </w:rPr>
        <mc:AlternateContent>
          <mc:Choice Requires="wps">
            <w:drawing>
              <wp:anchor distT="0" distB="0" distL="114300" distR="114300" simplePos="0" relativeHeight="251673600" behindDoc="0" locked="0" layoutInCell="1" allowOverlap="1" wp14:anchorId="3C27A6BA" wp14:editId="5833FABF">
                <wp:simplePos x="0" y="0"/>
                <wp:positionH relativeFrom="column">
                  <wp:posOffset>1473835</wp:posOffset>
                </wp:positionH>
                <wp:positionV relativeFrom="paragraph">
                  <wp:posOffset>127635</wp:posOffset>
                </wp:positionV>
                <wp:extent cx="566420" cy="0"/>
                <wp:effectExtent l="0" t="76200" r="24130" b="114300"/>
                <wp:wrapNone/>
                <wp:docPr id="11" name="Straight Arrow Connector 11"/>
                <wp:cNvGraphicFramePr/>
                <a:graphic xmlns:a="http://schemas.openxmlformats.org/drawingml/2006/main">
                  <a:graphicData uri="http://schemas.microsoft.com/office/word/2010/wordprocessingShape">
                    <wps:wsp>
                      <wps:cNvCnPr/>
                      <wps:spPr>
                        <a:xfrm>
                          <a:off x="0" y="0"/>
                          <a:ext cx="5664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76BC10" id="Straight Arrow Connector 11" o:spid="_x0000_s1026" type="#_x0000_t32" style="position:absolute;margin-left:116.05pt;margin-top:10.05pt;width:44.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" strokecolor="black [3200]" strokeweight=".5pt">
                <v:stroke endarrow="open" joinstyle="miter"/>
              </v:shape>
            </w:pict>
          </mc:Fallback>
        </mc:AlternateContent>
      </w:r>
    </w:p>
    <w:p w14:paraId="3FDF9B62" w14:textId="77777777" w:rsidR="00A26ABB" w:rsidRPr="00624071" w:rsidRDefault="00B9781A" w:rsidP="00A26ABB">
      <w:pPr>
        <w:autoSpaceDE w:val="0"/>
        <w:autoSpaceDN w:val="0"/>
        <w:adjustRightInd w:val="0"/>
        <w:spacing w:after="0" w:line="240" w:lineRule="auto"/>
        <w:ind w:firstLine="720"/>
        <w:jc w:val="both"/>
        <w:rPr>
          <w:rFonts w:ascii="Times New Roman" w:hAnsi="Times New Roman" w:cs="Times New Roman"/>
          <w:color w:val="000000"/>
          <w:lang w:val="en-US"/>
        </w:rPr>
      </w:pPr>
      <w:r w:rsidRPr="00624071">
        <w:rPr>
          <w:rFonts w:ascii="Times New Roman" w:hAnsi="Times New Roman" w:cs="Times New Roman"/>
          <w:b/>
          <w:bCs/>
          <w:noProof/>
          <w:color w:val="000000"/>
          <w:lang w:val="en-US"/>
        </w:rPr>
        <mc:AlternateContent>
          <mc:Choice Requires="wps">
            <w:drawing>
              <wp:anchor distT="0" distB="0" distL="114300" distR="114300" simplePos="0" relativeHeight="251683840" behindDoc="0" locked="0" layoutInCell="1" allowOverlap="1" wp14:anchorId="5D274EAC" wp14:editId="4801FBCB">
                <wp:simplePos x="0" y="0"/>
                <wp:positionH relativeFrom="column">
                  <wp:posOffset>3917315</wp:posOffset>
                </wp:positionH>
                <wp:positionV relativeFrom="paragraph">
                  <wp:posOffset>63500</wp:posOffset>
                </wp:positionV>
                <wp:extent cx="0" cy="699135"/>
                <wp:effectExtent l="95250" t="0" r="114300" b="62865"/>
                <wp:wrapNone/>
                <wp:docPr id="21" name="Straight Arrow Connector 21"/>
                <wp:cNvGraphicFramePr/>
                <a:graphic xmlns:a="http://schemas.openxmlformats.org/drawingml/2006/main">
                  <a:graphicData uri="http://schemas.microsoft.com/office/word/2010/wordprocessingShape">
                    <wps:wsp>
                      <wps:cNvCnPr/>
                      <wps:spPr>
                        <a:xfrm>
                          <a:off x="0" y="0"/>
                          <a:ext cx="0" cy="699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A458668" id="Straight Arrow Connector 21" o:spid="_x0000_s1026" type="#_x0000_t32" style="position:absolute;margin-left:308.45pt;margin-top:5pt;width:0;height:55.0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" strokecolor="black [3213]" strokeweight=".5pt">
                <v:stroke endarrow="open" joinstyle="miter"/>
              </v:shape>
            </w:pict>
          </mc:Fallback>
        </mc:AlternateContent>
      </w:r>
      <w:r w:rsidRPr="00624071">
        <w:rPr>
          <w:rFonts w:ascii="Times New Roman" w:hAnsi="Times New Roman" w:cs="Times New Roman"/>
          <w:b/>
          <w:bCs/>
          <w:noProof/>
          <w:color w:val="000000"/>
          <w:lang w:val="en-US"/>
        </w:rPr>
        <mc:AlternateContent>
          <mc:Choice Requires="wps">
            <w:drawing>
              <wp:anchor distT="0" distB="0" distL="114300" distR="114300" simplePos="0" relativeHeight="251677696" behindDoc="0" locked="0" layoutInCell="1" allowOverlap="1" wp14:anchorId="0F257663" wp14:editId="2B3B6D10">
                <wp:simplePos x="0" y="0"/>
                <wp:positionH relativeFrom="column">
                  <wp:posOffset>3298825</wp:posOffset>
                </wp:positionH>
                <wp:positionV relativeFrom="paragraph">
                  <wp:posOffset>62974</wp:posOffset>
                </wp:positionV>
                <wp:extent cx="582930" cy="0"/>
                <wp:effectExtent l="38100" t="76200" r="0" b="114300"/>
                <wp:wrapNone/>
                <wp:docPr id="15" name="Straight Arrow Connector 15"/>
                <wp:cNvGraphicFramePr/>
                <a:graphic xmlns:a="http://schemas.openxmlformats.org/drawingml/2006/main">
                  <a:graphicData uri="http://schemas.microsoft.com/office/word/2010/wordprocessingShape">
                    <wps:wsp>
                      <wps:cNvCnPr/>
                      <wps:spPr>
                        <a:xfrm flipH="1">
                          <a:off x="0" y="0"/>
                          <a:ext cx="58293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272D32" id="Straight Arrow Connector 15" o:spid="_x0000_s1026" type="#_x0000_t32" style="position:absolute;margin-left:259.75pt;margin-top:4.95pt;width:45.9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" strokecolor="black [3213]" strokeweight=".5pt">
                <v:stroke endarrow="open" joinstyle="miter"/>
              </v:shape>
            </w:pict>
          </mc:Fallback>
        </mc:AlternateContent>
      </w:r>
    </w:p>
    <w:p w14:paraId="0058D047" w14:textId="77777777" w:rsidR="00A26ABB" w:rsidRPr="00624071" w:rsidRDefault="00A26ABB" w:rsidP="00A26ABB">
      <w:pPr>
        <w:autoSpaceDE w:val="0"/>
        <w:autoSpaceDN w:val="0"/>
        <w:adjustRightInd w:val="0"/>
        <w:spacing w:after="0" w:line="240" w:lineRule="auto"/>
        <w:ind w:firstLine="720"/>
        <w:jc w:val="both"/>
        <w:rPr>
          <w:rFonts w:ascii="Times New Roman" w:hAnsi="Times New Roman" w:cs="Times New Roman"/>
          <w:color w:val="000000"/>
          <w:lang w:val="en-US"/>
        </w:rPr>
      </w:pPr>
    </w:p>
    <w:p w14:paraId="6A3AE6D1" w14:textId="77777777" w:rsidR="00A26ABB" w:rsidRPr="00624071" w:rsidRDefault="00A26ABB" w:rsidP="00A26ABB">
      <w:pPr>
        <w:autoSpaceDE w:val="0"/>
        <w:autoSpaceDN w:val="0"/>
        <w:adjustRightInd w:val="0"/>
        <w:spacing w:after="0" w:line="240" w:lineRule="auto"/>
        <w:ind w:firstLine="720"/>
        <w:jc w:val="both"/>
        <w:rPr>
          <w:rFonts w:ascii="Times New Roman" w:hAnsi="Times New Roman" w:cs="Times New Roman"/>
          <w:color w:val="000000"/>
          <w:lang w:val="en-US"/>
        </w:rPr>
      </w:pPr>
    </w:p>
    <w:p w14:paraId="70B5D483" w14:textId="77777777" w:rsidR="00624071" w:rsidRDefault="00624071" w:rsidP="00A26ABB">
      <w:pPr>
        <w:autoSpaceDE w:val="0"/>
        <w:autoSpaceDN w:val="0"/>
        <w:adjustRightInd w:val="0"/>
        <w:spacing w:after="0" w:line="240" w:lineRule="auto"/>
        <w:ind w:firstLine="720"/>
        <w:jc w:val="both"/>
        <w:rPr>
          <w:rFonts w:ascii="Times New Roman" w:hAnsi="Times New Roman" w:cs="Times New Roman"/>
          <w:color w:val="000000"/>
          <w:lang w:val="en-US"/>
        </w:rPr>
      </w:pPr>
    </w:p>
    <w:p w14:paraId="0AA6A618" w14:textId="77777777" w:rsidR="00624071" w:rsidRDefault="00B9781A" w:rsidP="00A26ABB">
      <w:pPr>
        <w:autoSpaceDE w:val="0"/>
        <w:autoSpaceDN w:val="0"/>
        <w:adjustRightInd w:val="0"/>
        <w:spacing w:after="0" w:line="240" w:lineRule="auto"/>
        <w:ind w:firstLine="720"/>
        <w:jc w:val="both"/>
        <w:rPr>
          <w:rFonts w:ascii="Times New Roman" w:hAnsi="Times New Roman" w:cs="Times New Roman"/>
          <w:color w:val="000000"/>
          <w:lang w:val="en-US"/>
        </w:rPr>
      </w:pPr>
      <w:r w:rsidRPr="00624071">
        <w:rPr>
          <w:rFonts w:ascii="Times New Roman" w:hAnsi="Times New Roman" w:cs="Times New Roman"/>
          <w:b/>
          <w:bCs/>
          <w:noProof/>
          <w:color w:val="000000"/>
          <w:lang w:val="en-US"/>
        </w:rPr>
        <mc:AlternateContent>
          <mc:Choice Requires="wps">
            <w:drawing>
              <wp:anchor distT="0" distB="0" distL="114300" distR="114300" simplePos="0" relativeHeight="251670528" behindDoc="0" locked="0" layoutInCell="1" allowOverlap="1" wp14:anchorId="21D3C206" wp14:editId="53C73765">
                <wp:simplePos x="0" y="0"/>
                <wp:positionH relativeFrom="column">
                  <wp:posOffset>3453830</wp:posOffset>
                </wp:positionH>
                <wp:positionV relativeFrom="paragraph">
                  <wp:posOffset>118745</wp:posOffset>
                </wp:positionV>
                <wp:extent cx="1257300" cy="50482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04825"/>
                        </a:xfrm>
                        <a:prstGeom prst="rect">
                          <a:avLst/>
                        </a:prstGeom>
                        <a:solidFill>
                          <a:srgbClr val="FFFFFF"/>
                        </a:solidFill>
                        <a:ln w="9525">
                          <a:solidFill>
                            <a:srgbClr val="000000"/>
                          </a:solidFill>
                          <a:miter lim="800000"/>
                          <a:headEnd/>
                          <a:tailEnd/>
                        </a:ln>
                      </wps:spPr>
                      <wps:txbx>
                        <w:txbxContent>
                          <w:p w14:paraId="209CCFC4" w14:textId="77777777" w:rsidR="00E84B31" w:rsidRDefault="00E84B31" w:rsidP="00E84B31">
                            <w:pPr>
                              <w:spacing w:after="0" w:line="240" w:lineRule="auto"/>
                              <w:jc w:val="center"/>
                              <w:rPr>
                                <w:lang w:val="en-US"/>
                              </w:rPr>
                            </w:pPr>
                            <w:r>
                              <w:rPr>
                                <w:lang w:val="en-US"/>
                              </w:rPr>
                              <w:t>Conclution:</w:t>
                            </w:r>
                          </w:p>
                          <w:p w14:paraId="3ADB43CE" w14:textId="77777777" w:rsidR="00E84B31" w:rsidRDefault="00E84B31" w:rsidP="00E84B31">
                            <w:pPr>
                              <w:jc w:val="center"/>
                              <w:rPr>
                                <w:lang w:val="en-US"/>
                              </w:rPr>
                            </w:pPr>
                            <w:r>
                              <w:rPr>
                                <w:lang w:val="en-US"/>
                              </w:rPr>
                              <w:t>Drawing/verifying</w:t>
                            </w:r>
                          </w:p>
                          <w:p w14:paraId="08C5191F" w14:textId="77777777" w:rsidR="00E84B31" w:rsidRPr="00E84B31" w:rsidRDefault="00E84B31" w:rsidP="00E84B31">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3C206" id="_x0000_s1029" type="#_x0000_t202" style="position:absolute;left:0;text-align:left;margin-left:271.95pt;margin-top:9.35pt;width:99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">
                <v:textbox>
                  <w:txbxContent>
                    <w:p w14:paraId="209CCFC4" w14:textId="77777777" w:rsidR="00E84B31" w:rsidRDefault="00E84B31" w:rsidP="00E84B31">
                      <w:pPr>
                        <w:spacing w:after="0" w:line="240" w:lineRule="auto"/>
                        <w:jc w:val="center"/>
                        <w:rPr>
                          <w:lang w:val="en-US"/>
                        </w:rPr>
                      </w:pPr>
                      <w:r>
                        <w:rPr>
                          <w:lang w:val="en-US"/>
                        </w:rPr>
                        <w:t>Conclution:</w:t>
                      </w:r>
                    </w:p>
                    <w:p w14:paraId="3ADB43CE" w14:textId="77777777" w:rsidR="00E84B31" w:rsidRDefault="00E84B31" w:rsidP="00E84B31">
                      <w:pPr>
                        <w:jc w:val="center"/>
                        <w:rPr>
                          <w:lang w:val="en-US"/>
                        </w:rPr>
                      </w:pPr>
                      <w:r>
                        <w:rPr>
                          <w:lang w:val="en-US"/>
                        </w:rPr>
                        <w:t>Drawing/verifying</w:t>
                      </w:r>
                    </w:p>
                    <w:p w14:paraId="08C5191F" w14:textId="77777777" w:rsidR="00E84B31" w:rsidRPr="00E84B31" w:rsidRDefault="00E84B31" w:rsidP="00E84B31">
                      <w:pPr>
                        <w:jc w:val="center"/>
                        <w:rPr>
                          <w:lang w:val="en-US"/>
                        </w:rPr>
                      </w:pPr>
                    </w:p>
                  </w:txbxContent>
                </v:textbox>
              </v:shape>
            </w:pict>
          </mc:Fallback>
        </mc:AlternateContent>
      </w:r>
    </w:p>
    <w:p w14:paraId="363EADFA" w14:textId="77777777" w:rsidR="00624071" w:rsidRDefault="00624071" w:rsidP="00A26ABB">
      <w:pPr>
        <w:autoSpaceDE w:val="0"/>
        <w:autoSpaceDN w:val="0"/>
        <w:adjustRightInd w:val="0"/>
        <w:spacing w:after="0" w:line="240" w:lineRule="auto"/>
        <w:ind w:firstLine="720"/>
        <w:jc w:val="both"/>
        <w:rPr>
          <w:rFonts w:ascii="Times New Roman" w:hAnsi="Times New Roman" w:cs="Times New Roman"/>
          <w:color w:val="000000"/>
          <w:lang w:val="en-US"/>
        </w:rPr>
      </w:pPr>
    </w:p>
    <w:p w14:paraId="1DA51FB2" w14:textId="77777777" w:rsidR="00A26ABB" w:rsidRPr="00624071" w:rsidRDefault="00B9781A" w:rsidP="00A26ABB">
      <w:pPr>
        <w:autoSpaceDE w:val="0"/>
        <w:autoSpaceDN w:val="0"/>
        <w:adjustRightInd w:val="0"/>
        <w:spacing w:after="0" w:line="240" w:lineRule="auto"/>
        <w:ind w:firstLine="720"/>
        <w:jc w:val="both"/>
        <w:rPr>
          <w:rFonts w:ascii="Times New Roman" w:hAnsi="Times New Roman" w:cs="Times New Roman"/>
          <w:color w:val="000000"/>
          <w:lang w:val="en-US"/>
        </w:rPr>
      </w:pPr>
      <w:r w:rsidRPr="00624071">
        <w:rPr>
          <w:rFonts w:ascii="Times New Roman" w:hAnsi="Times New Roman" w:cs="Times New Roman"/>
          <w:b/>
          <w:bCs/>
          <w:noProof/>
          <w:color w:val="000000"/>
          <w:lang w:val="en-US"/>
        </w:rPr>
        <mc:AlternateContent>
          <mc:Choice Requires="wps">
            <w:drawing>
              <wp:anchor distT="0" distB="0" distL="114300" distR="114300" simplePos="0" relativeHeight="251679744" behindDoc="0" locked="0" layoutInCell="1" allowOverlap="1" wp14:anchorId="1CA50804" wp14:editId="023151A1">
                <wp:simplePos x="0" y="0"/>
                <wp:positionH relativeFrom="column">
                  <wp:posOffset>1284890</wp:posOffset>
                </wp:positionH>
                <wp:positionV relativeFrom="paragraph">
                  <wp:posOffset>-1664</wp:posOffset>
                </wp:positionV>
                <wp:extent cx="215935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215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40C317" id="Straight Connector 1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15pt,-.15pt" to="271.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" strokecolor="black [3213]" strokeweight=".5pt">
                <v:stroke joinstyle="miter"/>
              </v:line>
            </w:pict>
          </mc:Fallback>
        </mc:AlternateContent>
      </w:r>
    </w:p>
    <w:p w14:paraId="62BDBB44" w14:textId="77777777" w:rsidR="00A26ABB" w:rsidRPr="00624071" w:rsidRDefault="00A26ABB" w:rsidP="00A26ABB">
      <w:pPr>
        <w:autoSpaceDE w:val="0"/>
        <w:autoSpaceDN w:val="0"/>
        <w:adjustRightInd w:val="0"/>
        <w:spacing w:after="0" w:line="240" w:lineRule="auto"/>
        <w:ind w:firstLine="720"/>
        <w:jc w:val="both"/>
        <w:rPr>
          <w:rFonts w:ascii="Times New Roman" w:hAnsi="Times New Roman" w:cs="Times New Roman"/>
          <w:color w:val="000000"/>
          <w:lang w:val="en-US"/>
        </w:rPr>
      </w:pPr>
    </w:p>
    <w:p w14:paraId="23C6041C" w14:textId="77777777" w:rsidR="00B9781A" w:rsidRDefault="00B9781A" w:rsidP="00624071">
      <w:pPr>
        <w:autoSpaceDE w:val="0"/>
        <w:autoSpaceDN w:val="0"/>
        <w:adjustRightInd w:val="0"/>
        <w:spacing w:after="0" w:line="240" w:lineRule="auto"/>
        <w:jc w:val="center"/>
        <w:rPr>
          <w:rFonts w:ascii="Times New Roman" w:hAnsi="Times New Roman" w:cs="Times New Roman"/>
          <w:color w:val="000000"/>
          <w:lang w:val="en-US"/>
        </w:rPr>
      </w:pPr>
    </w:p>
    <w:p w14:paraId="7E9868EE" w14:textId="77777777" w:rsidR="00624071" w:rsidRPr="00624071" w:rsidRDefault="00624071" w:rsidP="00624071">
      <w:pPr>
        <w:autoSpaceDE w:val="0"/>
        <w:autoSpaceDN w:val="0"/>
        <w:adjustRightInd w:val="0"/>
        <w:spacing w:after="0" w:line="240" w:lineRule="auto"/>
        <w:jc w:val="center"/>
        <w:rPr>
          <w:rFonts w:ascii="Times New Roman" w:hAnsi="Times New Roman" w:cs="Times New Roman"/>
          <w:color w:val="000000"/>
        </w:rPr>
      </w:pPr>
      <w:r w:rsidRPr="00624071">
        <w:rPr>
          <w:rFonts w:ascii="Times New Roman" w:hAnsi="Times New Roman" w:cs="Times New Roman"/>
          <w:color w:val="000000"/>
        </w:rPr>
        <w:t>Gambar 1. Analisis data Model Interaktif</w:t>
      </w:r>
    </w:p>
    <w:p w14:paraId="37FE6C98" w14:textId="77777777" w:rsidR="00624071" w:rsidRPr="008275EE" w:rsidRDefault="00624071" w:rsidP="00624071">
      <w:pPr>
        <w:spacing w:after="0" w:line="240" w:lineRule="auto"/>
        <w:ind w:firstLine="567"/>
        <w:jc w:val="center"/>
        <w:rPr>
          <w:rFonts w:ascii="Times New Roman" w:hAnsi="Times New Roman" w:cs="Times New Roman"/>
          <w:lang w:val="en-US"/>
        </w:rPr>
      </w:pPr>
      <w:r w:rsidRPr="004F719B">
        <w:rPr>
          <w:rFonts w:ascii="Times New Roman" w:hAnsi="Times New Roman" w:cs="Times New Roman"/>
          <w:color w:val="000000"/>
          <w:sz w:val="24"/>
          <w:szCs w:val="24"/>
        </w:rPr>
        <w:t xml:space="preserve">Komponen dalam analisis data </w:t>
      </w:r>
      <w:r>
        <w:rPr>
          <w:rFonts w:ascii="Times New Roman" w:hAnsi="Times New Roman" w:cs="Times New Roman"/>
          <w:color w:val="000000"/>
          <w:sz w:val="24"/>
          <w:szCs w:val="24"/>
          <w:lang w:val="en-US"/>
        </w:rPr>
        <w:t>(</w:t>
      </w:r>
      <w:r w:rsidR="00871DB4">
        <w:rPr>
          <w:rFonts w:ascii="Times New Roman" w:hAnsi="Times New Roman" w:cs="Times New Roman"/>
          <w:i/>
          <w:iCs/>
          <w:color w:val="000000"/>
          <w:sz w:val="24"/>
          <w:szCs w:val="24"/>
        </w:rPr>
        <w:t>Interactive Mod</w:t>
      </w:r>
      <w:proofErr w:type="spellStart"/>
      <w:r w:rsidR="00871DB4">
        <w:rPr>
          <w:rFonts w:ascii="Times New Roman" w:hAnsi="Times New Roman" w:cs="Times New Roman"/>
          <w:i/>
          <w:iCs/>
          <w:color w:val="000000"/>
          <w:sz w:val="24"/>
          <w:szCs w:val="24"/>
          <w:lang w:val="en-US"/>
        </w:rPr>
        <w:t>el</w:t>
      </w:r>
      <w:proofErr w:type="spellEnd"/>
      <w:r w:rsidR="00871DB4">
        <w:rPr>
          <w:rFonts w:ascii="Times New Roman" w:hAnsi="Times New Roman" w:cs="Times New Roman"/>
          <w:i/>
          <w:iCs/>
          <w:color w:val="000000"/>
          <w:sz w:val="24"/>
          <w:szCs w:val="24"/>
          <w:lang w:val="en-US"/>
        </w:rPr>
        <w:t>)</w:t>
      </w:r>
    </w:p>
    <w:p w14:paraId="3698E00E" w14:textId="77777777" w:rsidR="00A26ABB" w:rsidRDefault="00A26ABB" w:rsidP="00A26ABB">
      <w:pPr>
        <w:autoSpaceDE w:val="0"/>
        <w:autoSpaceDN w:val="0"/>
        <w:adjustRightInd w:val="0"/>
        <w:spacing w:after="0" w:line="240" w:lineRule="auto"/>
        <w:jc w:val="both"/>
        <w:rPr>
          <w:rFonts w:ascii="Times New Roman" w:hAnsi="Times New Roman" w:cs="Times New Roman"/>
          <w:color w:val="000000"/>
          <w:sz w:val="24"/>
          <w:szCs w:val="24"/>
          <w:lang w:val="en-US"/>
        </w:rPr>
      </w:pPr>
    </w:p>
    <w:p w14:paraId="21D854F3" w14:textId="77777777" w:rsidR="00DE3236" w:rsidRPr="00DE3236" w:rsidRDefault="00DE3236" w:rsidP="00A26ABB">
      <w:pPr>
        <w:autoSpaceDE w:val="0"/>
        <w:autoSpaceDN w:val="0"/>
        <w:adjustRightInd w:val="0"/>
        <w:spacing w:after="0" w:line="240" w:lineRule="auto"/>
        <w:jc w:val="both"/>
        <w:rPr>
          <w:rFonts w:ascii="Times New Roman" w:hAnsi="Times New Roman" w:cs="Times New Roman"/>
          <w:b/>
          <w:bCs/>
          <w:color w:val="000000"/>
          <w:sz w:val="24"/>
          <w:szCs w:val="24"/>
          <w:lang w:val="en-US"/>
        </w:rPr>
      </w:pPr>
    </w:p>
    <w:p w14:paraId="033FBC48" w14:textId="77777777" w:rsidR="008275EE" w:rsidRDefault="00DE3236" w:rsidP="00A26ABB">
      <w:pPr>
        <w:tabs>
          <w:tab w:val="left" w:pos="426"/>
        </w:tabs>
        <w:autoSpaceDE w:val="0"/>
        <w:autoSpaceDN w:val="0"/>
        <w:adjustRightInd w:val="0"/>
        <w:spacing w:after="0"/>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ab/>
      </w:r>
    </w:p>
    <w:p w14:paraId="3F26CD01" w14:textId="77777777" w:rsidR="008275EE" w:rsidRPr="00B9781A" w:rsidRDefault="008275EE" w:rsidP="00B9781A">
      <w:pPr>
        <w:spacing w:after="0" w:line="240" w:lineRule="auto"/>
        <w:jc w:val="both"/>
        <w:rPr>
          <w:rFonts w:ascii="Times New Roman" w:hAnsi="Times New Roman" w:cs="Times New Roman"/>
          <w:sz w:val="24"/>
          <w:szCs w:val="24"/>
          <w:lang w:val="en-US"/>
        </w:rPr>
      </w:pPr>
    </w:p>
    <w:p w14:paraId="4E9377B5" w14:textId="77777777" w:rsidR="008656BB" w:rsidRDefault="00DB33DF" w:rsidP="00E3547F">
      <w:pPr>
        <w:spacing w:after="0" w:line="24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0A642B28" w14:textId="77777777" w:rsidR="00B9781A" w:rsidRPr="00B9781A" w:rsidRDefault="00B9781A" w:rsidP="00B9781A">
      <w:pPr>
        <w:spacing w:after="0" w:line="240" w:lineRule="auto"/>
        <w:ind w:firstLine="851"/>
        <w:jc w:val="both"/>
        <w:rPr>
          <w:rFonts w:ascii="Times New Roman" w:hAnsi="Times New Roman" w:cs="Times New Roman"/>
        </w:rPr>
      </w:pPr>
      <w:r w:rsidRPr="00B9781A">
        <w:rPr>
          <w:rFonts w:ascii="Times New Roman" w:hAnsi="Times New Roman" w:cs="Times New Roman"/>
        </w:rPr>
        <w:t>Data penelitian diperoleh dengan menggunakan metode wawancara, observasi, dokumentasi, serta catatan lapnangan. Kemudian hasil penelitian dianalisis oleh peneliti dengan menggunakan teknik deskriptif kualitatif, yang artinya peneliti akan menggambarkan, menguraikan, serta menginterpretasikan seluruh data yang terkumpul sehingga mampu menperoleh gambaran secara umum dan menyeluruh.</w:t>
      </w:r>
    </w:p>
    <w:p w14:paraId="3FD84D30" w14:textId="77777777" w:rsidR="00B9781A" w:rsidRPr="00B9781A" w:rsidRDefault="00B9781A" w:rsidP="00B9781A">
      <w:pPr>
        <w:spacing w:after="0" w:line="240" w:lineRule="auto"/>
        <w:ind w:firstLine="851"/>
        <w:jc w:val="both"/>
        <w:rPr>
          <w:rFonts w:ascii="Times New Roman" w:hAnsi="Times New Roman" w:cs="Times New Roman"/>
        </w:rPr>
      </w:pPr>
      <w:r w:rsidRPr="00B9781A">
        <w:rPr>
          <w:rFonts w:ascii="Times New Roman" w:hAnsi="Times New Roman" w:cs="Times New Roman"/>
        </w:rPr>
        <w:t>Berdasarkan hasil penelitian yang dilakukan di pendidikan matematika UMSU mengenai pelaksanaan pembelajaran menggunakan pendekatan pembelajaran mengalami, interaksi, komunikasi, dan refleksi (mikir) adalah sebagai berikut:</w:t>
      </w:r>
    </w:p>
    <w:p w14:paraId="6815F1FE" w14:textId="77777777" w:rsidR="00B9781A" w:rsidRPr="00B9781A" w:rsidRDefault="00B9781A" w:rsidP="00B9781A">
      <w:pPr>
        <w:pStyle w:val="ListParagraph"/>
        <w:numPr>
          <w:ilvl w:val="0"/>
          <w:numId w:val="7"/>
        </w:numPr>
        <w:ind w:left="426"/>
        <w:rPr>
          <w:rFonts w:cs="Times New Roman"/>
          <w:sz w:val="22"/>
          <w:szCs w:val="22"/>
        </w:rPr>
      </w:pPr>
      <w:proofErr w:type="spellStart"/>
      <w:r w:rsidRPr="00B9781A">
        <w:rPr>
          <w:rFonts w:cs="Times New Roman"/>
          <w:sz w:val="22"/>
          <w:szCs w:val="22"/>
          <w:lang w:val="en-US"/>
        </w:rPr>
        <w:t>Perencanaan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menggunakan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Pendekatan</w:t>
      </w:r>
      <w:proofErr w:type="spellEnd"/>
      <w:r w:rsidRPr="00B9781A">
        <w:rPr>
          <w:rFonts w:cs="Times New Roman"/>
          <w:sz w:val="22"/>
          <w:szCs w:val="22"/>
          <w:lang w:val="en-US"/>
        </w:rPr>
        <w:t xml:space="preserve"> Mikir</w:t>
      </w:r>
    </w:p>
    <w:p w14:paraId="2CF18906" w14:textId="77777777" w:rsidR="00B9781A" w:rsidRPr="00B9781A" w:rsidRDefault="00B9781A" w:rsidP="00B9781A">
      <w:pPr>
        <w:pStyle w:val="ListParagraph"/>
        <w:ind w:left="0" w:firstLine="851"/>
        <w:rPr>
          <w:rFonts w:cs="Times New Roman"/>
          <w:sz w:val="22"/>
          <w:szCs w:val="22"/>
          <w:lang w:val="en-US"/>
        </w:rPr>
      </w:pPr>
      <w:proofErr w:type="spellStart"/>
      <w:r w:rsidRPr="00B9781A">
        <w:rPr>
          <w:rFonts w:cs="Times New Roman"/>
          <w:sz w:val="22"/>
          <w:szCs w:val="22"/>
          <w:lang w:val="en-US"/>
        </w:rPr>
        <w:t>Berdasarkan</w:t>
      </w:r>
      <w:proofErr w:type="spellEnd"/>
      <w:r w:rsidRPr="00B9781A">
        <w:rPr>
          <w:rFonts w:cs="Times New Roman"/>
          <w:sz w:val="22"/>
          <w:szCs w:val="22"/>
          <w:lang w:val="en-US"/>
        </w:rPr>
        <w:t xml:space="preserve"> </w:t>
      </w:r>
      <w:proofErr w:type="spellStart"/>
      <w:r w:rsidRPr="00B9781A">
        <w:rPr>
          <w:rFonts w:cs="Times New Roman"/>
          <w:sz w:val="22"/>
          <w:szCs w:val="22"/>
          <w:lang w:val="en-US"/>
        </w:rPr>
        <w:t>hasil</w:t>
      </w:r>
      <w:proofErr w:type="spellEnd"/>
      <w:r w:rsidRPr="00B9781A">
        <w:rPr>
          <w:rFonts w:cs="Times New Roman"/>
          <w:sz w:val="22"/>
          <w:szCs w:val="22"/>
          <w:lang w:val="en-US"/>
        </w:rPr>
        <w:t xml:space="preserve"> </w:t>
      </w:r>
      <w:proofErr w:type="spellStart"/>
      <w:r w:rsidRPr="00B9781A">
        <w:rPr>
          <w:rFonts w:cs="Times New Roman"/>
          <w:sz w:val="22"/>
          <w:szCs w:val="22"/>
          <w:lang w:val="en-US"/>
        </w:rPr>
        <w:t>wawancara</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dilakukan</w:t>
      </w:r>
      <w:proofErr w:type="spellEnd"/>
      <w:r w:rsidRPr="00B9781A">
        <w:rPr>
          <w:rFonts w:cs="Times New Roman"/>
          <w:sz w:val="22"/>
          <w:szCs w:val="22"/>
          <w:lang w:val="en-US"/>
        </w:rPr>
        <w:t xml:space="preserve"> oleh </w:t>
      </w:r>
      <w:proofErr w:type="spellStart"/>
      <w:r w:rsidRPr="00B9781A">
        <w:rPr>
          <w:rFonts w:cs="Times New Roman"/>
          <w:sz w:val="22"/>
          <w:szCs w:val="22"/>
          <w:lang w:val="en-US"/>
        </w:rPr>
        <w:t>peneliti</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pengampu</w:t>
      </w:r>
      <w:proofErr w:type="spellEnd"/>
      <w:r w:rsidRPr="00B9781A">
        <w:rPr>
          <w:rFonts w:cs="Times New Roman"/>
          <w:sz w:val="22"/>
          <w:szCs w:val="22"/>
          <w:lang w:val="en-US"/>
        </w:rPr>
        <w:t xml:space="preserve"> </w:t>
      </w:r>
      <w:proofErr w:type="spellStart"/>
      <w:r w:rsidRPr="00B9781A">
        <w:rPr>
          <w:rFonts w:cs="Times New Roman"/>
          <w:sz w:val="22"/>
          <w:szCs w:val="22"/>
          <w:lang w:val="en-US"/>
        </w:rPr>
        <w:t>mata</w:t>
      </w:r>
      <w:proofErr w:type="spellEnd"/>
      <w:r w:rsidRPr="00B9781A">
        <w:rPr>
          <w:rFonts w:cs="Times New Roman"/>
          <w:sz w:val="22"/>
          <w:szCs w:val="22"/>
          <w:lang w:val="en-US"/>
        </w:rPr>
        <w:t xml:space="preserve"> </w:t>
      </w:r>
      <w:proofErr w:type="spellStart"/>
      <w:r w:rsidRPr="00B9781A">
        <w:rPr>
          <w:rFonts w:cs="Times New Roman"/>
          <w:sz w:val="22"/>
          <w:szCs w:val="22"/>
          <w:lang w:val="en-US"/>
        </w:rPr>
        <w:t>kuliah</w:t>
      </w:r>
      <w:proofErr w:type="spellEnd"/>
      <w:r w:rsidRPr="00B9781A">
        <w:rPr>
          <w:rFonts w:cs="Times New Roman"/>
          <w:sz w:val="22"/>
          <w:szCs w:val="22"/>
          <w:lang w:val="en-US"/>
        </w:rPr>
        <w:t xml:space="preserve"> pada </w:t>
      </w:r>
      <w:proofErr w:type="spellStart"/>
      <w:r w:rsidRPr="00B9781A">
        <w:rPr>
          <w:rFonts w:cs="Times New Roman"/>
          <w:sz w:val="22"/>
          <w:szCs w:val="22"/>
          <w:lang w:val="en-US"/>
        </w:rPr>
        <w:t>tanggal</w:t>
      </w:r>
      <w:proofErr w:type="spellEnd"/>
      <w:r w:rsidRPr="00B9781A">
        <w:rPr>
          <w:rFonts w:cs="Times New Roman"/>
          <w:sz w:val="22"/>
          <w:szCs w:val="22"/>
          <w:lang w:val="en-US"/>
        </w:rPr>
        <w:t xml:space="preserve"> 5-11 </w:t>
      </w:r>
      <w:proofErr w:type="spellStart"/>
      <w:r w:rsidRPr="00B9781A">
        <w:rPr>
          <w:rFonts w:cs="Times New Roman"/>
          <w:sz w:val="22"/>
          <w:szCs w:val="22"/>
          <w:lang w:val="en-US"/>
        </w:rPr>
        <w:t>Juli</w:t>
      </w:r>
      <w:proofErr w:type="spellEnd"/>
      <w:r w:rsidRPr="00B9781A">
        <w:rPr>
          <w:rFonts w:cs="Times New Roman"/>
          <w:sz w:val="22"/>
          <w:szCs w:val="22"/>
          <w:lang w:val="en-US"/>
        </w:rPr>
        <w:t xml:space="preserve"> 2021. </w:t>
      </w:r>
      <w:proofErr w:type="spellStart"/>
      <w:r w:rsidRPr="00B9781A">
        <w:rPr>
          <w:rFonts w:cs="Times New Roman"/>
          <w:sz w:val="22"/>
          <w:szCs w:val="22"/>
          <w:lang w:val="en-US"/>
        </w:rPr>
        <w:t>Beliau</w:t>
      </w:r>
      <w:proofErr w:type="spellEnd"/>
      <w:r w:rsidRPr="00B9781A">
        <w:rPr>
          <w:rFonts w:cs="Times New Roman"/>
          <w:sz w:val="22"/>
          <w:szCs w:val="22"/>
          <w:lang w:val="en-US"/>
        </w:rPr>
        <w:t xml:space="preserve"> </w:t>
      </w:r>
      <w:proofErr w:type="spellStart"/>
      <w:r w:rsidRPr="00B9781A">
        <w:rPr>
          <w:rFonts w:cs="Times New Roman"/>
          <w:sz w:val="22"/>
          <w:szCs w:val="22"/>
          <w:lang w:val="en-US"/>
        </w:rPr>
        <w:t>mengungkapkan</w:t>
      </w:r>
      <w:proofErr w:type="spellEnd"/>
      <w:r w:rsidRPr="00B9781A">
        <w:rPr>
          <w:rFonts w:cs="Times New Roman"/>
          <w:sz w:val="22"/>
          <w:szCs w:val="22"/>
          <w:lang w:val="en-US"/>
        </w:rPr>
        <w:t xml:space="preserve"> </w:t>
      </w:r>
      <w:proofErr w:type="spellStart"/>
      <w:r w:rsidRPr="00B9781A">
        <w:rPr>
          <w:rFonts w:cs="Times New Roman"/>
          <w:sz w:val="22"/>
          <w:szCs w:val="22"/>
          <w:lang w:val="en-US"/>
        </w:rPr>
        <w:t>bahwa</w:t>
      </w:r>
      <w:proofErr w:type="spellEnd"/>
      <w:r w:rsidRPr="00B9781A">
        <w:rPr>
          <w:rFonts w:cs="Times New Roman"/>
          <w:sz w:val="22"/>
          <w:szCs w:val="22"/>
          <w:lang w:val="en-US"/>
        </w:rPr>
        <w:t xml:space="preserve"> </w:t>
      </w:r>
      <w:proofErr w:type="spellStart"/>
      <w:r w:rsidRPr="00B9781A">
        <w:rPr>
          <w:rFonts w:cs="Times New Roman"/>
          <w:sz w:val="22"/>
          <w:szCs w:val="22"/>
          <w:lang w:val="en-US"/>
        </w:rPr>
        <w:t>beliau</w:t>
      </w:r>
      <w:proofErr w:type="spellEnd"/>
      <w:r w:rsidRPr="00B9781A">
        <w:rPr>
          <w:rFonts w:cs="Times New Roman"/>
          <w:sz w:val="22"/>
          <w:szCs w:val="22"/>
          <w:lang w:val="en-US"/>
        </w:rPr>
        <w:t xml:space="preserve"> </w:t>
      </w:r>
      <w:proofErr w:type="spellStart"/>
      <w:r w:rsidRPr="00B9781A">
        <w:rPr>
          <w:rFonts w:cs="Times New Roman"/>
          <w:sz w:val="22"/>
          <w:szCs w:val="22"/>
          <w:lang w:val="en-US"/>
        </w:rPr>
        <w:t>sudah</w:t>
      </w:r>
      <w:proofErr w:type="spellEnd"/>
      <w:r w:rsidRPr="00B9781A">
        <w:rPr>
          <w:rFonts w:cs="Times New Roman"/>
          <w:sz w:val="22"/>
          <w:szCs w:val="22"/>
          <w:lang w:val="en-US"/>
        </w:rPr>
        <w:t xml:space="preserve"> </w:t>
      </w:r>
      <w:proofErr w:type="spellStart"/>
      <w:r w:rsidRPr="00B9781A">
        <w:rPr>
          <w:rFonts w:cs="Times New Roman"/>
          <w:sz w:val="22"/>
          <w:szCs w:val="22"/>
          <w:lang w:val="en-US"/>
        </w:rPr>
        <w:t>memahami</w:t>
      </w:r>
      <w:proofErr w:type="spellEnd"/>
      <w:r w:rsidRPr="00B9781A">
        <w:rPr>
          <w:rFonts w:cs="Times New Roman"/>
          <w:sz w:val="22"/>
          <w:szCs w:val="22"/>
          <w:lang w:val="en-US"/>
        </w:rPr>
        <w:t xml:space="preserve"> </w:t>
      </w:r>
      <w:proofErr w:type="spellStart"/>
      <w:r w:rsidRPr="00B9781A">
        <w:rPr>
          <w:rFonts w:cs="Times New Roman"/>
          <w:sz w:val="22"/>
          <w:szCs w:val="22"/>
          <w:lang w:val="en-US"/>
        </w:rPr>
        <w:t>pendekatan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mengalami</w:t>
      </w:r>
      <w:proofErr w:type="spellEnd"/>
      <w:r w:rsidRPr="00B9781A">
        <w:rPr>
          <w:rFonts w:cs="Times New Roman"/>
          <w:sz w:val="22"/>
          <w:szCs w:val="22"/>
          <w:lang w:val="en-US"/>
        </w:rPr>
        <w:t xml:space="preserve">, </w:t>
      </w:r>
      <w:proofErr w:type="spellStart"/>
      <w:r w:rsidRPr="00B9781A">
        <w:rPr>
          <w:rFonts w:cs="Times New Roman"/>
          <w:sz w:val="22"/>
          <w:szCs w:val="22"/>
          <w:lang w:val="en-US"/>
        </w:rPr>
        <w:t>interaksi</w:t>
      </w:r>
      <w:proofErr w:type="spellEnd"/>
      <w:r w:rsidRPr="00B9781A">
        <w:rPr>
          <w:rFonts w:cs="Times New Roman"/>
          <w:sz w:val="22"/>
          <w:szCs w:val="22"/>
          <w:lang w:val="en-US"/>
        </w:rPr>
        <w:t xml:space="preserve">, </w:t>
      </w:r>
      <w:proofErr w:type="spellStart"/>
      <w:r w:rsidRPr="00B9781A">
        <w:rPr>
          <w:rFonts w:cs="Times New Roman"/>
          <w:sz w:val="22"/>
          <w:szCs w:val="22"/>
          <w:lang w:val="en-US"/>
        </w:rPr>
        <w:t>komunikasi</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refleksi</w:t>
      </w:r>
      <w:proofErr w:type="spellEnd"/>
      <w:r w:rsidRPr="00B9781A">
        <w:rPr>
          <w:rFonts w:cs="Times New Roman"/>
          <w:sz w:val="22"/>
          <w:szCs w:val="22"/>
          <w:lang w:val="en-US"/>
        </w:rPr>
        <w:t xml:space="preserve"> (</w:t>
      </w:r>
      <w:proofErr w:type="spellStart"/>
      <w:r w:rsidRPr="00B9781A">
        <w:rPr>
          <w:rFonts w:cs="Times New Roman"/>
          <w:sz w:val="22"/>
          <w:szCs w:val="22"/>
          <w:lang w:val="en-US"/>
        </w:rPr>
        <w:t>mikir</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telah</w:t>
      </w:r>
      <w:proofErr w:type="spellEnd"/>
      <w:r w:rsidRPr="00B9781A">
        <w:rPr>
          <w:rFonts w:cs="Times New Roman"/>
          <w:sz w:val="22"/>
          <w:szCs w:val="22"/>
          <w:lang w:val="en-US"/>
        </w:rPr>
        <w:t xml:space="preserve"> </w:t>
      </w:r>
      <w:proofErr w:type="spellStart"/>
      <w:r w:rsidRPr="00B9781A">
        <w:rPr>
          <w:rFonts w:cs="Times New Roman"/>
          <w:sz w:val="22"/>
          <w:szCs w:val="22"/>
          <w:lang w:val="en-US"/>
        </w:rPr>
        <w:t>menerapkan</w:t>
      </w:r>
      <w:proofErr w:type="spellEnd"/>
      <w:r w:rsidRPr="00B9781A">
        <w:rPr>
          <w:rFonts w:cs="Times New Roman"/>
          <w:sz w:val="22"/>
          <w:szCs w:val="22"/>
          <w:lang w:val="en-US"/>
        </w:rPr>
        <w:t xml:space="preserve"> di </w:t>
      </w:r>
      <w:proofErr w:type="spellStart"/>
      <w:r w:rsidRPr="00B9781A">
        <w:rPr>
          <w:rFonts w:cs="Times New Roman"/>
          <w:sz w:val="22"/>
          <w:szCs w:val="22"/>
          <w:lang w:val="en-US"/>
        </w:rPr>
        <w:t>kelas</w:t>
      </w:r>
      <w:proofErr w:type="spellEnd"/>
      <w:r w:rsidRPr="00B9781A">
        <w:rPr>
          <w:rFonts w:cs="Times New Roman"/>
          <w:sz w:val="22"/>
          <w:szCs w:val="22"/>
          <w:lang w:val="en-US"/>
        </w:rPr>
        <w:t xml:space="preserve">. Untuk </w:t>
      </w:r>
      <w:proofErr w:type="spellStart"/>
      <w:r w:rsidRPr="00B9781A">
        <w:rPr>
          <w:rFonts w:cs="Times New Roman"/>
          <w:sz w:val="22"/>
          <w:szCs w:val="22"/>
          <w:lang w:val="en-US"/>
        </w:rPr>
        <w:t>cara</w:t>
      </w:r>
      <w:proofErr w:type="spellEnd"/>
      <w:r w:rsidRPr="00B9781A">
        <w:rPr>
          <w:rFonts w:cs="Times New Roman"/>
          <w:sz w:val="22"/>
          <w:szCs w:val="22"/>
          <w:lang w:val="en-US"/>
        </w:rPr>
        <w:t xml:space="preserve"> </w:t>
      </w:r>
      <w:proofErr w:type="spellStart"/>
      <w:r w:rsidRPr="00B9781A">
        <w:rPr>
          <w:rFonts w:cs="Times New Roman"/>
          <w:sz w:val="22"/>
          <w:szCs w:val="22"/>
          <w:lang w:val="en-US"/>
        </w:rPr>
        <w:t>menerapkan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pendekatan</w:t>
      </w:r>
      <w:proofErr w:type="spellEnd"/>
      <w:r w:rsidRPr="00B9781A">
        <w:rPr>
          <w:rFonts w:cs="Times New Roman"/>
          <w:sz w:val="22"/>
          <w:szCs w:val="22"/>
          <w:lang w:val="en-US"/>
        </w:rPr>
        <w:t xml:space="preserve"> </w:t>
      </w:r>
      <w:proofErr w:type="spellStart"/>
      <w:r w:rsidRPr="00B9781A">
        <w:rPr>
          <w:rFonts w:cs="Times New Roman"/>
          <w:sz w:val="22"/>
          <w:szCs w:val="22"/>
          <w:lang w:val="en-US"/>
        </w:rPr>
        <w:t>ini</w:t>
      </w:r>
      <w:proofErr w:type="spellEnd"/>
      <w:r w:rsidRPr="00B9781A">
        <w:rPr>
          <w:rFonts w:cs="Times New Roman"/>
          <w:sz w:val="22"/>
          <w:szCs w:val="22"/>
          <w:lang w:val="en-US"/>
        </w:rPr>
        <w:t xml:space="preserve"> di </w:t>
      </w:r>
      <w:proofErr w:type="spellStart"/>
      <w:r w:rsidRPr="00B9781A">
        <w:rPr>
          <w:rFonts w:cs="Times New Roman"/>
          <w:sz w:val="22"/>
          <w:szCs w:val="22"/>
          <w:lang w:val="en-US"/>
        </w:rPr>
        <w:t>kelas</w:t>
      </w:r>
      <w:proofErr w:type="spellEnd"/>
      <w:r w:rsidRPr="00B9781A">
        <w:rPr>
          <w:rFonts w:cs="Times New Roman"/>
          <w:sz w:val="22"/>
          <w:szCs w:val="22"/>
          <w:lang w:val="en-US"/>
        </w:rPr>
        <w:t xml:space="preserve"> </w:t>
      </w:r>
      <w:proofErr w:type="spell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mempelajari</w:t>
      </w:r>
      <w:proofErr w:type="spellEnd"/>
      <w:r w:rsidRPr="00B9781A">
        <w:rPr>
          <w:rFonts w:cs="Times New Roman"/>
          <w:sz w:val="22"/>
          <w:szCs w:val="22"/>
          <w:lang w:val="en-US"/>
        </w:rPr>
        <w:t xml:space="preserve"> </w:t>
      </w:r>
      <w:proofErr w:type="spellStart"/>
      <w:r w:rsidRPr="00B9781A">
        <w:rPr>
          <w:rFonts w:cs="Times New Roman"/>
          <w:sz w:val="22"/>
          <w:szCs w:val="22"/>
          <w:lang w:val="en-US"/>
        </w:rPr>
        <w:t>karakteristik</w:t>
      </w:r>
      <w:proofErr w:type="spellEnd"/>
      <w:r w:rsidRPr="00B9781A">
        <w:rPr>
          <w:rFonts w:cs="Times New Roman"/>
          <w:sz w:val="22"/>
          <w:szCs w:val="22"/>
          <w:lang w:val="en-US"/>
        </w:rPr>
        <w:t xml:space="preserve"> </w:t>
      </w:r>
      <w:proofErr w:type="spellStart"/>
      <w:r w:rsidRPr="00B9781A">
        <w:rPr>
          <w:rFonts w:cs="Times New Roman"/>
          <w:sz w:val="22"/>
          <w:szCs w:val="22"/>
          <w:lang w:val="en-US"/>
        </w:rPr>
        <w:t>siswa</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karakteristik</w:t>
      </w:r>
      <w:proofErr w:type="spellEnd"/>
      <w:r w:rsidRPr="00B9781A">
        <w:rPr>
          <w:rFonts w:cs="Times New Roman"/>
          <w:sz w:val="22"/>
          <w:szCs w:val="22"/>
          <w:lang w:val="en-US"/>
        </w:rPr>
        <w:t xml:space="preserve"> </w:t>
      </w:r>
      <w:proofErr w:type="spellStart"/>
      <w:r w:rsidRPr="00B9781A">
        <w:rPr>
          <w:rFonts w:cs="Times New Roman"/>
          <w:sz w:val="22"/>
          <w:szCs w:val="22"/>
          <w:lang w:val="en-US"/>
        </w:rPr>
        <w:t>materi</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akan</w:t>
      </w:r>
      <w:proofErr w:type="spellEnd"/>
      <w:r w:rsidRPr="00B9781A">
        <w:rPr>
          <w:rFonts w:cs="Times New Roman"/>
          <w:sz w:val="22"/>
          <w:szCs w:val="22"/>
          <w:lang w:val="en-US"/>
        </w:rPr>
        <w:t xml:space="preserve"> </w:t>
      </w:r>
      <w:proofErr w:type="spellStart"/>
      <w:r w:rsidRPr="00B9781A">
        <w:rPr>
          <w:rFonts w:cs="Times New Roman"/>
          <w:sz w:val="22"/>
          <w:szCs w:val="22"/>
          <w:lang w:val="en-US"/>
        </w:rPr>
        <w:t>disampaikan</w:t>
      </w:r>
      <w:proofErr w:type="spellEnd"/>
      <w:r w:rsidRPr="00B9781A">
        <w:rPr>
          <w:rFonts w:cs="Times New Roman"/>
          <w:sz w:val="22"/>
          <w:szCs w:val="22"/>
          <w:lang w:val="en-US"/>
        </w:rPr>
        <w:t xml:space="preserve"> </w:t>
      </w:r>
      <w:proofErr w:type="spellStart"/>
      <w:r w:rsidRPr="00B9781A">
        <w:rPr>
          <w:rFonts w:cs="Times New Roman"/>
          <w:sz w:val="22"/>
          <w:szCs w:val="22"/>
          <w:lang w:val="en-US"/>
        </w:rPr>
        <w:t>kepada</w:t>
      </w:r>
      <w:proofErr w:type="spellEnd"/>
      <w:r w:rsidRPr="00B9781A">
        <w:rPr>
          <w:rFonts w:cs="Times New Roman"/>
          <w:sz w:val="22"/>
          <w:szCs w:val="22"/>
          <w:lang w:val="en-US"/>
        </w:rPr>
        <w:t xml:space="preserve"> </w:t>
      </w:r>
      <w:proofErr w:type="spellStart"/>
      <w:r w:rsidRPr="00B9781A">
        <w:rPr>
          <w:rFonts w:cs="Times New Roman"/>
          <w:sz w:val="22"/>
          <w:szCs w:val="22"/>
          <w:lang w:val="en-US"/>
        </w:rPr>
        <w:t>mahasiswa</w:t>
      </w:r>
      <w:proofErr w:type="spellEnd"/>
      <w:r w:rsidRPr="00B9781A">
        <w:rPr>
          <w:rFonts w:cs="Times New Roman"/>
          <w:sz w:val="22"/>
          <w:szCs w:val="22"/>
          <w:lang w:val="en-US"/>
        </w:rPr>
        <w:t>.</w:t>
      </w:r>
    </w:p>
    <w:p w14:paraId="4922664C" w14:textId="77777777" w:rsidR="00B9781A" w:rsidRPr="00B9781A" w:rsidRDefault="00B9781A" w:rsidP="00B9781A">
      <w:pPr>
        <w:pStyle w:val="ListParagraph"/>
        <w:ind w:left="0" w:firstLine="851"/>
        <w:rPr>
          <w:rFonts w:cs="Times New Roman"/>
          <w:sz w:val="22"/>
          <w:szCs w:val="22"/>
          <w:lang w:val="en-US"/>
        </w:rPr>
      </w:pPr>
      <w:proofErr w:type="spell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pengampu</w:t>
      </w:r>
      <w:proofErr w:type="spellEnd"/>
      <w:r w:rsidRPr="00B9781A">
        <w:rPr>
          <w:rFonts w:cs="Times New Roman"/>
          <w:sz w:val="22"/>
          <w:szCs w:val="22"/>
          <w:lang w:val="en-US"/>
        </w:rPr>
        <w:t xml:space="preserve"> </w:t>
      </w:r>
      <w:proofErr w:type="spellStart"/>
      <w:r w:rsidRPr="00B9781A">
        <w:rPr>
          <w:rFonts w:cs="Times New Roman"/>
          <w:sz w:val="22"/>
          <w:szCs w:val="22"/>
          <w:lang w:val="en-US"/>
        </w:rPr>
        <w:t>mata</w:t>
      </w:r>
      <w:proofErr w:type="spellEnd"/>
      <w:r w:rsidRPr="00B9781A">
        <w:rPr>
          <w:rFonts w:cs="Times New Roman"/>
          <w:sz w:val="22"/>
          <w:szCs w:val="22"/>
          <w:lang w:val="en-US"/>
        </w:rPr>
        <w:t xml:space="preserve"> </w:t>
      </w:r>
      <w:proofErr w:type="spellStart"/>
      <w:r w:rsidRPr="00B9781A">
        <w:rPr>
          <w:rFonts w:cs="Times New Roman"/>
          <w:sz w:val="22"/>
          <w:szCs w:val="22"/>
          <w:lang w:val="en-US"/>
        </w:rPr>
        <w:t>kuliah</w:t>
      </w:r>
      <w:proofErr w:type="spellEnd"/>
      <w:r w:rsidRPr="00B9781A">
        <w:rPr>
          <w:rFonts w:cs="Times New Roman"/>
          <w:sz w:val="22"/>
          <w:szCs w:val="22"/>
          <w:lang w:val="en-US"/>
        </w:rPr>
        <w:t xml:space="preserve"> pun </w:t>
      </w:r>
      <w:proofErr w:type="spellStart"/>
      <w:r w:rsidRPr="00B9781A">
        <w:rPr>
          <w:rFonts w:cs="Times New Roman"/>
          <w:sz w:val="22"/>
          <w:szCs w:val="22"/>
          <w:lang w:val="en-US"/>
        </w:rPr>
        <w:t>sudah</w:t>
      </w:r>
      <w:proofErr w:type="spellEnd"/>
      <w:r w:rsidRPr="00B9781A">
        <w:rPr>
          <w:rFonts w:cs="Times New Roman"/>
          <w:sz w:val="22"/>
          <w:szCs w:val="22"/>
          <w:lang w:val="en-US"/>
        </w:rPr>
        <w:t xml:space="preserve"> </w:t>
      </w:r>
      <w:proofErr w:type="spellStart"/>
      <w:r w:rsidRPr="00B9781A">
        <w:rPr>
          <w:rFonts w:cs="Times New Roman"/>
          <w:sz w:val="22"/>
          <w:szCs w:val="22"/>
          <w:lang w:val="en-US"/>
        </w:rPr>
        <w:t>mengetahui</w:t>
      </w:r>
      <w:proofErr w:type="spellEnd"/>
      <w:r w:rsidRPr="00B9781A">
        <w:rPr>
          <w:rFonts w:cs="Times New Roman"/>
          <w:sz w:val="22"/>
          <w:szCs w:val="22"/>
          <w:lang w:val="en-US"/>
        </w:rPr>
        <w:t xml:space="preserve"> </w:t>
      </w:r>
      <w:proofErr w:type="spellStart"/>
      <w:r w:rsidRPr="00B9781A">
        <w:rPr>
          <w:rFonts w:cs="Times New Roman"/>
          <w:sz w:val="22"/>
          <w:szCs w:val="22"/>
          <w:lang w:val="en-US"/>
        </w:rPr>
        <w:t>istilah</w:t>
      </w:r>
      <w:proofErr w:type="spellEnd"/>
      <w:r w:rsidRPr="00B9781A">
        <w:rPr>
          <w:rFonts w:cs="Times New Roman"/>
          <w:sz w:val="22"/>
          <w:szCs w:val="22"/>
          <w:lang w:val="en-US"/>
        </w:rPr>
        <w:t xml:space="preserve"> </w:t>
      </w:r>
      <w:proofErr w:type="spellStart"/>
      <w:r w:rsidRPr="00B9781A">
        <w:rPr>
          <w:rFonts w:cs="Times New Roman"/>
          <w:sz w:val="22"/>
          <w:szCs w:val="22"/>
          <w:lang w:val="en-US"/>
        </w:rPr>
        <w:t>pendekatan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mikir</w:t>
      </w:r>
      <w:proofErr w:type="spellEnd"/>
      <w:r w:rsidRPr="00B9781A">
        <w:rPr>
          <w:rFonts w:cs="Times New Roman"/>
          <w:sz w:val="22"/>
          <w:szCs w:val="22"/>
          <w:lang w:val="en-US"/>
        </w:rPr>
        <w:t xml:space="preserve">. Oleh </w:t>
      </w:r>
      <w:proofErr w:type="spellStart"/>
      <w:r w:rsidRPr="00B9781A">
        <w:rPr>
          <w:rFonts w:cs="Times New Roman"/>
          <w:sz w:val="22"/>
          <w:szCs w:val="22"/>
          <w:lang w:val="en-US"/>
        </w:rPr>
        <w:t>sebab</w:t>
      </w:r>
      <w:proofErr w:type="spellEnd"/>
      <w:r w:rsidRPr="00B9781A">
        <w:rPr>
          <w:rFonts w:cs="Times New Roman"/>
          <w:sz w:val="22"/>
          <w:szCs w:val="22"/>
          <w:lang w:val="en-US"/>
        </w:rPr>
        <w:t xml:space="preserve"> </w:t>
      </w:r>
      <w:proofErr w:type="spellStart"/>
      <w:r w:rsidRPr="00B9781A">
        <w:rPr>
          <w:rFonts w:cs="Times New Roman"/>
          <w:sz w:val="22"/>
          <w:szCs w:val="22"/>
          <w:lang w:val="en-US"/>
        </w:rPr>
        <w:t>itu</w:t>
      </w:r>
      <w:proofErr w:type="spellEnd"/>
      <w:r w:rsidRPr="00B9781A">
        <w:rPr>
          <w:rFonts w:cs="Times New Roman"/>
          <w:sz w:val="22"/>
          <w:szCs w:val="22"/>
          <w:lang w:val="en-US"/>
        </w:rPr>
        <w:t xml:space="preserve"> </w:t>
      </w:r>
      <w:proofErr w:type="spellStart"/>
      <w:r w:rsidRPr="00B9781A">
        <w:rPr>
          <w:rFonts w:cs="Times New Roman"/>
          <w:sz w:val="22"/>
          <w:szCs w:val="22"/>
          <w:lang w:val="en-US"/>
        </w:rPr>
        <w:t>setiap</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pembelajarn</w:t>
      </w:r>
      <w:proofErr w:type="spellEnd"/>
      <w:r w:rsidRPr="00B9781A">
        <w:rPr>
          <w:rFonts w:cs="Times New Roman"/>
          <w:sz w:val="22"/>
          <w:szCs w:val="22"/>
          <w:lang w:val="en-US"/>
        </w:rPr>
        <w:t xml:space="preserve"> </w:t>
      </w:r>
      <w:proofErr w:type="spellStart"/>
      <w:r w:rsidRPr="00B9781A">
        <w:rPr>
          <w:rFonts w:cs="Times New Roman"/>
          <w:sz w:val="22"/>
          <w:szCs w:val="22"/>
          <w:lang w:val="en-US"/>
        </w:rPr>
        <w:t>beliau</w:t>
      </w:r>
      <w:proofErr w:type="spellEnd"/>
      <w:r w:rsidRPr="00B9781A">
        <w:rPr>
          <w:rFonts w:cs="Times New Roman"/>
          <w:sz w:val="22"/>
          <w:szCs w:val="22"/>
          <w:lang w:val="en-US"/>
        </w:rPr>
        <w:t xml:space="preserve"> </w:t>
      </w:r>
      <w:proofErr w:type="spellStart"/>
      <w:r w:rsidRPr="00B9781A">
        <w:rPr>
          <w:rFonts w:cs="Times New Roman"/>
          <w:sz w:val="22"/>
          <w:szCs w:val="22"/>
          <w:lang w:val="en-US"/>
        </w:rPr>
        <w:t>menggunakan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pendekatan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mikir</w:t>
      </w:r>
      <w:proofErr w:type="spellEnd"/>
      <w:r w:rsidRPr="00B9781A">
        <w:rPr>
          <w:rFonts w:cs="Times New Roman"/>
          <w:sz w:val="22"/>
          <w:szCs w:val="22"/>
          <w:lang w:val="en-US"/>
        </w:rPr>
        <w:t xml:space="preserve"> di </w:t>
      </w:r>
      <w:proofErr w:type="spellStart"/>
      <w:r w:rsidRPr="00B9781A">
        <w:rPr>
          <w:rFonts w:cs="Times New Roman"/>
          <w:sz w:val="22"/>
          <w:szCs w:val="22"/>
          <w:lang w:val="en-US"/>
        </w:rPr>
        <w:t>kelas</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beliau</w:t>
      </w:r>
      <w:proofErr w:type="spellEnd"/>
      <w:r w:rsidRPr="00B9781A">
        <w:rPr>
          <w:rFonts w:cs="Times New Roman"/>
          <w:sz w:val="22"/>
          <w:szCs w:val="22"/>
          <w:lang w:val="en-US"/>
        </w:rPr>
        <w:t xml:space="preserve"> </w:t>
      </w:r>
      <w:proofErr w:type="spellStart"/>
      <w:r w:rsidRPr="00B9781A">
        <w:rPr>
          <w:rFonts w:cs="Times New Roman"/>
          <w:sz w:val="22"/>
          <w:szCs w:val="22"/>
          <w:lang w:val="en-US"/>
        </w:rPr>
        <w:t>ampu</w:t>
      </w:r>
      <w:proofErr w:type="spellEnd"/>
      <w:r w:rsidRPr="00B9781A">
        <w:rPr>
          <w:rFonts w:cs="Times New Roman"/>
          <w:sz w:val="22"/>
          <w:szCs w:val="22"/>
          <w:lang w:val="en-US"/>
        </w:rPr>
        <w:t xml:space="preserve">. </w:t>
      </w:r>
      <w:proofErr w:type="spellStart"/>
      <w:r w:rsidRPr="00B9781A">
        <w:rPr>
          <w:rFonts w:cs="Times New Roman"/>
          <w:sz w:val="22"/>
          <w:szCs w:val="22"/>
          <w:lang w:val="en-US"/>
        </w:rPr>
        <w:t>Dalam</w:t>
      </w:r>
      <w:proofErr w:type="spellEnd"/>
      <w:r w:rsidRPr="00B9781A">
        <w:rPr>
          <w:rFonts w:cs="Times New Roman"/>
          <w:sz w:val="22"/>
          <w:szCs w:val="22"/>
          <w:lang w:val="en-US"/>
        </w:rPr>
        <w:t xml:space="preserve"> </w:t>
      </w:r>
      <w:proofErr w:type="spellStart"/>
      <w:r w:rsidRPr="00B9781A">
        <w:rPr>
          <w:rFonts w:cs="Times New Roman"/>
          <w:sz w:val="22"/>
          <w:szCs w:val="22"/>
          <w:lang w:val="en-US"/>
        </w:rPr>
        <w:t>setiap</w:t>
      </w:r>
      <w:proofErr w:type="spellEnd"/>
      <w:r w:rsidRPr="00B9781A">
        <w:rPr>
          <w:rFonts w:cs="Times New Roman"/>
          <w:sz w:val="22"/>
          <w:szCs w:val="22"/>
          <w:lang w:val="en-US"/>
        </w:rPr>
        <w:t xml:space="preserve"> </w:t>
      </w:r>
      <w:proofErr w:type="spellStart"/>
      <w:r w:rsidRPr="00B9781A">
        <w:rPr>
          <w:rFonts w:cs="Times New Roman"/>
          <w:sz w:val="22"/>
          <w:szCs w:val="22"/>
          <w:lang w:val="en-US"/>
        </w:rPr>
        <w:t>penyusunan</w:t>
      </w:r>
      <w:proofErr w:type="spellEnd"/>
      <w:r w:rsidRPr="00B9781A">
        <w:rPr>
          <w:rFonts w:cs="Times New Roman"/>
          <w:sz w:val="22"/>
          <w:szCs w:val="22"/>
          <w:lang w:val="en-US"/>
        </w:rPr>
        <w:t xml:space="preserve"> </w:t>
      </w:r>
      <w:proofErr w:type="spellStart"/>
      <w:r w:rsidRPr="00B9781A">
        <w:rPr>
          <w:rFonts w:cs="Times New Roman"/>
          <w:sz w:val="22"/>
          <w:szCs w:val="22"/>
          <w:lang w:val="en-US"/>
        </w:rPr>
        <w:t>rencana</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bisa</w:t>
      </w:r>
      <w:proofErr w:type="spellEnd"/>
      <w:r w:rsidRPr="00B9781A">
        <w:rPr>
          <w:rFonts w:cs="Times New Roman"/>
          <w:sz w:val="22"/>
          <w:szCs w:val="22"/>
          <w:lang w:val="en-US"/>
        </w:rPr>
        <w:t xml:space="preserve"> </w:t>
      </w:r>
      <w:proofErr w:type="spellStart"/>
      <w:r w:rsidRPr="00B9781A">
        <w:rPr>
          <w:rFonts w:cs="Times New Roman"/>
          <w:sz w:val="22"/>
          <w:szCs w:val="22"/>
          <w:lang w:val="en-US"/>
        </w:rPr>
        <w:t>disebut</w:t>
      </w:r>
      <w:proofErr w:type="spellEnd"/>
      <w:r w:rsidRPr="00B9781A">
        <w:rPr>
          <w:rFonts w:cs="Times New Roman"/>
          <w:sz w:val="22"/>
          <w:szCs w:val="22"/>
          <w:lang w:val="en-US"/>
        </w:rPr>
        <w:t xml:space="preserve"> </w:t>
      </w:r>
      <w:proofErr w:type="spellStart"/>
      <w:r w:rsidRPr="00B9781A">
        <w:rPr>
          <w:rFonts w:cs="Times New Roman"/>
          <w:sz w:val="22"/>
          <w:szCs w:val="22"/>
          <w:lang w:val="en-US"/>
        </w:rPr>
        <w:t>skenario</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beliau</w:t>
      </w:r>
      <w:proofErr w:type="spellEnd"/>
      <w:r w:rsidRPr="00B9781A">
        <w:rPr>
          <w:rFonts w:cs="Times New Roman"/>
          <w:sz w:val="22"/>
          <w:szCs w:val="22"/>
          <w:lang w:val="en-US"/>
        </w:rPr>
        <w:t xml:space="preserve"> </w:t>
      </w:r>
      <w:proofErr w:type="spellStart"/>
      <w:r w:rsidRPr="00B9781A">
        <w:rPr>
          <w:rFonts w:cs="Times New Roman"/>
          <w:sz w:val="22"/>
          <w:szCs w:val="22"/>
          <w:lang w:val="en-US"/>
        </w:rPr>
        <w:t>selalu</w:t>
      </w:r>
      <w:proofErr w:type="spellEnd"/>
      <w:r w:rsidRPr="00B9781A">
        <w:rPr>
          <w:rFonts w:cs="Times New Roman"/>
          <w:sz w:val="22"/>
          <w:szCs w:val="22"/>
          <w:lang w:val="en-US"/>
        </w:rPr>
        <w:t xml:space="preserve"> </w:t>
      </w:r>
      <w:proofErr w:type="spellStart"/>
      <w:r w:rsidRPr="00B9781A">
        <w:rPr>
          <w:rFonts w:cs="Times New Roman"/>
          <w:sz w:val="22"/>
          <w:szCs w:val="22"/>
          <w:lang w:val="en-US"/>
        </w:rPr>
        <w:t>melakukan</w:t>
      </w:r>
      <w:proofErr w:type="spellEnd"/>
      <w:r w:rsidRPr="00B9781A">
        <w:rPr>
          <w:rFonts w:cs="Times New Roman"/>
          <w:sz w:val="22"/>
          <w:szCs w:val="22"/>
          <w:lang w:val="en-US"/>
        </w:rPr>
        <w:t xml:space="preserve"> </w:t>
      </w:r>
      <w:proofErr w:type="spellStart"/>
      <w:r w:rsidRPr="00B9781A">
        <w:rPr>
          <w:rFonts w:cs="Times New Roman"/>
          <w:sz w:val="22"/>
          <w:szCs w:val="22"/>
          <w:lang w:val="en-US"/>
        </w:rPr>
        <w:t>anlisis</w:t>
      </w:r>
      <w:proofErr w:type="spellEnd"/>
      <w:r w:rsidRPr="00B9781A">
        <w:rPr>
          <w:rFonts w:cs="Times New Roman"/>
          <w:sz w:val="22"/>
          <w:szCs w:val="22"/>
          <w:lang w:val="en-US"/>
        </w:rPr>
        <w:t xml:space="preserve"> </w:t>
      </w:r>
      <w:proofErr w:type="spellStart"/>
      <w:r w:rsidRPr="00B9781A">
        <w:rPr>
          <w:rFonts w:cs="Times New Roman"/>
          <w:sz w:val="22"/>
          <w:szCs w:val="22"/>
          <w:lang w:val="en-US"/>
        </w:rPr>
        <w:t>materi</w:t>
      </w:r>
      <w:proofErr w:type="spellEnd"/>
      <w:r w:rsidRPr="00B9781A">
        <w:rPr>
          <w:rFonts w:cs="Times New Roman"/>
          <w:sz w:val="22"/>
          <w:szCs w:val="22"/>
          <w:lang w:val="en-US"/>
        </w:rPr>
        <w:t xml:space="preserve"> ajar </w:t>
      </w:r>
      <w:proofErr w:type="spellStart"/>
      <w:r w:rsidRPr="00B9781A">
        <w:rPr>
          <w:rFonts w:cs="Times New Roman"/>
          <w:sz w:val="22"/>
          <w:szCs w:val="22"/>
          <w:lang w:val="en-US"/>
        </w:rPr>
        <w:t>sebelum</w:t>
      </w:r>
      <w:proofErr w:type="spellEnd"/>
      <w:r w:rsidRPr="00B9781A">
        <w:rPr>
          <w:rFonts w:cs="Times New Roman"/>
          <w:sz w:val="22"/>
          <w:szCs w:val="22"/>
          <w:lang w:val="en-US"/>
        </w:rPr>
        <w:t xml:space="preserve"> </w:t>
      </w:r>
      <w:proofErr w:type="spellStart"/>
      <w:r w:rsidRPr="00B9781A">
        <w:rPr>
          <w:rFonts w:cs="Times New Roman"/>
          <w:sz w:val="22"/>
          <w:szCs w:val="22"/>
          <w:lang w:val="en-US"/>
        </w:rPr>
        <w:t>menyusun</w:t>
      </w:r>
      <w:proofErr w:type="spellEnd"/>
      <w:r w:rsidRPr="00B9781A">
        <w:rPr>
          <w:rFonts w:cs="Times New Roman"/>
          <w:sz w:val="22"/>
          <w:szCs w:val="22"/>
          <w:lang w:val="en-US"/>
        </w:rPr>
        <w:t xml:space="preserve"> </w:t>
      </w:r>
      <w:proofErr w:type="spellStart"/>
      <w:r w:rsidRPr="00B9781A">
        <w:rPr>
          <w:rFonts w:cs="Times New Roman"/>
          <w:sz w:val="22"/>
          <w:szCs w:val="22"/>
          <w:lang w:val="en-US"/>
        </w:rPr>
        <w:t>skenario</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tersebut</w:t>
      </w:r>
      <w:proofErr w:type="spellEnd"/>
      <w:r w:rsidRPr="00B9781A">
        <w:rPr>
          <w:rFonts w:cs="Times New Roman"/>
          <w:sz w:val="22"/>
          <w:szCs w:val="22"/>
          <w:lang w:val="en-US"/>
        </w:rPr>
        <w:t xml:space="preserve">, </w:t>
      </w:r>
      <w:proofErr w:type="spellStart"/>
      <w:r w:rsidRPr="00B9781A">
        <w:rPr>
          <w:rFonts w:cs="Times New Roman"/>
          <w:sz w:val="22"/>
          <w:szCs w:val="22"/>
          <w:lang w:val="en-US"/>
        </w:rPr>
        <w:t>khususnya</w:t>
      </w:r>
      <w:proofErr w:type="spellEnd"/>
      <w:r w:rsidRPr="00B9781A">
        <w:rPr>
          <w:rFonts w:cs="Times New Roman"/>
          <w:sz w:val="22"/>
          <w:szCs w:val="22"/>
          <w:lang w:val="en-US"/>
        </w:rPr>
        <w:t xml:space="preserve"> untuk </w:t>
      </w:r>
      <w:proofErr w:type="spellStart"/>
      <w:r w:rsidRPr="00B9781A">
        <w:rPr>
          <w:rFonts w:cs="Times New Roman"/>
          <w:sz w:val="22"/>
          <w:szCs w:val="22"/>
          <w:lang w:val="en-US"/>
        </w:rPr>
        <w:t>menentukan</w:t>
      </w:r>
      <w:proofErr w:type="spellEnd"/>
      <w:r w:rsidRPr="00B9781A">
        <w:rPr>
          <w:rFonts w:cs="Times New Roman"/>
          <w:sz w:val="22"/>
          <w:szCs w:val="22"/>
          <w:lang w:val="en-US"/>
        </w:rPr>
        <w:t xml:space="preserve"> media yang </w:t>
      </w:r>
      <w:proofErr w:type="spellStart"/>
      <w:r w:rsidRPr="00B9781A">
        <w:rPr>
          <w:rFonts w:cs="Times New Roman"/>
          <w:sz w:val="22"/>
          <w:szCs w:val="22"/>
          <w:lang w:val="en-US"/>
        </w:rPr>
        <w:t>digunakan</w:t>
      </w:r>
      <w:proofErr w:type="spellEnd"/>
      <w:r w:rsidRPr="00B9781A">
        <w:rPr>
          <w:rFonts w:cs="Times New Roman"/>
          <w:sz w:val="22"/>
          <w:szCs w:val="22"/>
          <w:lang w:val="en-US"/>
        </w:rPr>
        <w:t xml:space="preserve"> </w:t>
      </w:r>
      <w:proofErr w:type="spellStart"/>
      <w:r w:rsidRPr="00B9781A">
        <w:rPr>
          <w:rFonts w:cs="Times New Roman"/>
          <w:sz w:val="22"/>
          <w:szCs w:val="22"/>
          <w:lang w:val="en-US"/>
        </w:rPr>
        <w:t>dalam</w:t>
      </w:r>
      <w:proofErr w:type="spellEnd"/>
      <w:r w:rsidRPr="00B9781A">
        <w:rPr>
          <w:rFonts w:cs="Times New Roman"/>
          <w:sz w:val="22"/>
          <w:szCs w:val="22"/>
          <w:lang w:val="en-US"/>
        </w:rPr>
        <w:t xml:space="preserve"> </w:t>
      </w:r>
      <w:proofErr w:type="spellStart"/>
      <w:r w:rsidRPr="00B9781A">
        <w:rPr>
          <w:rFonts w:cs="Times New Roman"/>
          <w:sz w:val="22"/>
          <w:szCs w:val="22"/>
          <w:lang w:val="en-US"/>
        </w:rPr>
        <w:t>materi</w:t>
      </w:r>
      <w:proofErr w:type="spellEnd"/>
      <w:r w:rsidRPr="00B9781A">
        <w:rPr>
          <w:rFonts w:cs="Times New Roman"/>
          <w:sz w:val="22"/>
          <w:szCs w:val="22"/>
          <w:lang w:val="en-US"/>
        </w:rPr>
        <w:t xml:space="preserve"> </w:t>
      </w:r>
      <w:proofErr w:type="spellStart"/>
      <w:r w:rsidRPr="00B9781A">
        <w:rPr>
          <w:rFonts w:cs="Times New Roman"/>
          <w:sz w:val="22"/>
          <w:szCs w:val="22"/>
          <w:lang w:val="en-US"/>
        </w:rPr>
        <w:t>tersebut</w:t>
      </w:r>
      <w:proofErr w:type="spellEnd"/>
      <w:r w:rsidRPr="00B9781A">
        <w:rPr>
          <w:rFonts w:cs="Times New Roman"/>
          <w:sz w:val="22"/>
          <w:szCs w:val="22"/>
          <w:lang w:val="en-US"/>
        </w:rPr>
        <w:t xml:space="preserve"> </w:t>
      </w:r>
      <w:proofErr w:type="spellStart"/>
      <w:r w:rsidRPr="00B9781A">
        <w:rPr>
          <w:rFonts w:cs="Times New Roman"/>
          <w:sz w:val="22"/>
          <w:szCs w:val="22"/>
          <w:lang w:val="en-US"/>
        </w:rPr>
        <w:t>selalu</w:t>
      </w:r>
      <w:proofErr w:type="spellEnd"/>
      <w:r w:rsidRPr="00B9781A">
        <w:rPr>
          <w:rFonts w:cs="Times New Roman"/>
          <w:sz w:val="22"/>
          <w:szCs w:val="22"/>
          <w:lang w:val="en-US"/>
        </w:rPr>
        <w:t xml:space="preserve"> </w:t>
      </w:r>
      <w:proofErr w:type="spellStart"/>
      <w:r w:rsidRPr="00B9781A">
        <w:rPr>
          <w:rFonts w:cs="Times New Roman"/>
          <w:sz w:val="22"/>
          <w:szCs w:val="22"/>
          <w:lang w:val="en-US"/>
        </w:rPr>
        <w:t>menyesuaikan</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bahan-bahan</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ada</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disesuaikan</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keadaan</w:t>
      </w:r>
      <w:proofErr w:type="spellEnd"/>
      <w:r w:rsidRPr="00B9781A">
        <w:rPr>
          <w:rFonts w:cs="Times New Roman"/>
          <w:sz w:val="22"/>
          <w:szCs w:val="22"/>
          <w:lang w:val="en-US"/>
        </w:rPr>
        <w:t xml:space="preserve"> </w:t>
      </w:r>
      <w:proofErr w:type="spellStart"/>
      <w:r w:rsidRPr="00B9781A">
        <w:rPr>
          <w:rFonts w:cs="Times New Roman"/>
          <w:sz w:val="22"/>
          <w:szCs w:val="22"/>
          <w:lang w:val="en-US"/>
        </w:rPr>
        <w:t>mahasiswa</w:t>
      </w:r>
      <w:proofErr w:type="spellEnd"/>
      <w:r w:rsidRPr="00B9781A">
        <w:rPr>
          <w:rFonts w:cs="Times New Roman"/>
          <w:sz w:val="22"/>
          <w:szCs w:val="22"/>
          <w:lang w:val="en-US"/>
        </w:rPr>
        <w:t xml:space="preserve"> </w:t>
      </w:r>
      <w:proofErr w:type="spellStart"/>
      <w:r w:rsidRPr="00B9781A">
        <w:rPr>
          <w:rFonts w:cs="Times New Roman"/>
          <w:sz w:val="22"/>
          <w:szCs w:val="22"/>
          <w:lang w:val="en-US"/>
        </w:rPr>
        <w:t>sehingga</w:t>
      </w:r>
      <w:proofErr w:type="spellEnd"/>
      <w:r w:rsidRPr="00B9781A">
        <w:rPr>
          <w:rFonts w:cs="Times New Roman"/>
          <w:sz w:val="22"/>
          <w:szCs w:val="22"/>
          <w:lang w:val="en-US"/>
        </w:rPr>
        <w:t xml:space="preserve"> </w:t>
      </w:r>
      <w:proofErr w:type="spellStart"/>
      <w:r w:rsidRPr="00B9781A">
        <w:rPr>
          <w:rFonts w:cs="Times New Roman"/>
          <w:sz w:val="22"/>
          <w:szCs w:val="22"/>
          <w:lang w:val="en-US"/>
        </w:rPr>
        <w:t>mampu</w:t>
      </w:r>
      <w:proofErr w:type="spellEnd"/>
      <w:r w:rsidRPr="00B9781A">
        <w:rPr>
          <w:rFonts w:cs="Times New Roman"/>
          <w:sz w:val="22"/>
          <w:szCs w:val="22"/>
          <w:lang w:val="en-US"/>
        </w:rPr>
        <w:t xml:space="preserve"> </w:t>
      </w:r>
      <w:proofErr w:type="spellStart"/>
      <w:r w:rsidRPr="00B9781A">
        <w:rPr>
          <w:rFonts w:cs="Times New Roman"/>
          <w:sz w:val="22"/>
          <w:szCs w:val="22"/>
          <w:lang w:val="en-US"/>
        </w:rPr>
        <w:t>mencapai</w:t>
      </w:r>
      <w:proofErr w:type="spellEnd"/>
      <w:r w:rsidRPr="00B9781A">
        <w:rPr>
          <w:rFonts w:cs="Times New Roman"/>
          <w:sz w:val="22"/>
          <w:szCs w:val="22"/>
          <w:lang w:val="en-US"/>
        </w:rPr>
        <w:t xml:space="preserve"> </w:t>
      </w:r>
      <w:proofErr w:type="spellStart"/>
      <w:r w:rsidRPr="00B9781A">
        <w:rPr>
          <w:rFonts w:cs="Times New Roman"/>
          <w:sz w:val="22"/>
          <w:szCs w:val="22"/>
          <w:lang w:val="en-US"/>
        </w:rPr>
        <w:t>tujuan</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keberhasilan</w:t>
      </w:r>
      <w:proofErr w:type="spellEnd"/>
      <w:r w:rsidRPr="00B9781A">
        <w:rPr>
          <w:rFonts w:cs="Times New Roman"/>
          <w:sz w:val="22"/>
          <w:szCs w:val="22"/>
          <w:lang w:val="en-US"/>
        </w:rPr>
        <w:t xml:space="preserve"> </w:t>
      </w:r>
      <w:proofErr w:type="spellStart"/>
      <w:r w:rsidRPr="00B9781A">
        <w:rPr>
          <w:rFonts w:cs="Times New Roman"/>
          <w:sz w:val="22"/>
          <w:szCs w:val="22"/>
          <w:lang w:val="en-US"/>
        </w:rPr>
        <w:t>dalam</w:t>
      </w:r>
      <w:proofErr w:type="spellEnd"/>
      <w:r w:rsidRPr="00B9781A">
        <w:rPr>
          <w:rFonts w:cs="Times New Roman"/>
          <w:sz w:val="22"/>
          <w:szCs w:val="22"/>
          <w:lang w:val="en-US"/>
        </w:rPr>
        <w:t xml:space="preserve"> proses </w:t>
      </w:r>
      <w:proofErr w:type="spellStart"/>
      <w:r w:rsidRPr="00B9781A">
        <w:rPr>
          <w:rFonts w:cs="Times New Roman"/>
          <w:sz w:val="22"/>
          <w:szCs w:val="22"/>
          <w:lang w:val="en-US"/>
        </w:rPr>
        <w:t>pembelajaran</w:t>
      </w:r>
      <w:proofErr w:type="spellEnd"/>
      <w:r w:rsidRPr="00B9781A">
        <w:rPr>
          <w:rFonts w:cs="Times New Roman"/>
          <w:sz w:val="22"/>
          <w:szCs w:val="22"/>
          <w:lang w:val="en-US"/>
        </w:rPr>
        <w:t>.</w:t>
      </w:r>
    </w:p>
    <w:p w14:paraId="47BB5783" w14:textId="77777777" w:rsidR="00B9781A" w:rsidRPr="00B9781A" w:rsidRDefault="00B9781A" w:rsidP="00B9781A">
      <w:pPr>
        <w:pStyle w:val="ListParagraph"/>
        <w:ind w:left="0" w:firstLine="851"/>
        <w:rPr>
          <w:rFonts w:cs="Times New Roman"/>
          <w:sz w:val="22"/>
          <w:szCs w:val="22"/>
          <w:lang w:val="en-US"/>
        </w:rPr>
      </w:pPr>
      <w:proofErr w:type="spellStart"/>
      <w:r w:rsidRPr="00B9781A">
        <w:rPr>
          <w:rFonts w:cs="Times New Roman"/>
          <w:sz w:val="22"/>
          <w:szCs w:val="22"/>
          <w:lang w:val="en-US"/>
        </w:rPr>
        <w:t>Berdasarkan</w:t>
      </w:r>
      <w:proofErr w:type="spellEnd"/>
      <w:r w:rsidRPr="00B9781A">
        <w:rPr>
          <w:rFonts w:cs="Times New Roman"/>
          <w:sz w:val="22"/>
          <w:szCs w:val="22"/>
          <w:lang w:val="en-US"/>
        </w:rPr>
        <w:t xml:space="preserve"> </w:t>
      </w:r>
      <w:proofErr w:type="spellStart"/>
      <w:r w:rsidRPr="00B9781A">
        <w:rPr>
          <w:rFonts w:cs="Times New Roman"/>
          <w:sz w:val="22"/>
          <w:szCs w:val="22"/>
          <w:lang w:val="en-US"/>
        </w:rPr>
        <w:t>hasil</w:t>
      </w:r>
      <w:proofErr w:type="spellEnd"/>
      <w:r w:rsidRPr="00B9781A">
        <w:rPr>
          <w:rFonts w:cs="Times New Roman"/>
          <w:sz w:val="22"/>
          <w:szCs w:val="22"/>
          <w:lang w:val="en-US"/>
        </w:rPr>
        <w:t xml:space="preserve"> </w:t>
      </w:r>
      <w:proofErr w:type="spellStart"/>
      <w:r w:rsidRPr="00B9781A">
        <w:rPr>
          <w:rFonts w:cs="Times New Roman"/>
          <w:sz w:val="22"/>
          <w:szCs w:val="22"/>
          <w:lang w:val="en-US"/>
        </w:rPr>
        <w:t>pengkajian</w:t>
      </w:r>
      <w:proofErr w:type="spellEnd"/>
      <w:r w:rsidRPr="00B9781A">
        <w:rPr>
          <w:rFonts w:cs="Times New Roman"/>
          <w:sz w:val="22"/>
          <w:szCs w:val="22"/>
          <w:lang w:val="en-US"/>
        </w:rPr>
        <w:t xml:space="preserve"> </w:t>
      </w:r>
      <w:proofErr w:type="spellStart"/>
      <w:r w:rsidRPr="00B9781A">
        <w:rPr>
          <w:rFonts w:cs="Times New Roman"/>
          <w:sz w:val="22"/>
          <w:szCs w:val="22"/>
          <w:lang w:val="en-US"/>
        </w:rPr>
        <w:t>dokumen</w:t>
      </w:r>
      <w:proofErr w:type="spellEnd"/>
      <w:r w:rsidRPr="00B9781A">
        <w:rPr>
          <w:rFonts w:cs="Times New Roman"/>
          <w:sz w:val="22"/>
          <w:szCs w:val="22"/>
          <w:lang w:val="en-US"/>
        </w:rPr>
        <w:t xml:space="preserve"> </w:t>
      </w:r>
      <w:proofErr w:type="spellStart"/>
      <w:r w:rsidRPr="00B9781A">
        <w:rPr>
          <w:rFonts w:cs="Times New Roman"/>
          <w:sz w:val="22"/>
          <w:szCs w:val="22"/>
          <w:lang w:val="en-US"/>
        </w:rPr>
        <w:t>skenario</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pendekatan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mikir</w:t>
      </w:r>
      <w:proofErr w:type="spellEnd"/>
      <w:r w:rsidRPr="00B9781A">
        <w:rPr>
          <w:rFonts w:cs="Times New Roman"/>
          <w:sz w:val="22"/>
          <w:szCs w:val="22"/>
          <w:lang w:val="en-US"/>
        </w:rPr>
        <w:t xml:space="preserve">, </w:t>
      </w:r>
      <w:proofErr w:type="spellStart"/>
      <w:r w:rsidRPr="00B9781A">
        <w:rPr>
          <w:rFonts w:cs="Times New Roman"/>
          <w:sz w:val="22"/>
          <w:szCs w:val="22"/>
          <w:lang w:val="en-US"/>
        </w:rPr>
        <w:t>dapat</w:t>
      </w:r>
      <w:proofErr w:type="spellEnd"/>
      <w:r w:rsidRPr="00B9781A">
        <w:rPr>
          <w:rFonts w:cs="Times New Roman"/>
          <w:sz w:val="22"/>
          <w:szCs w:val="22"/>
          <w:lang w:val="en-US"/>
        </w:rPr>
        <w:t xml:space="preserve"> </w:t>
      </w:r>
      <w:proofErr w:type="spellStart"/>
      <w:r w:rsidRPr="00B9781A">
        <w:rPr>
          <w:rFonts w:cs="Times New Roman"/>
          <w:sz w:val="22"/>
          <w:szCs w:val="22"/>
          <w:lang w:val="en-US"/>
        </w:rPr>
        <w:t>dilihat</w:t>
      </w:r>
      <w:proofErr w:type="spellEnd"/>
      <w:r w:rsidRPr="00B9781A">
        <w:rPr>
          <w:rFonts w:cs="Times New Roman"/>
          <w:sz w:val="22"/>
          <w:szCs w:val="22"/>
          <w:lang w:val="en-US"/>
        </w:rPr>
        <w:t xml:space="preserve"> </w:t>
      </w:r>
      <w:proofErr w:type="spellStart"/>
      <w:r w:rsidRPr="00B9781A">
        <w:rPr>
          <w:rFonts w:cs="Times New Roman"/>
          <w:sz w:val="22"/>
          <w:szCs w:val="22"/>
          <w:lang w:val="en-US"/>
        </w:rPr>
        <w:t>bahwa</w:t>
      </w:r>
      <w:proofErr w:type="spellEnd"/>
      <w:r w:rsidRPr="00B9781A">
        <w:rPr>
          <w:rFonts w:cs="Times New Roman"/>
          <w:sz w:val="22"/>
          <w:szCs w:val="22"/>
          <w:lang w:val="en-US"/>
        </w:rPr>
        <w:t xml:space="preserve"> </w:t>
      </w:r>
      <w:proofErr w:type="spell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sudah</w:t>
      </w:r>
      <w:proofErr w:type="spellEnd"/>
      <w:r w:rsidRPr="00B9781A">
        <w:rPr>
          <w:rFonts w:cs="Times New Roman"/>
          <w:sz w:val="22"/>
          <w:szCs w:val="22"/>
          <w:lang w:val="en-US"/>
        </w:rPr>
        <w:t xml:space="preserve"> </w:t>
      </w:r>
      <w:proofErr w:type="spellStart"/>
      <w:r w:rsidRPr="00B9781A">
        <w:rPr>
          <w:rFonts w:cs="Times New Roman"/>
          <w:sz w:val="22"/>
          <w:szCs w:val="22"/>
          <w:lang w:val="en-US"/>
        </w:rPr>
        <w:t>menyusun</w:t>
      </w:r>
      <w:proofErr w:type="spellEnd"/>
      <w:r w:rsidRPr="00B9781A">
        <w:rPr>
          <w:rFonts w:cs="Times New Roman"/>
          <w:sz w:val="22"/>
          <w:szCs w:val="22"/>
          <w:lang w:val="en-US"/>
        </w:rPr>
        <w:t xml:space="preserve"> </w:t>
      </w:r>
      <w:proofErr w:type="spellStart"/>
      <w:r w:rsidRPr="00B9781A">
        <w:rPr>
          <w:rFonts w:cs="Times New Roman"/>
          <w:sz w:val="22"/>
          <w:szCs w:val="22"/>
          <w:lang w:val="en-US"/>
        </w:rPr>
        <w:t>skenario</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sesuai</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rumusan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mikir</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dalam</w:t>
      </w:r>
      <w:proofErr w:type="spellEnd"/>
      <w:r w:rsidRPr="00B9781A">
        <w:rPr>
          <w:rFonts w:cs="Times New Roman"/>
          <w:sz w:val="22"/>
          <w:szCs w:val="22"/>
          <w:lang w:val="en-US"/>
        </w:rPr>
        <w:t xml:space="preserve"> </w:t>
      </w:r>
      <w:proofErr w:type="spellStart"/>
      <w:r w:rsidRPr="00B9781A">
        <w:rPr>
          <w:rFonts w:cs="Times New Roman"/>
          <w:sz w:val="22"/>
          <w:szCs w:val="22"/>
          <w:lang w:val="en-US"/>
        </w:rPr>
        <w:t>menyusun</w:t>
      </w:r>
      <w:proofErr w:type="spellEnd"/>
      <w:r w:rsidRPr="00B9781A">
        <w:rPr>
          <w:rFonts w:cs="Times New Roman"/>
          <w:sz w:val="22"/>
          <w:szCs w:val="22"/>
          <w:lang w:val="en-US"/>
        </w:rPr>
        <w:t xml:space="preserve"> </w:t>
      </w:r>
      <w:proofErr w:type="spellStart"/>
      <w:r w:rsidRPr="00B9781A">
        <w:rPr>
          <w:rFonts w:cs="Times New Roman"/>
          <w:sz w:val="22"/>
          <w:szCs w:val="22"/>
          <w:lang w:val="en-US"/>
        </w:rPr>
        <w:t>kegiatan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sudah</w:t>
      </w:r>
      <w:proofErr w:type="spellEnd"/>
      <w:r w:rsidRPr="00B9781A">
        <w:rPr>
          <w:rFonts w:cs="Times New Roman"/>
          <w:sz w:val="22"/>
          <w:szCs w:val="22"/>
          <w:lang w:val="en-US"/>
        </w:rPr>
        <w:t xml:space="preserve"> </w:t>
      </w:r>
      <w:proofErr w:type="spellStart"/>
      <w:r w:rsidRPr="00B9781A">
        <w:rPr>
          <w:rFonts w:cs="Times New Roman"/>
          <w:sz w:val="22"/>
          <w:szCs w:val="22"/>
          <w:lang w:val="en-US"/>
        </w:rPr>
        <w:t>memasukkan</w:t>
      </w:r>
      <w:proofErr w:type="spellEnd"/>
      <w:r w:rsidRPr="00B9781A">
        <w:rPr>
          <w:rFonts w:cs="Times New Roman"/>
          <w:sz w:val="22"/>
          <w:szCs w:val="22"/>
          <w:lang w:val="en-US"/>
        </w:rPr>
        <w:t xml:space="preserve"> </w:t>
      </w:r>
      <w:proofErr w:type="spellStart"/>
      <w:r w:rsidRPr="00B9781A">
        <w:rPr>
          <w:rFonts w:cs="Times New Roman"/>
          <w:sz w:val="22"/>
          <w:szCs w:val="22"/>
          <w:lang w:val="en-US"/>
        </w:rPr>
        <w:t>unsur-unsur</w:t>
      </w:r>
      <w:proofErr w:type="spellEnd"/>
      <w:r w:rsidRPr="00B9781A">
        <w:rPr>
          <w:rFonts w:cs="Times New Roman"/>
          <w:sz w:val="22"/>
          <w:szCs w:val="22"/>
          <w:lang w:val="en-US"/>
        </w:rPr>
        <w:t xml:space="preserve"> </w:t>
      </w:r>
      <w:proofErr w:type="spellStart"/>
      <w:r w:rsidRPr="00B9781A">
        <w:rPr>
          <w:rFonts w:cs="Times New Roman"/>
          <w:sz w:val="22"/>
          <w:szCs w:val="22"/>
          <w:lang w:val="en-US"/>
        </w:rPr>
        <w:t>dari</w:t>
      </w:r>
      <w:proofErr w:type="spellEnd"/>
      <w:r w:rsidRPr="00B9781A">
        <w:rPr>
          <w:rFonts w:cs="Times New Roman"/>
          <w:sz w:val="22"/>
          <w:szCs w:val="22"/>
          <w:lang w:val="en-US"/>
        </w:rPr>
        <w:t xml:space="preserve"> </w:t>
      </w:r>
      <w:proofErr w:type="spellStart"/>
      <w:r w:rsidRPr="00B9781A">
        <w:rPr>
          <w:rFonts w:cs="Times New Roman"/>
          <w:sz w:val="22"/>
          <w:szCs w:val="22"/>
          <w:lang w:val="en-US"/>
        </w:rPr>
        <w:t>pendekatan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mikir</w:t>
      </w:r>
      <w:proofErr w:type="spellEnd"/>
      <w:r w:rsidRPr="00B9781A">
        <w:rPr>
          <w:rFonts w:cs="Times New Roman"/>
          <w:sz w:val="22"/>
          <w:szCs w:val="22"/>
          <w:lang w:val="en-US"/>
        </w:rPr>
        <w:t xml:space="preserve">. </w:t>
      </w:r>
    </w:p>
    <w:p w14:paraId="791917A0" w14:textId="77777777" w:rsidR="00B9781A" w:rsidRPr="00B9781A" w:rsidRDefault="00B9781A" w:rsidP="00B9781A">
      <w:pPr>
        <w:pStyle w:val="ListParagraph"/>
        <w:ind w:left="0" w:firstLine="851"/>
        <w:rPr>
          <w:rFonts w:cs="Times New Roman"/>
          <w:sz w:val="22"/>
          <w:szCs w:val="22"/>
          <w:lang w:val="en-US"/>
        </w:rPr>
      </w:pPr>
      <w:proofErr w:type="spellStart"/>
      <w:r w:rsidRPr="00B9781A">
        <w:rPr>
          <w:rFonts w:cs="Times New Roman"/>
          <w:sz w:val="22"/>
          <w:szCs w:val="22"/>
          <w:lang w:val="en-US"/>
        </w:rPr>
        <w:t>Prosedur</w:t>
      </w:r>
      <w:proofErr w:type="spellEnd"/>
      <w:r w:rsidRPr="00B9781A">
        <w:rPr>
          <w:rFonts w:cs="Times New Roman"/>
          <w:sz w:val="22"/>
          <w:szCs w:val="22"/>
          <w:lang w:val="en-US"/>
        </w:rPr>
        <w:t xml:space="preserve"> </w:t>
      </w:r>
      <w:proofErr w:type="spellStart"/>
      <w:r w:rsidRPr="00B9781A">
        <w:rPr>
          <w:rFonts w:cs="Times New Roman"/>
          <w:sz w:val="22"/>
          <w:szCs w:val="22"/>
          <w:lang w:val="en-US"/>
        </w:rPr>
        <w:t>pelaksanaan</w:t>
      </w:r>
      <w:proofErr w:type="spellEnd"/>
      <w:r w:rsidRPr="00B9781A">
        <w:rPr>
          <w:rFonts w:cs="Times New Roman"/>
          <w:sz w:val="22"/>
          <w:szCs w:val="22"/>
          <w:lang w:val="en-US"/>
        </w:rPr>
        <w:t xml:space="preserve"> </w:t>
      </w:r>
      <w:proofErr w:type="spellStart"/>
      <w:r w:rsidRPr="00B9781A">
        <w:rPr>
          <w:rFonts w:cs="Times New Roman"/>
          <w:sz w:val="22"/>
          <w:szCs w:val="22"/>
          <w:lang w:val="en-US"/>
        </w:rPr>
        <w:t>kegiatan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pendekatan</w:t>
      </w:r>
      <w:proofErr w:type="spellEnd"/>
      <w:r w:rsidRPr="00B9781A">
        <w:rPr>
          <w:rFonts w:cs="Times New Roman"/>
          <w:sz w:val="22"/>
          <w:szCs w:val="22"/>
          <w:lang w:val="en-US"/>
        </w:rPr>
        <w:t xml:space="preserve"> </w:t>
      </w:r>
      <w:proofErr w:type="spellStart"/>
      <w:r w:rsidRPr="00B9781A">
        <w:rPr>
          <w:rFonts w:cs="Times New Roman"/>
          <w:sz w:val="22"/>
          <w:szCs w:val="22"/>
          <w:lang w:val="en-US"/>
        </w:rPr>
        <w:t>mikir</w:t>
      </w:r>
      <w:proofErr w:type="spellEnd"/>
      <w:r w:rsidRPr="00B9781A">
        <w:rPr>
          <w:rFonts w:cs="Times New Roman"/>
          <w:sz w:val="22"/>
          <w:szCs w:val="22"/>
          <w:lang w:val="en-US"/>
        </w:rPr>
        <w:t xml:space="preserve"> </w:t>
      </w:r>
      <w:proofErr w:type="spellStart"/>
      <w:r w:rsidRPr="00B9781A">
        <w:rPr>
          <w:rFonts w:cs="Times New Roman"/>
          <w:sz w:val="22"/>
          <w:szCs w:val="22"/>
          <w:lang w:val="en-US"/>
        </w:rPr>
        <w:t>dibagi</w:t>
      </w:r>
      <w:proofErr w:type="spellEnd"/>
      <w:r w:rsidRPr="00B9781A">
        <w:rPr>
          <w:rFonts w:cs="Times New Roman"/>
          <w:sz w:val="22"/>
          <w:szCs w:val="22"/>
          <w:lang w:val="en-US"/>
        </w:rPr>
        <w:t xml:space="preserve"> </w:t>
      </w:r>
      <w:proofErr w:type="spellStart"/>
      <w:r w:rsidRPr="00B9781A">
        <w:rPr>
          <w:rFonts w:cs="Times New Roman"/>
          <w:sz w:val="22"/>
          <w:szCs w:val="22"/>
          <w:lang w:val="en-US"/>
        </w:rPr>
        <w:t>dalam</w:t>
      </w:r>
      <w:proofErr w:type="spellEnd"/>
      <w:r w:rsidRPr="00B9781A">
        <w:rPr>
          <w:rFonts w:cs="Times New Roman"/>
          <w:sz w:val="22"/>
          <w:szCs w:val="22"/>
          <w:lang w:val="en-US"/>
        </w:rPr>
        <w:t xml:space="preserve"> </w:t>
      </w:r>
      <w:proofErr w:type="spellStart"/>
      <w:r w:rsidRPr="00B9781A">
        <w:rPr>
          <w:rFonts w:cs="Times New Roman"/>
          <w:sz w:val="22"/>
          <w:szCs w:val="22"/>
          <w:lang w:val="en-US"/>
        </w:rPr>
        <w:t>beberapa</w:t>
      </w:r>
      <w:proofErr w:type="spellEnd"/>
      <w:r w:rsidRPr="00B9781A">
        <w:rPr>
          <w:rFonts w:cs="Times New Roman"/>
          <w:sz w:val="22"/>
          <w:szCs w:val="22"/>
          <w:lang w:val="en-US"/>
        </w:rPr>
        <w:t xml:space="preserve"> </w:t>
      </w:r>
      <w:proofErr w:type="spellStart"/>
      <w:r w:rsidRPr="00B9781A">
        <w:rPr>
          <w:rFonts w:cs="Times New Roman"/>
          <w:sz w:val="22"/>
          <w:szCs w:val="22"/>
          <w:lang w:val="en-US"/>
        </w:rPr>
        <w:t>tahapan</w:t>
      </w:r>
      <w:proofErr w:type="spellEnd"/>
      <w:r w:rsidRPr="00B9781A">
        <w:rPr>
          <w:rFonts w:cs="Times New Roman"/>
          <w:sz w:val="22"/>
          <w:szCs w:val="22"/>
          <w:lang w:val="en-US"/>
        </w:rPr>
        <w:t xml:space="preserve"> </w:t>
      </w:r>
      <w:proofErr w:type="spellStart"/>
      <w:r w:rsidRPr="00B9781A">
        <w:rPr>
          <w:rFonts w:cs="Times New Roman"/>
          <w:sz w:val="22"/>
          <w:szCs w:val="22"/>
          <w:lang w:val="en-US"/>
        </w:rPr>
        <w:t>yaitu</w:t>
      </w:r>
      <w:proofErr w:type="spellEnd"/>
      <w:r w:rsidRPr="00B9781A">
        <w:rPr>
          <w:rFonts w:cs="Times New Roman"/>
          <w:sz w:val="22"/>
          <w:szCs w:val="22"/>
          <w:lang w:val="en-US"/>
        </w:rPr>
        <w:t xml:space="preserve"> </w:t>
      </w:r>
      <w:proofErr w:type="spellStart"/>
      <w:r w:rsidRPr="00B9781A">
        <w:rPr>
          <w:rFonts w:cs="Times New Roman"/>
          <w:sz w:val="22"/>
          <w:szCs w:val="22"/>
          <w:lang w:val="en-US"/>
        </w:rPr>
        <w:t>mengalami</w:t>
      </w:r>
      <w:proofErr w:type="spellEnd"/>
      <w:r w:rsidRPr="00B9781A">
        <w:rPr>
          <w:rFonts w:cs="Times New Roman"/>
          <w:sz w:val="22"/>
          <w:szCs w:val="22"/>
          <w:lang w:val="en-US"/>
        </w:rPr>
        <w:t xml:space="preserve"> (</w:t>
      </w:r>
      <w:proofErr w:type="spellStart"/>
      <w:r w:rsidRPr="00B9781A">
        <w:rPr>
          <w:rFonts w:cs="Times New Roman"/>
          <w:sz w:val="22"/>
          <w:szCs w:val="22"/>
          <w:lang w:val="en-US"/>
        </w:rPr>
        <w:t>mengamati,melakukan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percobaan</w:t>
      </w:r>
      <w:proofErr w:type="spellEnd"/>
      <w:r w:rsidRPr="00B9781A">
        <w:rPr>
          <w:rFonts w:cs="Times New Roman"/>
          <w:sz w:val="22"/>
          <w:szCs w:val="22"/>
          <w:lang w:val="en-US"/>
        </w:rPr>
        <w:t xml:space="preserve">, </w:t>
      </w:r>
      <w:proofErr w:type="spellStart"/>
      <w:r w:rsidRPr="00B9781A">
        <w:rPr>
          <w:rFonts w:cs="Times New Roman"/>
          <w:sz w:val="22"/>
          <w:szCs w:val="22"/>
          <w:lang w:val="en-US"/>
        </w:rPr>
        <w:t>berwawancara</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membuat</w:t>
      </w:r>
      <w:proofErr w:type="spellEnd"/>
      <w:r w:rsidRPr="00B9781A">
        <w:rPr>
          <w:rFonts w:cs="Times New Roman"/>
          <w:sz w:val="22"/>
          <w:szCs w:val="22"/>
          <w:lang w:val="en-US"/>
        </w:rPr>
        <w:t xml:space="preserve"> </w:t>
      </w:r>
      <w:proofErr w:type="spellStart"/>
      <w:r w:rsidRPr="00B9781A">
        <w:rPr>
          <w:rFonts w:cs="Times New Roman"/>
          <w:sz w:val="22"/>
          <w:szCs w:val="22"/>
          <w:lang w:val="en-US"/>
        </w:rPr>
        <w:t>sesuatu</w:t>
      </w:r>
      <w:proofErr w:type="spellEnd"/>
      <w:r w:rsidRPr="00B9781A">
        <w:rPr>
          <w:rFonts w:cs="Times New Roman"/>
          <w:sz w:val="22"/>
          <w:szCs w:val="22"/>
          <w:lang w:val="en-US"/>
        </w:rPr>
        <w:t xml:space="preserve">), </w:t>
      </w:r>
      <w:proofErr w:type="spellStart"/>
      <w:r w:rsidRPr="00B9781A">
        <w:rPr>
          <w:rFonts w:cs="Times New Roman"/>
          <w:sz w:val="22"/>
          <w:szCs w:val="22"/>
          <w:lang w:val="en-US"/>
        </w:rPr>
        <w:t>interaksi</w:t>
      </w:r>
      <w:proofErr w:type="spellEnd"/>
      <w:r w:rsidRPr="00B9781A">
        <w:rPr>
          <w:rFonts w:cs="Times New Roman"/>
          <w:sz w:val="22"/>
          <w:szCs w:val="22"/>
          <w:lang w:val="en-US"/>
        </w:rPr>
        <w:t xml:space="preserve"> (</w:t>
      </w:r>
      <w:proofErr w:type="spellStart"/>
      <w:r w:rsidRPr="00B9781A">
        <w:rPr>
          <w:rFonts w:cs="Times New Roman"/>
          <w:sz w:val="22"/>
          <w:szCs w:val="22"/>
          <w:lang w:val="en-US"/>
        </w:rPr>
        <w:t>berdiskusi</w:t>
      </w:r>
      <w:proofErr w:type="spellEnd"/>
      <w:r w:rsidRPr="00B9781A">
        <w:rPr>
          <w:rFonts w:cs="Times New Roman"/>
          <w:sz w:val="22"/>
          <w:szCs w:val="22"/>
          <w:lang w:val="en-US"/>
        </w:rPr>
        <w:t xml:space="preserve">, bertanya </w:t>
      </w:r>
      <w:proofErr w:type="spellStart"/>
      <w:r w:rsidRPr="00B9781A">
        <w:rPr>
          <w:rFonts w:cs="Times New Roman"/>
          <w:sz w:val="22"/>
          <w:szCs w:val="22"/>
          <w:lang w:val="en-US"/>
        </w:rPr>
        <w:t>atau</w:t>
      </w:r>
      <w:proofErr w:type="spellEnd"/>
      <w:r w:rsidRPr="00B9781A">
        <w:rPr>
          <w:rFonts w:cs="Times New Roman"/>
          <w:sz w:val="22"/>
          <w:szCs w:val="22"/>
          <w:lang w:val="en-US"/>
        </w:rPr>
        <w:t xml:space="preserve"> </w:t>
      </w:r>
      <w:proofErr w:type="spellStart"/>
      <w:r w:rsidRPr="00B9781A">
        <w:rPr>
          <w:rFonts w:cs="Times New Roman"/>
          <w:sz w:val="22"/>
          <w:szCs w:val="22"/>
          <w:lang w:val="en-US"/>
        </w:rPr>
        <w:t>mempertanyakan</w:t>
      </w:r>
      <w:proofErr w:type="spellEnd"/>
      <w:r w:rsidRPr="00B9781A">
        <w:rPr>
          <w:rFonts w:cs="Times New Roman"/>
          <w:sz w:val="22"/>
          <w:szCs w:val="22"/>
          <w:lang w:val="en-US"/>
        </w:rPr>
        <w:t xml:space="preserve">, </w:t>
      </w:r>
      <w:proofErr w:type="spellStart"/>
      <w:r w:rsidRPr="00B9781A">
        <w:rPr>
          <w:rFonts w:cs="Times New Roman"/>
          <w:sz w:val="22"/>
          <w:szCs w:val="22"/>
          <w:lang w:val="en-US"/>
        </w:rPr>
        <w:t>meminta</w:t>
      </w:r>
      <w:proofErr w:type="spellEnd"/>
      <w:r w:rsidRPr="00B9781A">
        <w:rPr>
          <w:rFonts w:cs="Times New Roman"/>
          <w:sz w:val="22"/>
          <w:szCs w:val="22"/>
          <w:lang w:val="en-US"/>
        </w:rPr>
        <w:t xml:space="preserve"> </w:t>
      </w:r>
      <w:proofErr w:type="spellStart"/>
      <w:r w:rsidRPr="00B9781A">
        <w:rPr>
          <w:rFonts w:cs="Times New Roman"/>
          <w:sz w:val="22"/>
          <w:szCs w:val="22"/>
          <w:lang w:val="en-US"/>
        </w:rPr>
        <w:t>pendapat</w:t>
      </w:r>
      <w:proofErr w:type="spellEnd"/>
      <w:r w:rsidRPr="00B9781A">
        <w:rPr>
          <w:rFonts w:cs="Times New Roman"/>
          <w:sz w:val="22"/>
          <w:szCs w:val="22"/>
          <w:lang w:val="en-US"/>
        </w:rPr>
        <w:t xml:space="preserve">, </w:t>
      </w:r>
      <w:proofErr w:type="spellStart"/>
      <w:r w:rsidRPr="00B9781A">
        <w:rPr>
          <w:rFonts w:cs="Times New Roman"/>
          <w:sz w:val="22"/>
          <w:szCs w:val="22"/>
          <w:lang w:val="en-US"/>
        </w:rPr>
        <w:t>bekerja</w:t>
      </w:r>
      <w:proofErr w:type="spellEnd"/>
      <w:r w:rsidRPr="00B9781A">
        <w:rPr>
          <w:rFonts w:cs="Times New Roman"/>
          <w:sz w:val="22"/>
          <w:szCs w:val="22"/>
          <w:lang w:val="en-US"/>
        </w:rPr>
        <w:t xml:space="preserve"> </w:t>
      </w:r>
      <w:proofErr w:type="spellStart"/>
      <w:r w:rsidRPr="00B9781A">
        <w:rPr>
          <w:rFonts w:cs="Times New Roman"/>
          <w:sz w:val="22"/>
          <w:szCs w:val="22"/>
          <w:lang w:val="en-US"/>
        </w:rPr>
        <w:t>dalam</w:t>
      </w:r>
      <w:proofErr w:type="spellEnd"/>
      <w:r w:rsidRPr="00B9781A">
        <w:rPr>
          <w:rFonts w:cs="Times New Roman"/>
          <w:sz w:val="22"/>
          <w:szCs w:val="22"/>
          <w:lang w:val="en-US"/>
        </w:rPr>
        <w:t xml:space="preserve"> </w:t>
      </w:r>
      <w:proofErr w:type="spellStart"/>
      <w:r w:rsidRPr="00B9781A">
        <w:rPr>
          <w:rFonts w:cs="Times New Roman"/>
          <w:sz w:val="22"/>
          <w:szCs w:val="22"/>
          <w:lang w:val="en-US"/>
        </w:rPr>
        <w:t>kelompok</w:t>
      </w:r>
      <w:proofErr w:type="spellEnd"/>
      <w:r w:rsidRPr="00B9781A">
        <w:rPr>
          <w:rFonts w:cs="Times New Roman"/>
          <w:sz w:val="22"/>
          <w:szCs w:val="22"/>
          <w:lang w:val="en-US"/>
        </w:rPr>
        <w:t xml:space="preserve">, </w:t>
      </w:r>
      <w:proofErr w:type="spellStart"/>
      <w:r w:rsidRPr="00B9781A">
        <w:rPr>
          <w:rFonts w:cs="Times New Roman"/>
          <w:sz w:val="22"/>
          <w:szCs w:val="22"/>
          <w:lang w:val="en-US"/>
        </w:rPr>
        <w:t>saling</w:t>
      </w:r>
      <w:proofErr w:type="spellEnd"/>
      <w:r w:rsidRPr="00B9781A">
        <w:rPr>
          <w:rFonts w:cs="Times New Roman"/>
          <w:sz w:val="22"/>
          <w:szCs w:val="22"/>
          <w:lang w:val="en-US"/>
        </w:rPr>
        <w:t xml:space="preserve"> </w:t>
      </w:r>
      <w:proofErr w:type="spellStart"/>
      <w:r w:rsidRPr="00B9781A">
        <w:rPr>
          <w:rFonts w:cs="Times New Roman"/>
          <w:sz w:val="22"/>
          <w:szCs w:val="22"/>
          <w:lang w:val="en-US"/>
        </w:rPr>
        <w:t>menjelaskan</w:t>
      </w:r>
      <w:proofErr w:type="spellEnd"/>
      <w:r w:rsidRPr="00B9781A">
        <w:rPr>
          <w:rFonts w:cs="Times New Roman"/>
          <w:sz w:val="22"/>
          <w:szCs w:val="22"/>
          <w:lang w:val="en-US"/>
        </w:rPr>
        <w:t xml:space="preserve"> </w:t>
      </w:r>
      <w:proofErr w:type="spellStart"/>
      <w:r w:rsidRPr="00B9781A">
        <w:rPr>
          <w:rFonts w:cs="Times New Roman"/>
          <w:sz w:val="22"/>
          <w:szCs w:val="22"/>
          <w:lang w:val="en-US"/>
        </w:rPr>
        <w:t>hasil</w:t>
      </w:r>
      <w:proofErr w:type="spellEnd"/>
      <w:r w:rsidRPr="00B9781A">
        <w:rPr>
          <w:rFonts w:cs="Times New Roman"/>
          <w:sz w:val="22"/>
          <w:szCs w:val="22"/>
          <w:lang w:val="en-US"/>
        </w:rPr>
        <w:t xml:space="preserve"> </w:t>
      </w:r>
      <w:proofErr w:type="spellStart"/>
      <w:r w:rsidRPr="00B9781A">
        <w:rPr>
          <w:rFonts w:cs="Times New Roman"/>
          <w:sz w:val="22"/>
          <w:szCs w:val="22"/>
          <w:lang w:val="en-US"/>
        </w:rPr>
        <w:t>kerja</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menjawab</w:t>
      </w:r>
      <w:proofErr w:type="spellEnd"/>
      <w:r w:rsidRPr="00B9781A">
        <w:rPr>
          <w:rFonts w:cs="Times New Roman"/>
          <w:sz w:val="22"/>
          <w:szCs w:val="22"/>
          <w:lang w:val="en-US"/>
        </w:rPr>
        <w:t xml:space="preserve"> </w:t>
      </w:r>
      <w:proofErr w:type="spellStart"/>
      <w:r w:rsidRPr="00B9781A">
        <w:rPr>
          <w:rFonts w:cs="Times New Roman"/>
          <w:sz w:val="22"/>
          <w:szCs w:val="22"/>
          <w:lang w:val="en-US"/>
        </w:rPr>
        <w:t>pertanyaan</w:t>
      </w:r>
      <w:proofErr w:type="spellEnd"/>
      <w:r w:rsidRPr="00B9781A">
        <w:rPr>
          <w:rFonts w:cs="Times New Roman"/>
          <w:sz w:val="22"/>
          <w:szCs w:val="22"/>
          <w:lang w:val="en-US"/>
        </w:rPr>
        <w:t xml:space="preserve"> </w:t>
      </w:r>
      <w:proofErr w:type="spellStart"/>
      <w:r w:rsidRPr="00B9781A">
        <w:rPr>
          <w:rFonts w:cs="Times New Roman"/>
          <w:sz w:val="22"/>
          <w:szCs w:val="22"/>
          <w:lang w:val="en-US"/>
        </w:rPr>
        <w:t>dari</w:t>
      </w:r>
      <w:proofErr w:type="spellEnd"/>
      <w:r w:rsidRPr="00B9781A">
        <w:rPr>
          <w:rFonts w:cs="Times New Roman"/>
          <w:sz w:val="22"/>
          <w:szCs w:val="22"/>
          <w:lang w:val="en-US"/>
        </w:rPr>
        <w:t xml:space="preserve"> </w:t>
      </w:r>
      <w:proofErr w:type="spell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komunikasi</w:t>
      </w:r>
      <w:proofErr w:type="spellEnd"/>
      <w:r w:rsidRPr="00B9781A">
        <w:rPr>
          <w:rFonts w:cs="Times New Roman"/>
          <w:sz w:val="22"/>
          <w:szCs w:val="22"/>
          <w:lang w:val="en-US"/>
        </w:rPr>
        <w:t xml:space="preserve"> (</w:t>
      </w:r>
      <w:proofErr w:type="spellStart"/>
      <w:r w:rsidRPr="00B9781A">
        <w:rPr>
          <w:rFonts w:cs="Times New Roman"/>
          <w:sz w:val="22"/>
          <w:szCs w:val="22"/>
          <w:lang w:val="en-US"/>
        </w:rPr>
        <w:t>mendemonstrasikan</w:t>
      </w:r>
      <w:proofErr w:type="spellEnd"/>
      <w:r w:rsidRPr="00B9781A">
        <w:rPr>
          <w:rFonts w:cs="Times New Roman"/>
          <w:sz w:val="22"/>
          <w:szCs w:val="22"/>
          <w:lang w:val="en-US"/>
        </w:rPr>
        <w:t xml:space="preserve">, </w:t>
      </w:r>
      <w:proofErr w:type="spellStart"/>
      <w:r w:rsidRPr="00B9781A">
        <w:rPr>
          <w:rFonts w:cs="Times New Roman"/>
          <w:sz w:val="22"/>
          <w:szCs w:val="22"/>
          <w:lang w:val="en-US"/>
        </w:rPr>
        <w:t>menjelaskan</w:t>
      </w:r>
      <w:proofErr w:type="spellEnd"/>
      <w:r w:rsidRPr="00B9781A">
        <w:rPr>
          <w:rFonts w:cs="Times New Roman"/>
          <w:sz w:val="22"/>
          <w:szCs w:val="22"/>
          <w:lang w:val="en-US"/>
        </w:rPr>
        <w:t xml:space="preserve">, </w:t>
      </w:r>
      <w:proofErr w:type="spellStart"/>
      <w:r w:rsidRPr="00B9781A">
        <w:rPr>
          <w:rFonts w:cs="Times New Roman"/>
          <w:sz w:val="22"/>
          <w:szCs w:val="22"/>
          <w:lang w:val="en-US"/>
        </w:rPr>
        <w:t>bercerita</w:t>
      </w:r>
      <w:proofErr w:type="spellEnd"/>
      <w:r w:rsidRPr="00B9781A">
        <w:rPr>
          <w:rFonts w:cs="Times New Roman"/>
          <w:sz w:val="22"/>
          <w:szCs w:val="22"/>
          <w:lang w:val="en-US"/>
        </w:rPr>
        <w:t xml:space="preserve">, </w:t>
      </w:r>
      <w:proofErr w:type="spellStart"/>
      <w:r w:rsidRPr="00B9781A">
        <w:rPr>
          <w:rFonts w:cs="Times New Roman"/>
          <w:sz w:val="22"/>
          <w:szCs w:val="22"/>
          <w:lang w:val="en-US"/>
        </w:rPr>
        <w:t>melaporkan</w:t>
      </w:r>
      <w:proofErr w:type="spellEnd"/>
      <w:r w:rsidRPr="00B9781A">
        <w:rPr>
          <w:rFonts w:cs="Times New Roman"/>
          <w:sz w:val="22"/>
          <w:szCs w:val="22"/>
          <w:lang w:val="en-US"/>
        </w:rPr>
        <w:t xml:space="preserve"> </w:t>
      </w:r>
      <w:proofErr w:type="spellStart"/>
      <w:r w:rsidRPr="00B9781A">
        <w:rPr>
          <w:rFonts w:cs="Times New Roman"/>
          <w:sz w:val="22"/>
          <w:szCs w:val="22"/>
          <w:lang w:val="en-US"/>
        </w:rPr>
        <w:t>dalam</w:t>
      </w:r>
      <w:proofErr w:type="spellEnd"/>
      <w:r w:rsidRPr="00B9781A">
        <w:rPr>
          <w:rFonts w:cs="Times New Roman"/>
          <w:sz w:val="22"/>
          <w:szCs w:val="22"/>
          <w:lang w:val="en-US"/>
        </w:rPr>
        <w:t xml:space="preserve"> </w:t>
      </w:r>
      <w:proofErr w:type="spellStart"/>
      <w:r w:rsidRPr="00B9781A">
        <w:rPr>
          <w:rFonts w:cs="Times New Roman"/>
          <w:sz w:val="22"/>
          <w:szCs w:val="22"/>
          <w:lang w:val="en-US"/>
        </w:rPr>
        <w:t>bentuk</w:t>
      </w:r>
      <w:proofErr w:type="spellEnd"/>
      <w:r w:rsidRPr="00B9781A">
        <w:rPr>
          <w:rFonts w:cs="Times New Roman"/>
          <w:sz w:val="22"/>
          <w:szCs w:val="22"/>
          <w:lang w:val="en-US"/>
        </w:rPr>
        <w:t xml:space="preserve"> </w:t>
      </w:r>
      <w:proofErr w:type="spellStart"/>
      <w:r w:rsidRPr="00B9781A">
        <w:rPr>
          <w:rFonts w:cs="Times New Roman"/>
          <w:sz w:val="22"/>
          <w:szCs w:val="22"/>
          <w:lang w:val="en-US"/>
        </w:rPr>
        <w:t>lisan</w:t>
      </w:r>
      <w:proofErr w:type="spellEnd"/>
      <w:r w:rsidRPr="00B9781A">
        <w:rPr>
          <w:rFonts w:cs="Times New Roman"/>
          <w:sz w:val="22"/>
          <w:szCs w:val="22"/>
          <w:lang w:val="en-US"/>
        </w:rPr>
        <w:t xml:space="preserve"> </w:t>
      </w:r>
      <w:proofErr w:type="spellStart"/>
      <w:r w:rsidRPr="00B9781A">
        <w:rPr>
          <w:rFonts w:cs="Times New Roman"/>
          <w:sz w:val="22"/>
          <w:szCs w:val="22"/>
          <w:lang w:val="en-US"/>
        </w:rPr>
        <w:t>atau</w:t>
      </w:r>
      <w:proofErr w:type="spellEnd"/>
      <w:r w:rsidRPr="00B9781A">
        <w:rPr>
          <w:rFonts w:cs="Times New Roman"/>
          <w:sz w:val="22"/>
          <w:szCs w:val="22"/>
          <w:lang w:val="en-US"/>
        </w:rPr>
        <w:t xml:space="preserve"> tulisan, </w:t>
      </w:r>
      <w:proofErr w:type="spellStart"/>
      <w:r w:rsidRPr="00B9781A">
        <w:rPr>
          <w:rFonts w:cs="Times New Roman"/>
          <w:sz w:val="22"/>
          <w:szCs w:val="22"/>
          <w:lang w:val="en-US"/>
        </w:rPr>
        <w:t>mengemukakan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pendapat</w:t>
      </w:r>
      <w:proofErr w:type="spellEnd"/>
      <w:r w:rsidRPr="00B9781A">
        <w:rPr>
          <w:rFonts w:cs="Times New Roman"/>
          <w:sz w:val="22"/>
          <w:szCs w:val="22"/>
          <w:lang w:val="en-US"/>
        </w:rPr>
        <w:t xml:space="preserve"> </w:t>
      </w:r>
      <w:proofErr w:type="spellStart"/>
      <w:r w:rsidRPr="00B9781A">
        <w:rPr>
          <w:rFonts w:cs="Times New Roman"/>
          <w:sz w:val="22"/>
          <w:szCs w:val="22"/>
          <w:lang w:val="en-US"/>
        </w:rPr>
        <w:t>atau</w:t>
      </w:r>
      <w:proofErr w:type="spellEnd"/>
      <w:r w:rsidRPr="00B9781A">
        <w:rPr>
          <w:rFonts w:cs="Times New Roman"/>
          <w:sz w:val="22"/>
          <w:szCs w:val="22"/>
          <w:lang w:val="en-US"/>
        </w:rPr>
        <w:t xml:space="preserve"> </w:t>
      </w:r>
      <w:proofErr w:type="spellStart"/>
      <w:r w:rsidRPr="00B9781A">
        <w:rPr>
          <w:rFonts w:cs="Times New Roman"/>
          <w:sz w:val="22"/>
          <w:szCs w:val="22"/>
          <w:lang w:val="en-US"/>
        </w:rPr>
        <w:t>pikiran</w:t>
      </w:r>
      <w:proofErr w:type="spellEnd"/>
      <w:r w:rsidRPr="00B9781A">
        <w:rPr>
          <w:rFonts w:cs="Times New Roman"/>
          <w:sz w:val="22"/>
          <w:szCs w:val="22"/>
          <w:lang w:val="en-US"/>
        </w:rPr>
        <w:t xml:space="preserve">, </w:t>
      </w:r>
      <w:proofErr w:type="spellStart"/>
      <w:r w:rsidRPr="00B9781A">
        <w:rPr>
          <w:rFonts w:cs="Times New Roman"/>
          <w:sz w:val="22"/>
          <w:szCs w:val="22"/>
          <w:lang w:val="en-US"/>
        </w:rPr>
        <w:t>serta</w:t>
      </w:r>
      <w:proofErr w:type="spellEnd"/>
      <w:r w:rsidRPr="00B9781A">
        <w:rPr>
          <w:rFonts w:cs="Times New Roman"/>
          <w:sz w:val="22"/>
          <w:szCs w:val="22"/>
          <w:lang w:val="en-US"/>
        </w:rPr>
        <w:t xml:space="preserve"> </w:t>
      </w:r>
      <w:proofErr w:type="spellStart"/>
      <w:r w:rsidRPr="00B9781A">
        <w:rPr>
          <w:rFonts w:cs="Times New Roman"/>
          <w:sz w:val="22"/>
          <w:szCs w:val="22"/>
          <w:lang w:val="en-US"/>
        </w:rPr>
        <w:t>berbicara</w:t>
      </w:r>
      <w:proofErr w:type="spellEnd"/>
      <w:r w:rsidRPr="00B9781A">
        <w:rPr>
          <w:rFonts w:cs="Times New Roman"/>
          <w:sz w:val="22"/>
          <w:szCs w:val="22"/>
          <w:lang w:val="en-US"/>
        </w:rPr>
        <w:t xml:space="preserve"> </w:t>
      </w:r>
      <w:proofErr w:type="spellStart"/>
      <w:r w:rsidRPr="00B9781A">
        <w:rPr>
          <w:rFonts w:cs="Times New Roman"/>
          <w:sz w:val="22"/>
          <w:szCs w:val="22"/>
          <w:lang w:val="en-US"/>
        </w:rPr>
        <w:t>atau</w:t>
      </w:r>
      <w:proofErr w:type="spellEnd"/>
      <w:r w:rsidRPr="00B9781A">
        <w:rPr>
          <w:rFonts w:cs="Times New Roman"/>
          <w:sz w:val="22"/>
          <w:szCs w:val="22"/>
          <w:lang w:val="en-US"/>
        </w:rPr>
        <w:t xml:space="preserve"> </w:t>
      </w:r>
      <w:proofErr w:type="spellStart"/>
      <w:r w:rsidRPr="00B9781A">
        <w:rPr>
          <w:rFonts w:cs="Times New Roman"/>
          <w:sz w:val="22"/>
          <w:szCs w:val="22"/>
          <w:lang w:val="en-US"/>
        </w:rPr>
        <w:t>presentasi</w:t>
      </w:r>
      <w:proofErr w:type="spellEnd"/>
      <w:r w:rsidRPr="00B9781A">
        <w:rPr>
          <w:rFonts w:cs="Times New Roman"/>
          <w:sz w:val="22"/>
          <w:szCs w:val="22"/>
          <w:lang w:val="en-US"/>
        </w:rPr>
        <w:t xml:space="preserve"> di </w:t>
      </w:r>
      <w:proofErr w:type="spellStart"/>
      <w:r w:rsidRPr="00B9781A">
        <w:rPr>
          <w:rFonts w:cs="Times New Roman"/>
          <w:sz w:val="22"/>
          <w:szCs w:val="22"/>
          <w:lang w:val="en-US"/>
        </w:rPr>
        <w:t>depan</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refleksi</w:t>
      </w:r>
      <w:proofErr w:type="spellEnd"/>
      <w:r w:rsidRPr="00B9781A">
        <w:rPr>
          <w:rFonts w:cs="Times New Roman"/>
          <w:sz w:val="22"/>
          <w:szCs w:val="22"/>
          <w:lang w:val="en-US"/>
        </w:rPr>
        <w:t xml:space="preserve"> (</w:t>
      </w:r>
      <w:proofErr w:type="spellStart"/>
      <w:r w:rsidRPr="00B9781A">
        <w:rPr>
          <w:rFonts w:cs="Times New Roman"/>
          <w:sz w:val="22"/>
          <w:szCs w:val="22"/>
          <w:lang w:val="en-US"/>
        </w:rPr>
        <w:t>memikirkan</w:t>
      </w:r>
      <w:proofErr w:type="spellEnd"/>
      <w:r w:rsidRPr="00B9781A">
        <w:rPr>
          <w:rFonts w:cs="Times New Roman"/>
          <w:sz w:val="22"/>
          <w:szCs w:val="22"/>
          <w:lang w:val="en-US"/>
        </w:rPr>
        <w:t xml:space="preserve"> </w:t>
      </w:r>
      <w:proofErr w:type="spellStart"/>
      <w:r w:rsidRPr="00B9781A">
        <w:rPr>
          <w:rFonts w:cs="Times New Roman"/>
          <w:sz w:val="22"/>
          <w:szCs w:val="22"/>
          <w:lang w:val="en-US"/>
        </w:rPr>
        <w:t>kembali</w:t>
      </w:r>
      <w:proofErr w:type="spellEnd"/>
      <w:r w:rsidRPr="00B9781A">
        <w:rPr>
          <w:rFonts w:cs="Times New Roman"/>
          <w:sz w:val="22"/>
          <w:szCs w:val="22"/>
          <w:lang w:val="en-US"/>
        </w:rPr>
        <w:t xml:space="preserve"> </w:t>
      </w:r>
      <w:proofErr w:type="spellStart"/>
      <w:r w:rsidRPr="00B9781A">
        <w:rPr>
          <w:rFonts w:cs="Times New Roman"/>
          <w:sz w:val="22"/>
          <w:szCs w:val="22"/>
          <w:lang w:val="en-US"/>
        </w:rPr>
        <w:t>hasil</w:t>
      </w:r>
      <w:proofErr w:type="spellEnd"/>
      <w:r w:rsidRPr="00B9781A">
        <w:rPr>
          <w:rFonts w:cs="Times New Roman"/>
          <w:sz w:val="22"/>
          <w:szCs w:val="22"/>
          <w:lang w:val="en-US"/>
        </w:rPr>
        <w:t xml:space="preserve"> </w:t>
      </w:r>
      <w:proofErr w:type="spellStart"/>
      <w:r w:rsidRPr="00B9781A">
        <w:rPr>
          <w:rFonts w:cs="Times New Roman"/>
          <w:sz w:val="22"/>
          <w:szCs w:val="22"/>
          <w:lang w:val="en-US"/>
        </w:rPr>
        <w:t>kerja</w:t>
      </w:r>
      <w:proofErr w:type="spellEnd"/>
      <w:r w:rsidRPr="00B9781A">
        <w:rPr>
          <w:rFonts w:cs="Times New Roman"/>
          <w:sz w:val="22"/>
          <w:szCs w:val="22"/>
          <w:lang w:val="en-US"/>
        </w:rPr>
        <w:t xml:space="preserve"> </w:t>
      </w:r>
      <w:proofErr w:type="spellStart"/>
      <w:r w:rsidRPr="00B9781A">
        <w:rPr>
          <w:rFonts w:cs="Times New Roman"/>
          <w:sz w:val="22"/>
          <w:szCs w:val="22"/>
          <w:lang w:val="en-US"/>
        </w:rPr>
        <w:t>atau</w:t>
      </w:r>
      <w:proofErr w:type="spellEnd"/>
      <w:r w:rsidRPr="00B9781A">
        <w:rPr>
          <w:rFonts w:cs="Times New Roman"/>
          <w:sz w:val="22"/>
          <w:szCs w:val="22"/>
          <w:lang w:val="en-US"/>
        </w:rPr>
        <w:t xml:space="preserve"> </w:t>
      </w:r>
      <w:proofErr w:type="spellStart"/>
      <w:r w:rsidRPr="00B9781A">
        <w:rPr>
          <w:rFonts w:cs="Times New Roman"/>
          <w:sz w:val="22"/>
          <w:szCs w:val="22"/>
          <w:lang w:val="en-US"/>
        </w:rPr>
        <w:t>pikiran</w:t>
      </w:r>
      <w:proofErr w:type="spellEnd"/>
      <w:r w:rsidRPr="00B9781A">
        <w:rPr>
          <w:rFonts w:cs="Times New Roman"/>
          <w:sz w:val="22"/>
          <w:szCs w:val="22"/>
          <w:lang w:val="en-US"/>
        </w:rPr>
        <w:t xml:space="preserve"> </w:t>
      </w:r>
      <w:proofErr w:type="spellStart"/>
      <w:r w:rsidRPr="00B9781A">
        <w:rPr>
          <w:rFonts w:cs="Times New Roman"/>
          <w:sz w:val="22"/>
          <w:szCs w:val="22"/>
          <w:lang w:val="en-US"/>
        </w:rPr>
        <w:t>sendiri</w:t>
      </w:r>
      <w:proofErr w:type="spellEnd"/>
      <w:r w:rsidRPr="00B9781A">
        <w:rPr>
          <w:rFonts w:cs="Times New Roman"/>
          <w:sz w:val="22"/>
          <w:szCs w:val="22"/>
          <w:lang w:val="en-US"/>
        </w:rPr>
        <w:t xml:space="preserve">). Untuk </w:t>
      </w:r>
      <w:proofErr w:type="spellStart"/>
      <w:r w:rsidRPr="00B9781A">
        <w:rPr>
          <w:rFonts w:cs="Times New Roman"/>
          <w:sz w:val="22"/>
          <w:szCs w:val="22"/>
          <w:lang w:val="en-US"/>
        </w:rPr>
        <w:t>menunjang</w:t>
      </w:r>
      <w:proofErr w:type="spellEnd"/>
      <w:r w:rsidRPr="00B9781A">
        <w:rPr>
          <w:rFonts w:cs="Times New Roman"/>
          <w:sz w:val="22"/>
          <w:szCs w:val="22"/>
          <w:lang w:val="en-US"/>
        </w:rPr>
        <w:t xml:space="preserve"> </w:t>
      </w:r>
      <w:proofErr w:type="spellStart"/>
      <w:r w:rsidRPr="00B9781A">
        <w:rPr>
          <w:rFonts w:cs="Times New Roman"/>
          <w:sz w:val="22"/>
          <w:szCs w:val="22"/>
          <w:lang w:val="en-US"/>
        </w:rPr>
        <w:t>keberhasilan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pendekatan</w:t>
      </w:r>
      <w:proofErr w:type="spellEnd"/>
      <w:r w:rsidRPr="00B9781A">
        <w:rPr>
          <w:rFonts w:cs="Times New Roman"/>
          <w:sz w:val="22"/>
          <w:szCs w:val="22"/>
          <w:lang w:val="en-US"/>
        </w:rPr>
        <w:t xml:space="preserve"> </w:t>
      </w:r>
      <w:proofErr w:type="spellStart"/>
      <w:r w:rsidRPr="00B9781A">
        <w:rPr>
          <w:rFonts w:cs="Times New Roman"/>
          <w:sz w:val="22"/>
          <w:szCs w:val="22"/>
          <w:lang w:val="en-US"/>
        </w:rPr>
        <w:t>mikir</w:t>
      </w:r>
      <w:proofErr w:type="spellEnd"/>
      <w:r w:rsidRPr="00B9781A">
        <w:rPr>
          <w:rFonts w:cs="Times New Roman"/>
          <w:sz w:val="22"/>
          <w:szCs w:val="22"/>
          <w:lang w:val="en-US"/>
        </w:rPr>
        <w:t xml:space="preserve"> </w:t>
      </w:r>
      <w:proofErr w:type="spellStart"/>
      <w:proofErr w:type="gram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harus</w:t>
      </w:r>
      <w:proofErr w:type="spellEnd"/>
      <w:proofErr w:type="gramEnd"/>
      <w:r w:rsidRPr="00B9781A">
        <w:rPr>
          <w:rFonts w:cs="Times New Roman"/>
          <w:sz w:val="22"/>
          <w:szCs w:val="22"/>
          <w:lang w:val="en-US"/>
        </w:rPr>
        <w:t xml:space="preserve"> </w:t>
      </w:r>
      <w:proofErr w:type="spellStart"/>
      <w:r w:rsidRPr="00B9781A">
        <w:rPr>
          <w:rFonts w:cs="Times New Roman"/>
          <w:sz w:val="22"/>
          <w:szCs w:val="22"/>
          <w:lang w:val="en-US"/>
        </w:rPr>
        <w:t>memilih</w:t>
      </w:r>
      <w:proofErr w:type="spellEnd"/>
      <w:r w:rsidRPr="00B9781A">
        <w:rPr>
          <w:rFonts w:cs="Times New Roman"/>
          <w:sz w:val="22"/>
          <w:szCs w:val="22"/>
          <w:lang w:val="en-US"/>
        </w:rPr>
        <w:t xml:space="preserve"> strategi, </w:t>
      </w:r>
      <w:proofErr w:type="spellStart"/>
      <w:r w:rsidRPr="00B9781A">
        <w:rPr>
          <w:rFonts w:cs="Times New Roman"/>
          <w:sz w:val="22"/>
          <w:szCs w:val="22"/>
          <w:lang w:val="en-US"/>
        </w:rPr>
        <w:t>metode</w:t>
      </w:r>
      <w:proofErr w:type="spellEnd"/>
      <w:r w:rsidRPr="00B9781A">
        <w:rPr>
          <w:rFonts w:cs="Times New Roman"/>
          <w:sz w:val="22"/>
          <w:szCs w:val="22"/>
          <w:lang w:val="en-US"/>
        </w:rPr>
        <w:t xml:space="preserve"> dan media pada </w:t>
      </w:r>
      <w:proofErr w:type="spellStart"/>
      <w:r w:rsidRPr="00B9781A">
        <w:rPr>
          <w:rFonts w:cs="Times New Roman"/>
          <w:sz w:val="22"/>
          <w:szCs w:val="22"/>
          <w:lang w:val="en-US"/>
        </w:rPr>
        <w:t>materi</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akan</w:t>
      </w:r>
      <w:proofErr w:type="spellEnd"/>
      <w:r w:rsidRPr="00B9781A">
        <w:rPr>
          <w:rFonts w:cs="Times New Roman"/>
          <w:sz w:val="22"/>
          <w:szCs w:val="22"/>
          <w:lang w:val="en-US"/>
        </w:rPr>
        <w:t xml:space="preserve"> </w:t>
      </w:r>
      <w:proofErr w:type="spellStart"/>
      <w:r w:rsidRPr="00B9781A">
        <w:rPr>
          <w:rFonts w:cs="Times New Roman"/>
          <w:sz w:val="22"/>
          <w:szCs w:val="22"/>
          <w:lang w:val="en-US"/>
        </w:rPr>
        <w:t>diajarkan</w:t>
      </w:r>
      <w:proofErr w:type="spellEnd"/>
      <w:r w:rsidRPr="00B9781A">
        <w:rPr>
          <w:rFonts w:cs="Times New Roman"/>
          <w:sz w:val="22"/>
          <w:szCs w:val="22"/>
          <w:lang w:val="en-US"/>
        </w:rPr>
        <w:t xml:space="preserve">. </w:t>
      </w:r>
      <w:proofErr w:type="spell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menggunakan</w:t>
      </w:r>
      <w:proofErr w:type="spellEnd"/>
      <w:r w:rsidRPr="00B9781A">
        <w:rPr>
          <w:rFonts w:cs="Times New Roman"/>
          <w:sz w:val="22"/>
          <w:szCs w:val="22"/>
          <w:lang w:val="en-US"/>
        </w:rPr>
        <w:t xml:space="preserve"> </w:t>
      </w:r>
      <w:proofErr w:type="spellStart"/>
      <w:r w:rsidRPr="00B9781A">
        <w:rPr>
          <w:rFonts w:cs="Times New Roman"/>
          <w:sz w:val="22"/>
          <w:szCs w:val="22"/>
          <w:lang w:val="en-US"/>
        </w:rPr>
        <w:t>metode</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disesuaikan</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materi</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akan</w:t>
      </w:r>
      <w:proofErr w:type="spellEnd"/>
      <w:r w:rsidRPr="00B9781A">
        <w:rPr>
          <w:rFonts w:cs="Times New Roman"/>
          <w:sz w:val="22"/>
          <w:szCs w:val="22"/>
          <w:lang w:val="en-US"/>
        </w:rPr>
        <w:t xml:space="preserve"> </w:t>
      </w:r>
      <w:proofErr w:type="spellStart"/>
      <w:r w:rsidRPr="00B9781A">
        <w:rPr>
          <w:rFonts w:cs="Times New Roman"/>
          <w:sz w:val="22"/>
          <w:szCs w:val="22"/>
          <w:lang w:val="en-US"/>
        </w:rPr>
        <w:t>disampaikan</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ditekankan</w:t>
      </w:r>
      <w:proofErr w:type="spellEnd"/>
      <w:r w:rsidRPr="00B9781A">
        <w:rPr>
          <w:rFonts w:cs="Times New Roman"/>
          <w:sz w:val="22"/>
          <w:szCs w:val="22"/>
          <w:lang w:val="en-US"/>
        </w:rPr>
        <w:t xml:space="preserve"> pada </w:t>
      </w:r>
      <w:r w:rsidRPr="00B9781A">
        <w:rPr>
          <w:rFonts w:cs="Times New Roman"/>
          <w:i/>
          <w:sz w:val="22"/>
          <w:szCs w:val="22"/>
          <w:lang w:val="en-US"/>
        </w:rPr>
        <w:t>Student Centre</w:t>
      </w:r>
      <w:r w:rsidRPr="00B9781A">
        <w:rPr>
          <w:rFonts w:cs="Times New Roman"/>
          <w:sz w:val="22"/>
          <w:szCs w:val="22"/>
          <w:lang w:val="en-US"/>
        </w:rPr>
        <w:t xml:space="preserve"> </w:t>
      </w:r>
      <w:proofErr w:type="spellStart"/>
      <w:r w:rsidRPr="00B9781A">
        <w:rPr>
          <w:rFonts w:cs="Times New Roman"/>
          <w:sz w:val="22"/>
          <w:szCs w:val="22"/>
          <w:lang w:val="en-US"/>
        </w:rPr>
        <w:t>atau</w:t>
      </w:r>
      <w:proofErr w:type="spellEnd"/>
      <w:r w:rsidRPr="00B9781A">
        <w:rPr>
          <w:rFonts w:cs="Times New Roman"/>
          <w:sz w:val="22"/>
          <w:szCs w:val="22"/>
          <w:lang w:val="en-US"/>
        </w:rPr>
        <w:t xml:space="preserve"> </w:t>
      </w:r>
      <w:proofErr w:type="spellStart"/>
      <w:r w:rsidRPr="00B9781A">
        <w:rPr>
          <w:rFonts w:cs="Times New Roman"/>
          <w:sz w:val="22"/>
          <w:szCs w:val="22"/>
          <w:lang w:val="en-US"/>
        </w:rPr>
        <w:t>berpusat</w:t>
      </w:r>
      <w:proofErr w:type="spellEnd"/>
      <w:r w:rsidRPr="00B9781A">
        <w:rPr>
          <w:rFonts w:cs="Times New Roman"/>
          <w:sz w:val="22"/>
          <w:szCs w:val="22"/>
          <w:lang w:val="en-US"/>
        </w:rPr>
        <w:t xml:space="preserve"> pada </w:t>
      </w:r>
      <w:proofErr w:type="spellStart"/>
      <w:r w:rsidRPr="00B9781A">
        <w:rPr>
          <w:rFonts w:cs="Times New Roman"/>
          <w:sz w:val="22"/>
          <w:szCs w:val="22"/>
          <w:lang w:val="en-US"/>
        </w:rPr>
        <w:t>mahasiswa</w:t>
      </w:r>
      <w:proofErr w:type="spellEnd"/>
      <w:r w:rsidRPr="00B9781A">
        <w:rPr>
          <w:rFonts w:cs="Times New Roman"/>
          <w:sz w:val="22"/>
          <w:szCs w:val="22"/>
          <w:lang w:val="en-US"/>
        </w:rPr>
        <w:t xml:space="preserve">. </w:t>
      </w:r>
    </w:p>
    <w:p w14:paraId="52AC4990" w14:textId="77777777" w:rsidR="00B9781A" w:rsidRPr="00B9781A" w:rsidRDefault="00B9781A" w:rsidP="00B9781A">
      <w:pPr>
        <w:pStyle w:val="ListParagraph"/>
        <w:ind w:left="0" w:firstLine="851"/>
        <w:rPr>
          <w:rFonts w:cs="Times New Roman"/>
          <w:sz w:val="22"/>
          <w:szCs w:val="22"/>
          <w:lang w:val="en-US"/>
        </w:rPr>
      </w:pPr>
      <w:r w:rsidRPr="00B9781A">
        <w:rPr>
          <w:rFonts w:cs="Times New Roman"/>
          <w:sz w:val="22"/>
          <w:szCs w:val="22"/>
          <w:lang w:val="en-US"/>
        </w:rPr>
        <w:t xml:space="preserve">Agar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pendekatan</w:t>
      </w:r>
      <w:proofErr w:type="spellEnd"/>
      <w:r w:rsidRPr="00B9781A">
        <w:rPr>
          <w:rFonts w:cs="Times New Roman"/>
          <w:sz w:val="22"/>
          <w:szCs w:val="22"/>
          <w:lang w:val="en-US"/>
        </w:rPr>
        <w:t xml:space="preserve"> </w:t>
      </w:r>
      <w:proofErr w:type="spellStart"/>
      <w:r w:rsidRPr="00B9781A">
        <w:rPr>
          <w:rFonts w:cs="Times New Roman"/>
          <w:sz w:val="22"/>
          <w:szCs w:val="22"/>
          <w:lang w:val="en-US"/>
        </w:rPr>
        <w:t>mikir</w:t>
      </w:r>
      <w:proofErr w:type="spellEnd"/>
      <w:r w:rsidRPr="00B9781A">
        <w:rPr>
          <w:rFonts w:cs="Times New Roman"/>
          <w:sz w:val="22"/>
          <w:szCs w:val="22"/>
          <w:lang w:val="en-US"/>
        </w:rPr>
        <w:t xml:space="preserve"> </w:t>
      </w:r>
      <w:proofErr w:type="spellStart"/>
      <w:r w:rsidRPr="00B9781A">
        <w:rPr>
          <w:rFonts w:cs="Times New Roman"/>
          <w:sz w:val="22"/>
          <w:szCs w:val="22"/>
          <w:lang w:val="en-US"/>
        </w:rPr>
        <w:t>mampu</w:t>
      </w:r>
      <w:proofErr w:type="spellEnd"/>
      <w:r w:rsidRPr="00B9781A">
        <w:rPr>
          <w:rFonts w:cs="Times New Roman"/>
          <w:sz w:val="22"/>
          <w:szCs w:val="22"/>
          <w:lang w:val="en-US"/>
        </w:rPr>
        <w:t xml:space="preserve"> </w:t>
      </w:r>
      <w:proofErr w:type="spellStart"/>
      <w:r w:rsidRPr="00B9781A">
        <w:rPr>
          <w:rFonts w:cs="Times New Roman"/>
          <w:sz w:val="22"/>
          <w:szCs w:val="22"/>
          <w:lang w:val="en-US"/>
        </w:rPr>
        <w:t>mencapai</w:t>
      </w:r>
      <w:proofErr w:type="spellEnd"/>
      <w:r w:rsidRPr="00B9781A">
        <w:rPr>
          <w:rFonts w:cs="Times New Roman"/>
          <w:sz w:val="22"/>
          <w:szCs w:val="22"/>
          <w:lang w:val="en-US"/>
        </w:rPr>
        <w:t xml:space="preserve"> </w:t>
      </w:r>
      <w:proofErr w:type="spellStart"/>
      <w:r w:rsidRPr="00B9781A">
        <w:rPr>
          <w:rFonts w:cs="Times New Roman"/>
          <w:sz w:val="22"/>
          <w:szCs w:val="22"/>
          <w:lang w:val="en-US"/>
        </w:rPr>
        <w:t>keberhasilan</w:t>
      </w:r>
      <w:proofErr w:type="spellEnd"/>
      <w:r w:rsidRPr="00B9781A">
        <w:rPr>
          <w:rFonts w:cs="Times New Roman"/>
          <w:sz w:val="22"/>
          <w:szCs w:val="22"/>
          <w:lang w:val="en-US"/>
        </w:rPr>
        <w:t xml:space="preserve"> </w:t>
      </w:r>
      <w:proofErr w:type="spellStart"/>
      <w:r w:rsidRPr="00B9781A">
        <w:rPr>
          <w:rFonts w:cs="Times New Roman"/>
          <w:sz w:val="22"/>
          <w:szCs w:val="22"/>
          <w:lang w:val="en-US"/>
        </w:rPr>
        <w:t>tentu</w:t>
      </w:r>
      <w:proofErr w:type="spellEnd"/>
      <w:r w:rsidRPr="00B9781A">
        <w:rPr>
          <w:rFonts w:cs="Times New Roman"/>
          <w:sz w:val="22"/>
          <w:szCs w:val="22"/>
          <w:lang w:val="en-US"/>
        </w:rPr>
        <w:t xml:space="preserve"> </w:t>
      </w:r>
      <w:proofErr w:type="spellStart"/>
      <w:r w:rsidRPr="00B9781A">
        <w:rPr>
          <w:rFonts w:cs="Times New Roman"/>
          <w:sz w:val="22"/>
          <w:szCs w:val="22"/>
          <w:lang w:val="en-US"/>
        </w:rPr>
        <w:t>dalam</w:t>
      </w:r>
      <w:proofErr w:type="spellEnd"/>
      <w:r w:rsidRPr="00B9781A">
        <w:rPr>
          <w:rFonts w:cs="Times New Roman"/>
          <w:sz w:val="22"/>
          <w:szCs w:val="22"/>
          <w:lang w:val="en-US"/>
        </w:rPr>
        <w:t xml:space="preserve"> </w:t>
      </w:r>
      <w:proofErr w:type="spellStart"/>
      <w:r w:rsidRPr="00B9781A">
        <w:rPr>
          <w:rFonts w:cs="Times New Roman"/>
          <w:sz w:val="22"/>
          <w:szCs w:val="22"/>
          <w:lang w:val="en-US"/>
        </w:rPr>
        <w:t>setiap</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memerlukan</w:t>
      </w:r>
      <w:proofErr w:type="spellEnd"/>
      <w:r w:rsidRPr="00B9781A">
        <w:rPr>
          <w:rFonts w:cs="Times New Roman"/>
          <w:sz w:val="22"/>
          <w:szCs w:val="22"/>
          <w:lang w:val="en-US"/>
        </w:rPr>
        <w:t xml:space="preserve"> </w:t>
      </w:r>
      <w:proofErr w:type="spellStart"/>
      <w:r w:rsidRPr="00B9781A">
        <w:rPr>
          <w:rFonts w:cs="Times New Roman"/>
          <w:sz w:val="22"/>
          <w:szCs w:val="22"/>
          <w:lang w:val="en-US"/>
        </w:rPr>
        <w:t>aspek</w:t>
      </w:r>
      <w:proofErr w:type="spellEnd"/>
      <w:r w:rsidRPr="00B9781A">
        <w:rPr>
          <w:rFonts w:cs="Times New Roman"/>
          <w:sz w:val="22"/>
          <w:szCs w:val="22"/>
          <w:lang w:val="en-US"/>
        </w:rPr>
        <w:t xml:space="preserve"> </w:t>
      </w:r>
      <w:proofErr w:type="spellStart"/>
      <w:r w:rsidRPr="00B9781A">
        <w:rPr>
          <w:rFonts w:cs="Times New Roman"/>
          <w:sz w:val="22"/>
          <w:szCs w:val="22"/>
          <w:lang w:val="en-US"/>
        </w:rPr>
        <w:t>penunjang</w:t>
      </w:r>
      <w:proofErr w:type="spellEnd"/>
      <w:r w:rsidRPr="00B9781A">
        <w:rPr>
          <w:rFonts w:cs="Times New Roman"/>
          <w:sz w:val="22"/>
          <w:szCs w:val="22"/>
          <w:lang w:val="en-US"/>
        </w:rPr>
        <w:t xml:space="preserve"> </w:t>
      </w:r>
      <w:proofErr w:type="spellStart"/>
      <w:r w:rsidRPr="00B9781A">
        <w:rPr>
          <w:rFonts w:cs="Times New Roman"/>
          <w:sz w:val="22"/>
          <w:szCs w:val="22"/>
          <w:lang w:val="en-US"/>
        </w:rPr>
        <w:t>yaitu</w:t>
      </w:r>
      <w:proofErr w:type="spellEnd"/>
      <w:r w:rsidRPr="00B9781A">
        <w:rPr>
          <w:rFonts w:cs="Times New Roman"/>
          <w:sz w:val="22"/>
          <w:szCs w:val="22"/>
          <w:lang w:val="en-US"/>
        </w:rPr>
        <w:t xml:space="preserve"> media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Media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digunakan</w:t>
      </w:r>
      <w:proofErr w:type="spellEnd"/>
      <w:r w:rsidRPr="00B9781A">
        <w:rPr>
          <w:rFonts w:cs="Times New Roman"/>
          <w:sz w:val="22"/>
          <w:szCs w:val="22"/>
          <w:lang w:val="en-US"/>
        </w:rPr>
        <w:t xml:space="preserve"> </w:t>
      </w:r>
      <w:proofErr w:type="spell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disesuaikan</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topik</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akan</w:t>
      </w:r>
      <w:proofErr w:type="spellEnd"/>
      <w:r w:rsidRPr="00B9781A">
        <w:rPr>
          <w:rFonts w:cs="Times New Roman"/>
          <w:sz w:val="22"/>
          <w:szCs w:val="22"/>
          <w:lang w:val="en-US"/>
        </w:rPr>
        <w:t xml:space="preserve"> </w:t>
      </w:r>
      <w:proofErr w:type="spellStart"/>
      <w:r w:rsidRPr="00B9781A">
        <w:rPr>
          <w:rFonts w:cs="Times New Roman"/>
          <w:sz w:val="22"/>
          <w:szCs w:val="22"/>
          <w:lang w:val="en-US"/>
        </w:rPr>
        <w:t>disampaikan</w:t>
      </w:r>
      <w:proofErr w:type="spellEnd"/>
      <w:r w:rsidRPr="00B9781A">
        <w:rPr>
          <w:rFonts w:cs="Times New Roman"/>
          <w:sz w:val="22"/>
          <w:szCs w:val="22"/>
          <w:lang w:val="en-US"/>
        </w:rPr>
        <w:t xml:space="preserve"> </w:t>
      </w:r>
      <w:proofErr w:type="spellStart"/>
      <w:r w:rsidRPr="00B9781A">
        <w:rPr>
          <w:rFonts w:cs="Times New Roman"/>
          <w:sz w:val="22"/>
          <w:szCs w:val="22"/>
          <w:lang w:val="en-US"/>
        </w:rPr>
        <w:t>kepada</w:t>
      </w:r>
      <w:proofErr w:type="spellEnd"/>
      <w:r w:rsidRPr="00B9781A">
        <w:rPr>
          <w:rFonts w:cs="Times New Roman"/>
          <w:sz w:val="22"/>
          <w:szCs w:val="22"/>
          <w:lang w:val="en-US"/>
        </w:rPr>
        <w:t xml:space="preserve"> </w:t>
      </w:r>
      <w:proofErr w:type="spellStart"/>
      <w:r w:rsidRPr="00B9781A">
        <w:rPr>
          <w:rFonts w:cs="Times New Roman"/>
          <w:sz w:val="22"/>
          <w:szCs w:val="22"/>
          <w:lang w:val="en-US"/>
        </w:rPr>
        <w:t>mahasiswa</w:t>
      </w:r>
      <w:proofErr w:type="spellEnd"/>
      <w:r w:rsidRPr="00B9781A">
        <w:rPr>
          <w:rFonts w:cs="Times New Roman"/>
          <w:sz w:val="22"/>
          <w:szCs w:val="22"/>
          <w:lang w:val="en-US"/>
        </w:rPr>
        <w:t xml:space="preserve">, </w:t>
      </w:r>
      <w:proofErr w:type="spellStart"/>
      <w:r w:rsidRPr="00B9781A">
        <w:rPr>
          <w:rFonts w:cs="Times New Roman"/>
          <w:sz w:val="22"/>
          <w:szCs w:val="22"/>
          <w:lang w:val="en-US"/>
        </w:rPr>
        <w:t>biasanya</w:t>
      </w:r>
      <w:proofErr w:type="spellEnd"/>
      <w:r w:rsidRPr="00B9781A">
        <w:rPr>
          <w:rFonts w:cs="Times New Roman"/>
          <w:sz w:val="22"/>
          <w:szCs w:val="22"/>
          <w:lang w:val="en-US"/>
        </w:rPr>
        <w:t xml:space="preserve"> media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diambil</w:t>
      </w:r>
      <w:proofErr w:type="spellEnd"/>
      <w:r w:rsidRPr="00B9781A">
        <w:rPr>
          <w:rFonts w:cs="Times New Roman"/>
          <w:sz w:val="22"/>
          <w:szCs w:val="22"/>
          <w:lang w:val="en-US"/>
        </w:rPr>
        <w:t xml:space="preserve"> </w:t>
      </w:r>
      <w:proofErr w:type="spellStart"/>
      <w:r w:rsidRPr="00B9781A">
        <w:rPr>
          <w:rFonts w:cs="Times New Roman"/>
          <w:sz w:val="22"/>
          <w:szCs w:val="22"/>
          <w:lang w:val="en-US"/>
        </w:rPr>
        <w:t>dari</w:t>
      </w:r>
      <w:proofErr w:type="spellEnd"/>
      <w:r w:rsidRPr="00B9781A">
        <w:rPr>
          <w:rFonts w:cs="Times New Roman"/>
          <w:sz w:val="22"/>
          <w:szCs w:val="22"/>
          <w:lang w:val="en-US"/>
        </w:rPr>
        <w:t xml:space="preserve"> media </w:t>
      </w:r>
      <w:proofErr w:type="spellStart"/>
      <w:r w:rsidRPr="00B9781A">
        <w:rPr>
          <w:rFonts w:cs="Times New Roman"/>
          <w:sz w:val="22"/>
          <w:szCs w:val="22"/>
          <w:lang w:val="en-US"/>
        </w:rPr>
        <w:t>elektronik</w:t>
      </w:r>
      <w:proofErr w:type="spellEnd"/>
      <w:r w:rsidRPr="00B9781A">
        <w:rPr>
          <w:rFonts w:cs="Times New Roman"/>
          <w:sz w:val="22"/>
          <w:szCs w:val="22"/>
          <w:lang w:val="en-US"/>
        </w:rPr>
        <w:t xml:space="preserve">, media </w:t>
      </w:r>
      <w:proofErr w:type="spellStart"/>
      <w:r w:rsidRPr="00B9781A">
        <w:rPr>
          <w:rFonts w:cs="Times New Roman"/>
          <w:sz w:val="22"/>
          <w:szCs w:val="22"/>
          <w:lang w:val="en-US"/>
        </w:rPr>
        <w:t>cetak</w:t>
      </w:r>
      <w:proofErr w:type="spellEnd"/>
      <w:r w:rsidRPr="00B9781A">
        <w:rPr>
          <w:rFonts w:cs="Times New Roman"/>
          <w:sz w:val="22"/>
          <w:szCs w:val="22"/>
          <w:lang w:val="en-US"/>
        </w:rPr>
        <w:t xml:space="preserve">, dan yang paling </w:t>
      </w:r>
      <w:proofErr w:type="spellStart"/>
      <w:r w:rsidRPr="00B9781A">
        <w:rPr>
          <w:rFonts w:cs="Times New Roman"/>
          <w:sz w:val="22"/>
          <w:szCs w:val="22"/>
          <w:lang w:val="en-US"/>
        </w:rPr>
        <w:t>sering</w:t>
      </w:r>
      <w:proofErr w:type="spellEnd"/>
      <w:r w:rsidRPr="00B9781A">
        <w:rPr>
          <w:rFonts w:cs="Times New Roman"/>
          <w:sz w:val="22"/>
          <w:szCs w:val="22"/>
          <w:lang w:val="en-US"/>
        </w:rPr>
        <w:t xml:space="preserve"> </w:t>
      </w:r>
      <w:proofErr w:type="spellStart"/>
      <w:r w:rsidRPr="00B9781A">
        <w:rPr>
          <w:rFonts w:cs="Times New Roman"/>
          <w:sz w:val="22"/>
          <w:szCs w:val="22"/>
          <w:lang w:val="en-US"/>
        </w:rPr>
        <w:t>adalah</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membuat</w:t>
      </w:r>
      <w:proofErr w:type="spellEnd"/>
      <w:r w:rsidRPr="00B9781A">
        <w:rPr>
          <w:rFonts w:cs="Times New Roman"/>
          <w:sz w:val="22"/>
          <w:szCs w:val="22"/>
          <w:lang w:val="en-US"/>
        </w:rPr>
        <w:t xml:space="preserve"> media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sendiri</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bahan-bahan</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ada</w:t>
      </w:r>
      <w:proofErr w:type="spellEnd"/>
      <w:r w:rsidRPr="00B9781A">
        <w:rPr>
          <w:rFonts w:cs="Times New Roman"/>
          <w:sz w:val="22"/>
          <w:szCs w:val="22"/>
          <w:lang w:val="en-US"/>
        </w:rPr>
        <w:t xml:space="preserve"> agar </w:t>
      </w:r>
      <w:proofErr w:type="spellStart"/>
      <w:r w:rsidRPr="00B9781A">
        <w:rPr>
          <w:rFonts w:cs="Times New Roman"/>
          <w:sz w:val="22"/>
          <w:szCs w:val="22"/>
          <w:lang w:val="en-US"/>
        </w:rPr>
        <w:t>memudahkan</w:t>
      </w:r>
      <w:proofErr w:type="spellEnd"/>
      <w:r w:rsidRPr="00B9781A">
        <w:rPr>
          <w:rFonts w:cs="Times New Roman"/>
          <w:sz w:val="22"/>
          <w:szCs w:val="22"/>
          <w:lang w:val="en-US"/>
        </w:rPr>
        <w:t xml:space="preserve"> </w:t>
      </w:r>
      <w:proofErr w:type="spellStart"/>
      <w:r w:rsidRPr="00B9781A">
        <w:rPr>
          <w:rFonts w:cs="Times New Roman"/>
          <w:sz w:val="22"/>
          <w:szCs w:val="22"/>
          <w:lang w:val="en-US"/>
        </w:rPr>
        <w:t>mahasiswa</w:t>
      </w:r>
      <w:proofErr w:type="spellEnd"/>
      <w:r w:rsidRPr="00B9781A">
        <w:rPr>
          <w:rFonts w:cs="Times New Roman"/>
          <w:sz w:val="22"/>
          <w:szCs w:val="22"/>
          <w:lang w:val="en-US"/>
        </w:rPr>
        <w:t xml:space="preserve"> </w:t>
      </w:r>
      <w:proofErr w:type="spellStart"/>
      <w:r w:rsidRPr="00B9781A">
        <w:rPr>
          <w:rFonts w:cs="Times New Roman"/>
          <w:sz w:val="22"/>
          <w:szCs w:val="22"/>
          <w:lang w:val="en-US"/>
        </w:rPr>
        <w:t>dalam</w:t>
      </w:r>
      <w:proofErr w:type="spellEnd"/>
      <w:r w:rsidRPr="00B9781A">
        <w:rPr>
          <w:rFonts w:cs="Times New Roman"/>
          <w:sz w:val="22"/>
          <w:szCs w:val="22"/>
          <w:lang w:val="en-US"/>
        </w:rPr>
        <w:t xml:space="preserve"> </w:t>
      </w:r>
      <w:proofErr w:type="spellStart"/>
      <w:r w:rsidRPr="00B9781A">
        <w:rPr>
          <w:rFonts w:cs="Times New Roman"/>
          <w:sz w:val="22"/>
          <w:szCs w:val="22"/>
          <w:lang w:val="en-US"/>
        </w:rPr>
        <w:t>memahami</w:t>
      </w:r>
      <w:proofErr w:type="spellEnd"/>
      <w:r w:rsidRPr="00B9781A">
        <w:rPr>
          <w:rFonts w:cs="Times New Roman"/>
          <w:sz w:val="22"/>
          <w:szCs w:val="22"/>
          <w:lang w:val="en-US"/>
        </w:rPr>
        <w:t xml:space="preserve"> </w:t>
      </w:r>
      <w:proofErr w:type="spellStart"/>
      <w:r w:rsidRPr="00B9781A">
        <w:rPr>
          <w:rFonts w:cs="Times New Roman"/>
          <w:sz w:val="22"/>
          <w:szCs w:val="22"/>
          <w:lang w:val="en-US"/>
        </w:rPr>
        <w:t>materi</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disampaikan</w:t>
      </w:r>
      <w:proofErr w:type="spellEnd"/>
      <w:r w:rsidRPr="00B9781A">
        <w:rPr>
          <w:rFonts w:cs="Times New Roman"/>
          <w:sz w:val="22"/>
          <w:szCs w:val="22"/>
          <w:lang w:val="en-US"/>
        </w:rPr>
        <w:t>.</w:t>
      </w:r>
    </w:p>
    <w:p w14:paraId="368EFDA4" w14:textId="77777777" w:rsidR="00B9781A" w:rsidRPr="00B9781A" w:rsidRDefault="00B9781A" w:rsidP="00B9781A">
      <w:pPr>
        <w:pStyle w:val="ListParagraph"/>
        <w:ind w:left="0" w:firstLine="851"/>
        <w:rPr>
          <w:rFonts w:cs="Times New Roman"/>
          <w:sz w:val="22"/>
          <w:szCs w:val="22"/>
          <w:lang w:val="en-US"/>
        </w:rPr>
      </w:pPr>
      <w:proofErr w:type="spellStart"/>
      <w:r w:rsidRPr="00B9781A">
        <w:rPr>
          <w:rFonts w:cs="Times New Roman"/>
          <w:sz w:val="22"/>
          <w:szCs w:val="22"/>
          <w:lang w:val="en-US"/>
        </w:rPr>
        <w:lastRenderedPageBreak/>
        <w:t>Pemilihan</w:t>
      </w:r>
      <w:proofErr w:type="spellEnd"/>
      <w:r w:rsidRPr="00B9781A">
        <w:rPr>
          <w:rFonts w:cs="Times New Roman"/>
          <w:sz w:val="22"/>
          <w:szCs w:val="22"/>
          <w:lang w:val="en-US"/>
        </w:rPr>
        <w:t xml:space="preserve"> </w:t>
      </w:r>
      <w:proofErr w:type="spellStart"/>
      <w:r w:rsidRPr="00B9781A">
        <w:rPr>
          <w:rFonts w:cs="Times New Roman"/>
          <w:sz w:val="22"/>
          <w:szCs w:val="22"/>
          <w:lang w:val="en-US"/>
        </w:rPr>
        <w:t>sumber</w:t>
      </w:r>
      <w:proofErr w:type="spellEnd"/>
      <w:r w:rsidRPr="00B9781A">
        <w:rPr>
          <w:rFonts w:cs="Times New Roman"/>
          <w:sz w:val="22"/>
          <w:szCs w:val="22"/>
          <w:lang w:val="en-US"/>
        </w:rPr>
        <w:t xml:space="preserve"> </w:t>
      </w:r>
      <w:proofErr w:type="spellStart"/>
      <w:r w:rsidRPr="00B9781A">
        <w:rPr>
          <w:rFonts w:cs="Times New Roman"/>
          <w:sz w:val="22"/>
          <w:szCs w:val="22"/>
          <w:lang w:val="en-US"/>
        </w:rPr>
        <w:t>belajar</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dapat</w:t>
      </w:r>
      <w:proofErr w:type="spellEnd"/>
      <w:r w:rsidRPr="00B9781A">
        <w:rPr>
          <w:rFonts w:cs="Times New Roman"/>
          <w:sz w:val="22"/>
          <w:szCs w:val="22"/>
          <w:lang w:val="en-US"/>
        </w:rPr>
        <w:t xml:space="preserve"> </w:t>
      </w:r>
      <w:proofErr w:type="spellStart"/>
      <w:r w:rsidRPr="00B9781A">
        <w:rPr>
          <w:rFonts w:cs="Times New Roman"/>
          <w:sz w:val="22"/>
          <w:szCs w:val="22"/>
          <w:lang w:val="en-US"/>
        </w:rPr>
        <w:t>digunakan</w:t>
      </w:r>
      <w:proofErr w:type="spellEnd"/>
      <w:r w:rsidRPr="00B9781A">
        <w:rPr>
          <w:rFonts w:cs="Times New Roman"/>
          <w:sz w:val="22"/>
          <w:szCs w:val="22"/>
          <w:lang w:val="en-US"/>
        </w:rPr>
        <w:t xml:space="preserve"> untuk </w:t>
      </w:r>
      <w:proofErr w:type="spellStart"/>
      <w:r w:rsidRPr="00B9781A">
        <w:rPr>
          <w:rFonts w:cs="Times New Roman"/>
          <w:sz w:val="22"/>
          <w:szCs w:val="22"/>
          <w:lang w:val="en-US"/>
        </w:rPr>
        <w:t>mendukung</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pendekatan</w:t>
      </w:r>
      <w:proofErr w:type="spellEnd"/>
      <w:r w:rsidRPr="00B9781A">
        <w:rPr>
          <w:rFonts w:cs="Times New Roman"/>
          <w:sz w:val="22"/>
          <w:szCs w:val="22"/>
          <w:lang w:val="en-US"/>
        </w:rPr>
        <w:t xml:space="preserve"> </w:t>
      </w:r>
      <w:proofErr w:type="spellStart"/>
      <w:r w:rsidRPr="00B9781A">
        <w:rPr>
          <w:rFonts w:cs="Times New Roman"/>
          <w:sz w:val="22"/>
          <w:szCs w:val="22"/>
          <w:lang w:val="en-US"/>
        </w:rPr>
        <w:t>mikir</w:t>
      </w:r>
      <w:proofErr w:type="spellEnd"/>
      <w:r w:rsidRPr="00B9781A">
        <w:rPr>
          <w:rFonts w:cs="Times New Roman"/>
          <w:sz w:val="22"/>
          <w:szCs w:val="22"/>
          <w:lang w:val="en-US"/>
        </w:rPr>
        <w:t xml:space="preserve"> </w:t>
      </w:r>
      <w:proofErr w:type="spellStart"/>
      <w:r w:rsidRPr="00B9781A">
        <w:rPr>
          <w:rFonts w:cs="Times New Roman"/>
          <w:sz w:val="22"/>
          <w:szCs w:val="22"/>
          <w:lang w:val="en-US"/>
        </w:rPr>
        <w:t>harus</w:t>
      </w:r>
      <w:proofErr w:type="spellEnd"/>
      <w:r w:rsidRPr="00B9781A">
        <w:rPr>
          <w:rFonts w:cs="Times New Roman"/>
          <w:sz w:val="22"/>
          <w:szCs w:val="22"/>
          <w:lang w:val="en-US"/>
        </w:rPr>
        <w:t xml:space="preserve"> </w:t>
      </w:r>
      <w:proofErr w:type="spellStart"/>
      <w:r w:rsidRPr="00B9781A">
        <w:rPr>
          <w:rFonts w:cs="Times New Roman"/>
          <w:sz w:val="22"/>
          <w:szCs w:val="22"/>
          <w:lang w:val="en-US"/>
        </w:rPr>
        <w:t>diseasuaikan</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topiknya</w:t>
      </w:r>
      <w:proofErr w:type="spellEnd"/>
      <w:r w:rsidRPr="00B9781A">
        <w:rPr>
          <w:rFonts w:cs="Times New Roman"/>
          <w:sz w:val="22"/>
          <w:szCs w:val="22"/>
          <w:lang w:val="en-US"/>
        </w:rPr>
        <w:t xml:space="preserve">, </w:t>
      </w:r>
      <w:proofErr w:type="spellStart"/>
      <w:r w:rsidRPr="00B9781A">
        <w:rPr>
          <w:rFonts w:cs="Times New Roman"/>
          <w:sz w:val="22"/>
          <w:szCs w:val="22"/>
          <w:lang w:val="en-US"/>
        </w:rPr>
        <w:t>seperti</w:t>
      </w:r>
      <w:proofErr w:type="spellEnd"/>
      <w:r w:rsidRPr="00B9781A">
        <w:rPr>
          <w:rFonts w:cs="Times New Roman"/>
          <w:sz w:val="22"/>
          <w:szCs w:val="22"/>
          <w:lang w:val="en-US"/>
        </w:rPr>
        <w:t xml:space="preserve"> </w:t>
      </w:r>
      <w:proofErr w:type="spellStart"/>
      <w:r w:rsidRPr="00B9781A">
        <w:rPr>
          <w:rFonts w:cs="Times New Roman"/>
          <w:sz w:val="22"/>
          <w:szCs w:val="22"/>
          <w:lang w:val="en-US"/>
        </w:rPr>
        <w:t>halnya</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media, </w:t>
      </w:r>
      <w:proofErr w:type="spell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pengampu</w:t>
      </w:r>
      <w:proofErr w:type="spellEnd"/>
      <w:r w:rsidRPr="00B9781A">
        <w:rPr>
          <w:rFonts w:cs="Times New Roman"/>
          <w:sz w:val="22"/>
          <w:szCs w:val="22"/>
          <w:lang w:val="en-US"/>
        </w:rPr>
        <w:t xml:space="preserve"> </w:t>
      </w:r>
      <w:proofErr w:type="spellStart"/>
      <w:r w:rsidRPr="00B9781A">
        <w:rPr>
          <w:rFonts w:cs="Times New Roman"/>
          <w:sz w:val="22"/>
          <w:szCs w:val="22"/>
          <w:lang w:val="en-US"/>
        </w:rPr>
        <w:t>mengambil</w:t>
      </w:r>
      <w:proofErr w:type="spellEnd"/>
      <w:r w:rsidRPr="00B9781A">
        <w:rPr>
          <w:rFonts w:cs="Times New Roman"/>
          <w:sz w:val="22"/>
          <w:szCs w:val="22"/>
          <w:lang w:val="en-US"/>
        </w:rPr>
        <w:t xml:space="preserve"> </w:t>
      </w:r>
      <w:proofErr w:type="spellStart"/>
      <w:r w:rsidRPr="00B9781A">
        <w:rPr>
          <w:rFonts w:cs="Times New Roman"/>
          <w:sz w:val="22"/>
          <w:szCs w:val="22"/>
          <w:lang w:val="en-US"/>
        </w:rPr>
        <w:t>sumber</w:t>
      </w:r>
      <w:proofErr w:type="spellEnd"/>
      <w:r w:rsidRPr="00B9781A">
        <w:rPr>
          <w:rFonts w:cs="Times New Roman"/>
          <w:sz w:val="22"/>
          <w:szCs w:val="22"/>
          <w:lang w:val="en-US"/>
        </w:rPr>
        <w:t xml:space="preserve"> </w:t>
      </w:r>
      <w:proofErr w:type="spellStart"/>
      <w:r w:rsidRPr="00B9781A">
        <w:rPr>
          <w:rFonts w:cs="Times New Roman"/>
          <w:sz w:val="22"/>
          <w:szCs w:val="22"/>
          <w:lang w:val="en-US"/>
        </w:rPr>
        <w:t>belajar</w:t>
      </w:r>
      <w:proofErr w:type="spellEnd"/>
      <w:r w:rsidRPr="00B9781A">
        <w:rPr>
          <w:rFonts w:cs="Times New Roman"/>
          <w:sz w:val="22"/>
          <w:szCs w:val="22"/>
          <w:lang w:val="en-US"/>
        </w:rPr>
        <w:t xml:space="preserve"> </w:t>
      </w:r>
      <w:proofErr w:type="spellStart"/>
      <w:r w:rsidRPr="00B9781A">
        <w:rPr>
          <w:rFonts w:cs="Times New Roman"/>
          <w:sz w:val="22"/>
          <w:szCs w:val="22"/>
          <w:lang w:val="en-US"/>
        </w:rPr>
        <w:t>dari</w:t>
      </w:r>
      <w:proofErr w:type="spellEnd"/>
      <w:r w:rsidRPr="00B9781A">
        <w:rPr>
          <w:rFonts w:cs="Times New Roman"/>
          <w:sz w:val="22"/>
          <w:szCs w:val="22"/>
          <w:lang w:val="en-US"/>
        </w:rPr>
        <w:t xml:space="preserve"> media </w:t>
      </w:r>
      <w:proofErr w:type="spellStart"/>
      <w:r w:rsidRPr="00B9781A">
        <w:rPr>
          <w:rFonts w:cs="Times New Roman"/>
          <w:sz w:val="22"/>
          <w:szCs w:val="22"/>
          <w:lang w:val="en-US"/>
        </w:rPr>
        <w:t>cetak</w:t>
      </w:r>
      <w:proofErr w:type="spellEnd"/>
      <w:r w:rsidRPr="00B9781A">
        <w:rPr>
          <w:rFonts w:cs="Times New Roman"/>
          <w:sz w:val="22"/>
          <w:szCs w:val="22"/>
          <w:lang w:val="en-US"/>
        </w:rPr>
        <w:t xml:space="preserve">, media </w:t>
      </w:r>
      <w:proofErr w:type="spellStart"/>
      <w:r w:rsidRPr="00B9781A">
        <w:rPr>
          <w:rFonts w:cs="Times New Roman"/>
          <w:sz w:val="22"/>
          <w:szCs w:val="22"/>
          <w:lang w:val="en-US"/>
        </w:rPr>
        <w:t>elektronik</w:t>
      </w:r>
      <w:proofErr w:type="spellEnd"/>
      <w:r w:rsidRPr="00B9781A">
        <w:rPr>
          <w:rFonts w:cs="Times New Roman"/>
          <w:sz w:val="22"/>
          <w:szCs w:val="22"/>
          <w:lang w:val="en-US"/>
        </w:rPr>
        <w:t xml:space="preserve">, media online, </w:t>
      </w:r>
      <w:proofErr w:type="spellStart"/>
      <w:r w:rsidRPr="00B9781A">
        <w:rPr>
          <w:rFonts w:cs="Times New Roman"/>
          <w:sz w:val="22"/>
          <w:szCs w:val="22"/>
          <w:lang w:val="en-US"/>
        </w:rPr>
        <w:t>serta</w:t>
      </w:r>
      <w:proofErr w:type="spellEnd"/>
      <w:r w:rsidRPr="00B9781A">
        <w:rPr>
          <w:rFonts w:cs="Times New Roman"/>
          <w:sz w:val="22"/>
          <w:szCs w:val="22"/>
          <w:lang w:val="en-US"/>
        </w:rPr>
        <w:t xml:space="preserve"> </w:t>
      </w:r>
      <w:proofErr w:type="spellStart"/>
      <w:r w:rsidRPr="00B9781A">
        <w:rPr>
          <w:rFonts w:cs="Times New Roman"/>
          <w:sz w:val="22"/>
          <w:szCs w:val="22"/>
          <w:lang w:val="en-US"/>
        </w:rPr>
        <w:t>lingkungan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sekitar</w:t>
      </w:r>
      <w:proofErr w:type="spellEnd"/>
      <w:r w:rsidRPr="00B9781A">
        <w:rPr>
          <w:rFonts w:cs="Times New Roman"/>
          <w:sz w:val="22"/>
          <w:szCs w:val="22"/>
          <w:lang w:val="en-US"/>
        </w:rPr>
        <w:t xml:space="preserve"> </w:t>
      </w:r>
      <w:proofErr w:type="spellStart"/>
      <w:r w:rsidRPr="00B9781A">
        <w:rPr>
          <w:rFonts w:cs="Times New Roman"/>
          <w:sz w:val="22"/>
          <w:szCs w:val="22"/>
          <w:lang w:val="en-US"/>
        </w:rPr>
        <w:t>kampus</w:t>
      </w:r>
      <w:proofErr w:type="spellEnd"/>
      <w:r w:rsidRPr="00B9781A">
        <w:rPr>
          <w:rFonts w:cs="Times New Roman"/>
          <w:sz w:val="22"/>
          <w:szCs w:val="22"/>
          <w:lang w:val="en-US"/>
        </w:rPr>
        <w:t>.</w:t>
      </w:r>
    </w:p>
    <w:p w14:paraId="26A55EBC" w14:textId="77777777" w:rsidR="00B9781A" w:rsidRPr="00B9781A" w:rsidRDefault="00B9781A" w:rsidP="00B9781A">
      <w:pPr>
        <w:pStyle w:val="ListParagraph"/>
        <w:ind w:left="0" w:firstLine="851"/>
        <w:rPr>
          <w:rFonts w:cs="Times New Roman"/>
          <w:sz w:val="22"/>
          <w:szCs w:val="22"/>
          <w:lang w:val="en-US"/>
        </w:rPr>
      </w:pPr>
      <w:proofErr w:type="spellStart"/>
      <w:r w:rsidRPr="00B9781A">
        <w:rPr>
          <w:rFonts w:cs="Times New Roman"/>
          <w:sz w:val="22"/>
          <w:szCs w:val="22"/>
          <w:lang w:val="en-US"/>
        </w:rPr>
        <w:t>Berikut</w:t>
      </w:r>
      <w:proofErr w:type="spellEnd"/>
      <w:r w:rsidRPr="00B9781A">
        <w:rPr>
          <w:rFonts w:cs="Times New Roman"/>
          <w:sz w:val="22"/>
          <w:szCs w:val="22"/>
          <w:lang w:val="en-US"/>
        </w:rPr>
        <w:t xml:space="preserve"> </w:t>
      </w:r>
      <w:proofErr w:type="spellStart"/>
      <w:r w:rsidRPr="00B9781A">
        <w:rPr>
          <w:rFonts w:cs="Times New Roman"/>
          <w:sz w:val="22"/>
          <w:szCs w:val="22"/>
          <w:lang w:val="en-US"/>
        </w:rPr>
        <w:t>ini</w:t>
      </w:r>
      <w:proofErr w:type="spellEnd"/>
      <w:r w:rsidRPr="00B9781A">
        <w:rPr>
          <w:rFonts w:cs="Times New Roman"/>
          <w:sz w:val="22"/>
          <w:szCs w:val="22"/>
          <w:lang w:val="en-US"/>
        </w:rPr>
        <w:t xml:space="preserve"> </w:t>
      </w:r>
      <w:proofErr w:type="spellStart"/>
      <w:r w:rsidRPr="00B9781A">
        <w:rPr>
          <w:rFonts w:cs="Times New Roman"/>
          <w:sz w:val="22"/>
          <w:szCs w:val="22"/>
          <w:lang w:val="en-US"/>
        </w:rPr>
        <w:t>adalah</w:t>
      </w:r>
      <w:proofErr w:type="spellEnd"/>
      <w:r w:rsidRPr="00B9781A">
        <w:rPr>
          <w:rFonts w:cs="Times New Roman"/>
          <w:sz w:val="22"/>
          <w:szCs w:val="22"/>
          <w:lang w:val="en-US"/>
        </w:rPr>
        <w:t xml:space="preserve"> </w:t>
      </w:r>
      <w:proofErr w:type="spellStart"/>
      <w:r w:rsidRPr="00B9781A">
        <w:rPr>
          <w:rFonts w:cs="Times New Roman"/>
          <w:sz w:val="22"/>
          <w:szCs w:val="22"/>
          <w:lang w:val="en-US"/>
        </w:rPr>
        <w:t>deskripsi</w:t>
      </w:r>
      <w:proofErr w:type="spellEnd"/>
      <w:r w:rsidRPr="00B9781A">
        <w:rPr>
          <w:rFonts w:cs="Times New Roman"/>
          <w:sz w:val="22"/>
          <w:szCs w:val="22"/>
          <w:lang w:val="en-US"/>
        </w:rPr>
        <w:t xml:space="preserve"> </w:t>
      </w:r>
      <w:proofErr w:type="spellStart"/>
      <w:r w:rsidRPr="00B9781A">
        <w:rPr>
          <w:rFonts w:cs="Times New Roman"/>
          <w:sz w:val="22"/>
          <w:szCs w:val="22"/>
          <w:lang w:val="en-US"/>
        </w:rPr>
        <w:t>tentang</w:t>
      </w:r>
      <w:proofErr w:type="spellEnd"/>
      <w:r w:rsidRPr="00B9781A">
        <w:rPr>
          <w:rFonts w:cs="Times New Roman"/>
          <w:sz w:val="22"/>
          <w:szCs w:val="22"/>
          <w:lang w:val="en-US"/>
        </w:rPr>
        <w:t xml:space="preserve"> </w:t>
      </w:r>
      <w:proofErr w:type="spellStart"/>
      <w:r w:rsidRPr="00B9781A">
        <w:rPr>
          <w:rFonts w:cs="Times New Roman"/>
          <w:sz w:val="22"/>
          <w:szCs w:val="22"/>
          <w:lang w:val="en-US"/>
        </w:rPr>
        <w:t>pelaksanaan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pembelajaran</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pendekatan</w:t>
      </w:r>
      <w:proofErr w:type="spellEnd"/>
      <w:r w:rsidRPr="00B9781A">
        <w:rPr>
          <w:rFonts w:cs="Times New Roman"/>
          <w:sz w:val="22"/>
          <w:szCs w:val="22"/>
          <w:lang w:val="en-US"/>
        </w:rPr>
        <w:t xml:space="preserve"> </w:t>
      </w:r>
      <w:proofErr w:type="spellStart"/>
      <w:r w:rsidRPr="00B9781A">
        <w:rPr>
          <w:rFonts w:cs="Times New Roman"/>
          <w:sz w:val="22"/>
          <w:szCs w:val="22"/>
          <w:lang w:val="en-US"/>
        </w:rPr>
        <w:t>mikir</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dilakukan</w:t>
      </w:r>
      <w:proofErr w:type="spellEnd"/>
      <w:r w:rsidRPr="00B9781A">
        <w:rPr>
          <w:rFonts w:cs="Times New Roman"/>
          <w:sz w:val="22"/>
          <w:szCs w:val="22"/>
          <w:lang w:val="en-US"/>
        </w:rPr>
        <w:t xml:space="preserve"> oleh </w:t>
      </w:r>
      <w:proofErr w:type="spell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pengampu</w:t>
      </w:r>
      <w:proofErr w:type="spellEnd"/>
      <w:r w:rsidRPr="00B9781A">
        <w:rPr>
          <w:rFonts w:cs="Times New Roman"/>
          <w:sz w:val="22"/>
          <w:szCs w:val="22"/>
          <w:lang w:val="en-US"/>
        </w:rPr>
        <w:t xml:space="preserve"> </w:t>
      </w:r>
      <w:proofErr w:type="spellStart"/>
      <w:r w:rsidRPr="00B9781A">
        <w:rPr>
          <w:rFonts w:cs="Times New Roman"/>
          <w:sz w:val="22"/>
          <w:szCs w:val="22"/>
          <w:lang w:val="en-US"/>
        </w:rPr>
        <w:t>mata</w:t>
      </w:r>
      <w:proofErr w:type="spellEnd"/>
      <w:r w:rsidRPr="00B9781A">
        <w:rPr>
          <w:rFonts w:cs="Times New Roman"/>
          <w:sz w:val="22"/>
          <w:szCs w:val="22"/>
          <w:lang w:val="en-US"/>
        </w:rPr>
        <w:t xml:space="preserve"> </w:t>
      </w:r>
      <w:proofErr w:type="spellStart"/>
      <w:r w:rsidRPr="00B9781A">
        <w:rPr>
          <w:rFonts w:cs="Times New Roman"/>
          <w:sz w:val="22"/>
          <w:szCs w:val="22"/>
          <w:lang w:val="en-US"/>
        </w:rPr>
        <w:t>kuliah</w:t>
      </w:r>
      <w:proofErr w:type="spellEnd"/>
      <w:r w:rsidRPr="00B9781A">
        <w:rPr>
          <w:rFonts w:cs="Times New Roman"/>
          <w:sz w:val="22"/>
          <w:szCs w:val="22"/>
          <w:lang w:val="en-US"/>
        </w:rPr>
        <w:t>:</w:t>
      </w:r>
    </w:p>
    <w:p w14:paraId="31302A30" w14:textId="77777777" w:rsidR="00B9781A" w:rsidRPr="00B9781A" w:rsidRDefault="00B9781A" w:rsidP="00B9781A">
      <w:pPr>
        <w:pStyle w:val="ListParagraph"/>
        <w:numPr>
          <w:ilvl w:val="0"/>
          <w:numId w:val="8"/>
        </w:numPr>
        <w:ind w:left="426"/>
        <w:rPr>
          <w:rFonts w:cs="Times New Roman"/>
          <w:sz w:val="22"/>
          <w:szCs w:val="22"/>
          <w:lang w:val="en-US"/>
        </w:rPr>
      </w:pPr>
      <w:proofErr w:type="spellStart"/>
      <w:r w:rsidRPr="00B9781A">
        <w:rPr>
          <w:rFonts w:cs="Times New Roman"/>
          <w:sz w:val="22"/>
          <w:szCs w:val="22"/>
          <w:lang w:val="en-US"/>
        </w:rPr>
        <w:t>Mengalami</w:t>
      </w:r>
      <w:proofErr w:type="spellEnd"/>
    </w:p>
    <w:p w14:paraId="1FCF4FC0" w14:textId="77777777" w:rsidR="00B9781A" w:rsidRPr="00B9781A" w:rsidRDefault="00B9781A" w:rsidP="00B9781A">
      <w:pPr>
        <w:pStyle w:val="ListParagraph"/>
        <w:ind w:left="426" w:firstLine="294"/>
        <w:rPr>
          <w:rFonts w:cs="Times New Roman"/>
          <w:sz w:val="22"/>
          <w:szCs w:val="22"/>
          <w:lang w:val="en-US"/>
        </w:rPr>
      </w:pPr>
      <w:r w:rsidRPr="00B9781A">
        <w:rPr>
          <w:rFonts w:cs="Times New Roman"/>
          <w:sz w:val="22"/>
          <w:szCs w:val="22"/>
          <w:lang w:val="en-US"/>
        </w:rPr>
        <w:t xml:space="preserve">  </w:t>
      </w:r>
      <w:proofErr w:type="spell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menyampaikan</w:t>
      </w:r>
      <w:proofErr w:type="spellEnd"/>
      <w:r w:rsidRPr="00B9781A">
        <w:rPr>
          <w:rFonts w:cs="Times New Roman"/>
          <w:sz w:val="22"/>
          <w:szCs w:val="22"/>
          <w:lang w:val="en-US"/>
        </w:rPr>
        <w:t xml:space="preserve"> </w:t>
      </w:r>
      <w:proofErr w:type="spellStart"/>
      <w:r w:rsidRPr="00B9781A">
        <w:rPr>
          <w:rFonts w:cs="Times New Roman"/>
          <w:sz w:val="22"/>
          <w:szCs w:val="22"/>
          <w:lang w:val="en-US"/>
        </w:rPr>
        <w:t>tujuan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perkuliahan</w:t>
      </w:r>
      <w:proofErr w:type="spellEnd"/>
      <w:r w:rsidRPr="00B9781A">
        <w:rPr>
          <w:rFonts w:cs="Times New Roman"/>
          <w:sz w:val="22"/>
          <w:szCs w:val="22"/>
          <w:lang w:val="en-US"/>
        </w:rPr>
        <w:t xml:space="preserve"> </w:t>
      </w:r>
      <w:proofErr w:type="spellStart"/>
      <w:r w:rsidRPr="00B9781A">
        <w:rPr>
          <w:rFonts w:cs="Times New Roman"/>
          <w:sz w:val="22"/>
          <w:szCs w:val="22"/>
          <w:lang w:val="en-US"/>
        </w:rPr>
        <w:t>melalui</w:t>
      </w:r>
      <w:proofErr w:type="spellEnd"/>
      <w:r w:rsidRPr="00B9781A">
        <w:rPr>
          <w:rFonts w:cs="Times New Roman"/>
          <w:sz w:val="22"/>
          <w:szCs w:val="22"/>
          <w:lang w:val="en-US"/>
        </w:rPr>
        <w:t xml:space="preserve"> daring (Zoom). </w:t>
      </w:r>
      <w:proofErr w:type="spell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mengajak</w:t>
      </w:r>
      <w:proofErr w:type="spellEnd"/>
      <w:r w:rsidRPr="00B9781A">
        <w:rPr>
          <w:rFonts w:cs="Times New Roman"/>
          <w:sz w:val="22"/>
          <w:szCs w:val="22"/>
          <w:lang w:val="en-US"/>
        </w:rPr>
        <w:t xml:space="preserve"> </w:t>
      </w:r>
      <w:proofErr w:type="spellStart"/>
      <w:r w:rsidRPr="00B9781A">
        <w:rPr>
          <w:rFonts w:cs="Times New Roman"/>
          <w:sz w:val="22"/>
          <w:szCs w:val="22"/>
          <w:lang w:val="en-US"/>
        </w:rPr>
        <w:t>mahasiswa</w:t>
      </w:r>
      <w:proofErr w:type="spellEnd"/>
      <w:r w:rsidRPr="00B9781A">
        <w:rPr>
          <w:rFonts w:cs="Times New Roman"/>
          <w:sz w:val="22"/>
          <w:szCs w:val="22"/>
          <w:lang w:val="en-US"/>
        </w:rPr>
        <w:t xml:space="preserve"> </w:t>
      </w:r>
      <w:proofErr w:type="spellStart"/>
      <w:r w:rsidRPr="00B9781A">
        <w:rPr>
          <w:rFonts w:cs="Times New Roman"/>
          <w:sz w:val="22"/>
          <w:szCs w:val="22"/>
          <w:lang w:val="en-US"/>
        </w:rPr>
        <w:t>mengingat</w:t>
      </w:r>
      <w:proofErr w:type="spellEnd"/>
      <w:r w:rsidRPr="00B9781A">
        <w:rPr>
          <w:rFonts w:cs="Times New Roman"/>
          <w:sz w:val="22"/>
          <w:szCs w:val="22"/>
          <w:lang w:val="en-US"/>
        </w:rPr>
        <w:t xml:space="preserve"> </w:t>
      </w:r>
      <w:proofErr w:type="spellStart"/>
      <w:r w:rsidRPr="00B9781A">
        <w:rPr>
          <w:rFonts w:cs="Times New Roman"/>
          <w:sz w:val="22"/>
          <w:szCs w:val="22"/>
          <w:lang w:val="en-US"/>
        </w:rPr>
        <w:t>kembali</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berbagi</w:t>
      </w:r>
      <w:proofErr w:type="spellEnd"/>
      <w:r w:rsidRPr="00B9781A">
        <w:rPr>
          <w:rFonts w:cs="Times New Roman"/>
          <w:sz w:val="22"/>
          <w:szCs w:val="22"/>
          <w:lang w:val="en-US"/>
        </w:rPr>
        <w:t xml:space="preserve"> </w:t>
      </w:r>
      <w:proofErr w:type="spellStart"/>
      <w:r w:rsidRPr="00B9781A">
        <w:rPr>
          <w:rFonts w:cs="Times New Roman"/>
          <w:sz w:val="22"/>
          <w:szCs w:val="22"/>
          <w:lang w:val="en-US"/>
        </w:rPr>
        <w:t>pengalaman</w:t>
      </w:r>
      <w:proofErr w:type="spellEnd"/>
      <w:r w:rsidRPr="00B9781A">
        <w:rPr>
          <w:rFonts w:cs="Times New Roman"/>
          <w:sz w:val="22"/>
          <w:szCs w:val="22"/>
          <w:lang w:val="en-US"/>
        </w:rPr>
        <w:t>/</w:t>
      </w:r>
      <w:proofErr w:type="spellStart"/>
      <w:r w:rsidRPr="00B9781A">
        <w:rPr>
          <w:rFonts w:cs="Times New Roman"/>
          <w:sz w:val="22"/>
          <w:szCs w:val="22"/>
          <w:lang w:val="en-US"/>
        </w:rPr>
        <w:t>pengetahuan</w:t>
      </w:r>
      <w:proofErr w:type="spellEnd"/>
      <w:r w:rsidRPr="00B9781A">
        <w:rPr>
          <w:rFonts w:cs="Times New Roman"/>
          <w:sz w:val="22"/>
          <w:szCs w:val="22"/>
          <w:lang w:val="en-US"/>
        </w:rPr>
        <w:t xml:space="preserve"> </w:t>
      </w:r>
      <w:proofErr w:type="spellStart"/>
      <w:r w:rsidRPr="00B9781A">
        <w:rPr>
          <w:rFonts w:cs="Times New Roman"/>
          <w:sz w:val="22"/>
          <w:szCs w:val="22"/>
          <w:lang w:val="en-US"/>
        </w:rPr>
        <w:t>tentang</w:t>
      </w:r>
      <w:proofErr w:type="spellEnd"/>
      <w:r w:rsidRPr="00B9781A">
        <w:rPr>
          <w:rFonts w:cs="Times New Roman"/>
          <w:sz w:val="22"/>
          <w:szCs w:val="22"/>
          <w:lang w:val="en-US"/>
        </w:rPr>
        <w:t xml:space="preserve">: </w:t>
      </w:r>
      <w:proofErr w:type="spellStart"/>
      <w:r w:rsidRPr="00B9781A">
        <w:rPr>
          <w:rFonts w:cs="Times New Roman"/>
          <w:sz w:val="22"/>
          <w:szCs w:val="22"/>
          <w:lang w:val="en-US"/>
        </w:rPr>
        <w:t>panjang</w:t>
      </w:r>
      <w:proofErr w:type="spellEnd"/>
      <w:r w:rsidRPr="00B9781A">
        <w:rPr>
          <w:rFonts w:cs="Times New Roman"/>
          <w:sz w:val="22"/>
          <w:szCs w:val="22"/>
          <w:lang w:val="en-US"/>
        </w:rPr>
        <w:t xml:space="preserve"> </w:t>
      </w:r>
      <w:proofErr w:type="spellStart"/>
      <w:r w:rsidRPr="00B9781A">
        <w:rPr>
          <w:rFonts w:cs="Times New Roman"/>
          <w:sz w:val="22"/>
          <w:szCs w:val="22"/>
          <w:lang w:val="en-US"/>
        </w:rPr>
        <w:t>sisi</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besar</w:t>
      </w:r>
      <w:proofErr w:type="spellEnd"/>
      <w:r w:rsidRPr="00B9781A">
        <w:rPr>
          <w:rFonts w:cs="Times New Roman"/>
          <w:sz w:val="22"/>
          <w:szCs w:val="22"/>
          <w:lang w:val="en-US"/>
        </w:rPr>
        <w:t xml:space="preserve"> </w:t>
      </w:r>
      <w:proofErr w:type="spellStart"/>
      <w:r w:rsidRPr="00B9781A">
        <w:rPr>
          <w:rFonts w:cs="Times New Roman"/>
          <w:sz w:val="22"/>
          <w:szCs w:val="22"/>
          <w:lang w:val="en-US"/>
        </w:rPr>
        <w:t>suduit</w:t>
      </w:r>
      <w:proofErr w:type="spellEnd"/>
      <w:r w:rsidRPr="00B9781A">
        <w:rPr>
          <w:rFonts w:cs="Times New Roman"/>
          <w:sz w:val="22"/>
          <w:szCs w:val="22"/>
          <w:lang w:val="en-US"/>
        </w:rPr>
        <w:t xml:space="preserve">, </w:t>
      </w:r>
      <w:proofErr w:type="spellStart"/>
      <w:r w:rsidRPr="00B9781A">
        <w:rPr>
          <w:rFonts w:cs="Times New Roman"/>
          <w:sz w:val="22"/>
          <w:szCs w:val="22"/>
          <w:lang w:val="en-US"/>
        </w:rPr>
        <w:t>menghitung</w:t>
      </w:r>
      <w:proofErr w:type="spellEnd"/>
      <w:r w:rsidRPr="00B9781A">
        <w:rPr>
          <w:rFonts w:cs="Times New Roman"/>
          <w:sz w:val="22"/>
          <w:szCs w:val="22"/>
          <w:lang w:val="en-US"/>
        </w:rPr>
        <w:t xml:space="preserve"> </w:t>
      </w:r>
      <w:proofErr w:type="spellStart"/>
      <w:r w:rsidRPr="00B9781A">
        <w:rPr>
          <w:rFonts w:cs="Times New Roman"/>
          <w:sz w:val="22"/>
          <w:szCs w:val="22"/>
          <w:lang w:val="en-US"/>
        </w:rPr>
        <w:t>keliling</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luas</w:t>
      </w:r>
      <w:proofErr w:type="spellEnd"/>
      <w:r w:rsidRPr="00B9781A">
        <w:rPr>
          <w:rFonts w:cs="Times New Roman"/>
          <w:sz w:val="22"/>
          <w:szCs w:val="22"/>
          <w:lang w:val="en-US"/>
        </w:rPr>
        <w:t xml:space="preserve"> </w:t>
      </w:r>
      <w:proofErr w:type="spellStart"/>
      <w:r w:rsidRPr="00B9781A">
        <w:rPr>
          <w:rFonts w:cs="Times New Roman"/>
          <w:sz w:val="22"/>
          <w:szCs w:val="22"/>
          <w:lang w:val="en-US"/>
        </w:rPr>
        <w:t>segitiga</w:t>
      </w:r>
      <w:proofErr w:type="spellEnd"/>
      <w:r w:rsidRPr="00B9781A">
        <w:rPr>
          <w:rFonts w:cs="Times New Roman"/>
          <w:sz w:val="22"/>
          <w:szCs w:val="22"/>
          <w:lang w:val="en-US"/>
        </w:rPr>
        <w:t xml:space="preserve">. </w:t>
      </w:r>
      <w:proofErr w:type="spell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membagi</w:t>
      </w:r>
      <w:proofErr w:type="spellEnd"/>
      <w:r w:rsidRPr="00B9781A">
        <w:rPr>
          <w:rFonts w:cs="Times New Roman"/>
          <w:sz w:val="22"/>
          <w:szCs w:val="22"/>
          <w:lang w:val="en-US"/>
        </w:rPr>
        <w:t xml:space="preserve"> </w:t>
      </w:r>
      <w:proofErr w:type="spellStart"/>
      <w:r w:rsidRPr="00B9781A">
        <w:rPr>
          <w:rFonts w:cs="Times New Roman"/>
          <w:sz w:val="22"/>
          <w:szCs w:val="22"/>
          <w:lang w:val="en-US"/>
        </w:rPr>
        <w:t>mahasiswa</w:t>
      </w:r>
      <w:proofErr w:type="spellEnd"/>
      <w:r w:rsidRPr="00B9781A">
        <w:rPr>
          <w:rFonts w:cs="Times New Roman"/>
          <w:sz w:val="22"/>
          <w:szCs w:val="22"/>
          <w:lang w:val="en-US"/>
        </w:rPr>
        <w:t xml:space="preserve"> </w:t>
      </w:r>
      <w:proofErr w:type="spellStart"/>
      <w:r w:rsidRPr="00B9781A">
        <w:rPr>
          <w:rFonts w:cs="Times New Roman"/>
          <w:sz w:val="22"/>
          <w:szCs w:val="22"/>
          <w:lang w:val="en-US"/>
        </w:rPr>
        <w:t>dalam</w:t>
      </w:r>
      <w:proofErr w:type="spellEnd"/>
      <w:r w:rsidRPr="00B9781A">
        <w:rPr>
          <w:rFonts w:cs="Times New Roman"/>
          <w:sz w:val="22"/>
          <w:szCs w:val="22"/>
          <w:lang w:val="en-US"/>
        </w:rPr>
        <w:t xml:space="preserve"> </w:t>
      </w:r>
      <w:proofErr w:type="spellStart"/>
      <w:r w:rsidRPr="00B9781A">
        <w:rPr>
          <w:rFonts w:cs="Times New Roman"/>
          <w:sz w:val="22"/>
          <w:szCs w:val="22"/>
          <w:lang w:val="en-US"/>
        </w:rPr>
        <w:t>beberapa</w:t>
      </w:r>
      <w:proofErr w:type="spellEnd"/>
      <w:r w:rsidRPr="00B9781A">
        <w:rPr>
          <w:rFonts w:cs="Times New Roman"/>
          <w:sz w:val="22"/>
          <w:szCs w:val="22"/>
          <w:lang w:val="en-US"/>
        </w:rPr>
        <w:t xml:space="preserve"> </w:t>
      </w:r>
      <w:proofErr w:type="spellStart"/>
      <w:r w:rsidRPr="00B9781A">
        <w:rPr>
          <w:rFonts w:cs="Times New Roman"/>
          <w:sz w:val="22"/>
          <w:szCs w:val="22"/>
          <w:lang w:val="en-US"/>
        </w:rPr>
        <w:t>kelompok</w:t>
      </w:r>
      <w:proofErr w:type="spellEnd"/>
      <w:r w:rsidRPr="00B9781A">
        <w:rPr>
          <w:rFonts w:cs="Times New Roman"/>
          <w:sz w:val="22"/>
          <w:szCs w:val="22"/>
          <w:lang w:val="en-US"/>
        </w:rPr>
        <w:t xml:space="preserve"> (</w:t>
      </w:r>
      <w:proofErr w:type="spellStart"/>
      <w:r w:rsidRPr="00B9781A">
        <w:rPr>
          <w:rFonts w:cs="Times New Roman"/>
          <w:sz w:val="22"/>
          <w:szCs w:val="22"/>
          <w:lang w:val="en-US"/>
        </w:rPr>
        <w:t>satu</w:t>
      </w:r>
      <w:proofErr w:type="spellEnd"/>
      <w:r w:rsidRPr="00B9781A">
        <w:rPr>
          <w:rFonts w:cs="Times New Roman"/>
          <w:sz w:val="22"/>
          <w:szCs w:val="22"/>
          <w:lang w:val="en-US"/>
        </w:rPr>
        <w:t xml:space="preserve"> </w:t>
      </w:r>
      <w:proofErr w:type="spellStart"/>
      <w:r w:rsidRPr="00B9781A">
        <w:rPr>
          <w:rFonts w:cs="Times New Roman"/>
          <w:sz w:val="22"/>
          <w:szCs w:val="22"/>
          <w:lang w:val="en-US"/>
        </w:rPr>
        <w:t>kelompok</w:t>
      </w:r>
      <w:proofErr w:type="spellEnd"/>
      <w:r w:rsidRPr="00B9781A">
        <w:rPr>
          <w:rFonts w:cs="Times New Roman"/>
          <w:sz w:val="22"/>
          <w:szCs w:val="22"/>
          <w:lang w:val="en-US"/>
        </w:rPr>
        <w:t xml:space="preserve"> </w:t>
      </w:r>
      <w:proofErr w:type="spellStart"/>
      <w:r w:rsidRPr="00B9781A">
        <w:rPr>
          <w:rFonts w:cs="Times New Roman"/>
          <w:sz w:val="22"/>
          <w:szCs w:val="22"/>
          <w:lang w:val="en-US"/>
        </w:rPr>
        <w:t>terdiri</w:t>
      </w:r>
      <w:proofErr w:type="spellEnd"/>
      <w:r w:rsidRPr="00B9781A">
        <w:rPr>
          <w:rFonts w:cs="Times New Roman"/>
          <w:sz w:val="22"/>
          <w:szCs w:val="22"/>
          <w:lang w:val="en-US"/>
        </w:rPr>
        <w:t xml:space="preserve"> </w:t>
      </w:r>
      <w:proofErr w:type="spellStart"/>
      <w:r w:rsidRPr="00B9781A">
        <w:rPr>
          <w:rFonts w:cs="Times New Roman"/>
          <w:sz w:val="22"/>
          <w:szCs w:val="22"/>
          <w:lang w:val="en-US"/>
        </w:rPr>
        <w:t>dari</w:t>
      </w:r>
      <w:proofErr w:type="spellEnd"/>
      <w:r w:rsidRPr="00B9781A">
        <w:rPr>
          <w:rFonts w:cs="Times New Roman"/>
          <w:sz w:val="22"/>
          <w:szCs w:val="22"/>
          <w:lang w:val="en-US"/>
        </w:rPr>
        <w:t xml:space="preserve"> 3-4 orang) (Breakout room). </w:t>
      </w:r>
      <w:proofErr w:type="spellStart"/>
      <w:r w:rsidRPr="00B9781A">
        <w:rPr>
          <w:rFonts w:cs="Times New Roman"/>
          <w:sz w:val="22"/>
          <w:szCs w:val="22"/>
          <w:lang w:val="en-US"/>
        </w:rPr>
        <w:t>Kemudian</w:t>
      </w:r>
      <w:proofErr w:type="spellEnd"/>
      <w:r w:rsidRPr="00B9781A">
        <w:rPr>
          <w:rFonts w:cs="Times New Roman"/>
          <w:sz w:val="22"/>
          <w:szCs w:val="22"/>
          <w:lang w:val="en-US"/>
        </w:rPr>
        <w:t xml:space="preserve"> </w:t>
      </w:r>
      <w:proofErr w:type="spellStart"/>
      <w:r w:rsidRPr="00B9781A">
        <w:rPr>
          <w:rFonts w:cs="Times New Roman"/>
          <w:sz w:val="22"/>
          <w:szCs w:val="22"/>
          <w:lang w:val="en-US"/>
        </w:rPr>
        <w:t>mahasiswa</w:t>
      </w:r>
      <w:proofErr w:type="spellEnd"/>
      <w:r w:rsidRPr="00B9781A">
        <w:rPr>
          <w:rFonts w:cs="Times New Roman"/>
          <w:sz w:val="22"/>
          <w:szCs w:val="22"/>
          <w:lang w:val="en-US"/>
        </w:rPr>
        <w:t xml:space="preserve"> </w:t>
      </w:r>
      <w:proofErr w:type="spellStart"/>
      <w:r w:rsidRPr="00B9781A">
        <w:rPr>
          <w:rFonts w:cs="Times New Roman"/>
          <w:sz w:val="22"/>
          <w:szCs w:val="22"/>
          <w:lang w:val="en-US"/>
        </w:rPr>
        <w:t>mengamati</w:t>
      </w:r>
      <w:proofErr w:type="spellEnd"/>
      <w:r w:rsidRPr="00B9781A">
        <w:rPr>
          <w:rFonts w:cs="Times New Roman"/>
          <w:sz w:val="22"/>
          <w:szCs w:val="22"/>
          <w:lang w:val="en-US"/>
        </w:rPr>
        <w:t xml:space="preserve"> 2 </w:t>
      </w:r>
      <w:proofErr w:type="spellStart"/>
      <w:r w:rsidRPr="00B9781A">
        <w:rPr>
          <w:rFonts w:cs="Times New Roman"/>
          <w:sz w:val="22"/>
          <w:szCs w:val="22"/>
          <w:lang w:val="en-US"/>
        </w:rPr>
        <w:t>gambar</w:t>
      </w:r>
      <w:proofErr w:type="spellEnd"/>
      <w:r w:rsidRPr="00B9781A">
        <w:rPr>
          <w:rFonts w:cs="Times New Roman"/>
          <w:sz w:val="22"/>
          <w:szCs w:val="22"/>
          <w:lang w:val="en-US"/>
        </w:rPr>
        <w:t xml:space="preserve"> </w:t>
      </w:r>
      <w:proofErr w:type="spellStart"/>
      <w:r w:rsidRPr="00B9781A">
        <w:rPr>
          <w:rFonts w:cs="Times New Roman"/>
          <w:sz w:val="22"/>
          <w:szCs w:val="22"/>
          <w:lang w:val="en-US"/>
        </w:rPr>
        <w:t>segitiga</w:t>
      </w:r>
      <w:proofErr w:type="spellEnd"/>
      <w:r w:rsidRPr="00B9781A">
        <w:rPr>
          <w:rFonts w:cs="Times New Roman"/>
          <w:sz w:val="22"/>
          <w:szCs w:val="22"/>
          <w:lang w:val="en-US"/>
        </w:rPr>
        <w:t xml:space="preserve"> pada LK dan </w:t>
      </w:r>
      <w:proofErr w:type="spellStart"/>
      <w:r w:rsidRPr="00B9781A">
        <w:rPr>
          <w:rFonts w:cs="Times New Roman"/>
          <w:sz w:val="22"/>
          <w:szCs w:val="22"/>
          <w:lang w:val="en-US"/>
        </w:rPr>
        <w:t>meminta</w:t>
      </w:r>
      <w:proofErr w:type="spellEnd"/>
      <w:r w:rsidRPr="00B9781A">
        <w:rPr>
          <w:rFonts w:cs="Times New Roman"/>
          <w:sz w:val="22"/>
          <w:szCs w:val="22"/>
          <w:lang w:val="en-US"/>
        </w:rPr>
        <w:t xml:space="preserve"> </w:t>
      </w:r>
      <w:proofErr w:type="spellStart"/>
      <w:r w:rsidRPr="00B9781A">
        <w:rPr>
          <w:rFonts w:cs="Times New Roman"/>
          <w:sz w:val="22"/>
          <w:szCs w:val="22"/>
          <w:lang w:val="en-US"/>
        </w:rPr>
        <w:t>mahasiswa</w:t>
      </w:r>
      <w:proofErr w:type="spellEnd"/>
      <w:r w:rsidRPr="00B9781A">
        <w:rPr>
          <w:rFonts w:cs="Times New Roman"/>
          <w:sz w:val="22"/>
          <w:szCs w:val="22"/>
          <w:lang w:val="en-US"/>
        </w:rPr>
        <w:t xml:space="preserve"> untuk </w:t>
      </w:r>
      <w:proofErr w:type="spellStart"/>
      <w:r w:rsidRPr="00B9781A">
        <w:rPr>
          <w:rFonts w:cs="Times New Roman"/>
          <w:sz w:val="22"/>
          <w:szCs w:val="22"/>
          <w:lang w:val="en-US"/>
        </w:rPr>
        <w:t>membaca</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memahami</w:t>
      </w:r>
      <w:proofErr w:type="spellEnd"/>
      <w:r w:rsidRPr="00B9781A">
        <w:rPr>
          <w:rFonts w:cs="Times New Roman"/>
          <w:sz w:val="22"/>
          <w:szCs w:val="22"/>
          <w:lang w:val="en-US"/>
        </w:rPr>
        <w:t xml:space="preserve"> </w:t>
      </w:r>
      <w:proofErr w:type="spellStart"/>
      <w:r w:rsidRPr="00B9781A">
        <w:rPr>
          <w:rFonts w:cs="Times New Roman"/>
          <w:sz w:val="22"/>
          <w:szCs w:val="22"/>
          <w:lang w:val="en-US"/>
        </w:rPr>
        <w:t>informasi</w:t>
      </w:r>
      <w:proofErr w:type="spellEnd"/>
      <w:r w:rsidRPr="00B9781A">
        <w:rPr>
          <w:rFonts w:cs="Times New Roman"/>
          <w:sz w:val="22"/>
          <w:szCs w:val="22"/>
          <w:lang w:val="en-US"/>
        </w:rPr>
        <w:t xml:space="preserve"> </w:t>
      </w:r>
      <w:proofErr w:type="spellStart"/>
      <w:r w:rsidRPr="00B9781A">
        <w:rPr>
          <w:rFonts w:cs="Times New Roman"/>
          <w:sz w:val="22"/>
          <w:szCs w:val="22"/>
          <w:lang w:val="en-US"/>
        </w:rPr>
        <w:t>berkaitan</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panjang</w:t>
      </w:r>
      <w:proofErr w:type="spellEnd"/>
      <w:r w:rsidRPr="00B9781A">
        <w:rPr>
          <w:rFonts w:cs="Times New Roman"/>
          <w:sz w:val="22"/>
          <w:szCs w:val="22"/>
          <w:lang w:val="en-US"/>
        </w:rPr>
        <w:t xml:space="preserve"> </w:t>
      </w:r>
      <w:proofErr w:type="spellStart"/>
      <w:r w:rsidRPr="00B9781A">
        <w:rPr>
          <w:rFonts w:cs="Times New Roman"/>
          <w:sz w:val="22"/>
          <w:szCs w:val="22"/>
          <w:lang w:val="en-US"/>
        </w:rPr>
        <w:t>sisi</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besar</w:t>
      </w:r>
      <w:proofErr w:type="spellEnd"/>
      <w:r w:rsidRPr="00B9781A">
        <w:rPr>
          <w:rFonts w:cs="Times New Roman"/>
          <w:sz w:val="22"/>
          <w:szCs w:val="22"/>
          <w:lang w:val="en-US"/>
        </w:rPr>
        <w:t xml:space="preserve"> </w:t>
      </w:r>
      <w:proofErr w:type="spellStart"/>
      <w:r w:rsidRPr="00B9781A">
        <w:rPr>
          <w:rFonts w:cs="Times New Roman"/>
          <w:sz w:val="22"/>
          <w:szCs w:val="22"/>
          <w:lang w:val="en-US"/>
        </w:rPr>
        <w:t>sudut-sudut</w:t>
      </w:r>
      <w:proofErr w:type="spellEnd"/>
      <w:r w:rsidRPr="00B9781A">
        <w:rPr>
          <w:rFonts w:cs="Times New Roman"/>
          <w:sz w:val="22"/>
          <w:szCs w:val="22"/>
          <w:lang w:val="en-US"/>
        </w:rPr>
        <w:t xml:space="preserve"> </w:t>
      </w:r>
      <w:proofErr w:type="spellStart"/>
      <w:r w:rsidRPr="00B9781A">
        <w:rPr>
          <w:rFonts w:cs="Times New Roman"/>
          <w:sz w:val="22"/>
          <w:szCs w:val="22"/>
          <w:lang w:val="en-US"/>
        </w:rPr>
        <w:t>dalam</w:t>
      </w:r>
      <w:proofErr w:type="spellEnd"/>
      <w:r w:rsidRPr="00B9781A">
        <w:rPr>
          <w:rFonts w:cs="Times New Roman"/>
          <w:sz w:val="22"/>
          <w:szCs w:val="22"/>
          <w:lang w:val="en-US"/>
        </w:rPr>
        <w:t xml:space="preserve"> </w:t>
      </w:r>
      <w:proofErr w:type="spellStart"/>
      <w:r w:rsidRPr="00B9781A">
        <w:rPr>
          <w:rFonts w:cs="Times New Roman"/>
          <w:sz w:val="22"/>
          <w:szCs w:val="22"/>
          <w:lang w:val="en-US"/>
        </w:rPr>
        <w:t>segitiga</w:t>
      </w:r>
      <w:proofErr w:type="spellEnd"/>
      <w:r w:rsidRPr="00B9781A">
        <w:rPr>
          <w:rFonts w:cs="Times New Roman"/>
          <w:sz w:val="22"/>
          <w:szCs w:val="22"/>
          <w:lang w:val="en-US"/>
        </w:rPr>
        <w:t xml:space="preserve"> (</w:t>
      </w:r>
      <w:proofErr w:type="spellStart"/>
      <w:r w:rsidRPr="00B9781A">
        <w:rPr>
          <w:rFonts w:cs="Times New Roman"/>
          <w:sz w:val="22"/>
          <w:szCs w:val="22"/>
          <w:lang w:val="en-US"/>
        </w:rPr>
        <w:t>informasi</w:t>
      </w:r>
      <w:proofErr w:type="spellEnd"/>
      <w:r w:rsidRPr="00B9781A">
        <w:rPr>
          <w:rFonts w:cs="Times New Roman"/>
          <w:sz w:val="22"/>
          <w:szCs w:val="22"/>
          <w:lang w:val="en-US"/>
        </w:rPr>
        <w:t xml:space="preserve"> </w:t>
      </w:r>
      <w:proofErr w:type="spellStart"/>
      <w:r w:rsidRPr="00B9781A">
        <w:rPr>
          <w:rFonts w:cs="Times New Roman"/>
          <w:sz w:val="22"/>
          <w:szCs w:val="22"/>
          <w:lang w:val="en-US"/>
        </w:rPr>
        <w:t>ada</w:t>
      </w:r>
      <w:proofErr w:type="spellEnd"/>
      <w:r w:rsidRPr="00B9781A">
        <w:rPr>
          <w:rFonts w:cs="Times New Roman"/>
          <w:sz w:val="22"/>
          <w:szCs w:val="22"/>
          <w:lang w:val="en-US"/>
        </w:rPr>
        <w:t xml:space="preserve"> pada LK), </w:t>
      </w:r>
      <w:proofErr w:type="spellStart"/>
      <w:r w:rsidRPr="00B9781A">
        <w:rPr>
          <w:rFonts w:cs="Times New Roman"/>
          <w:sz w:val="22"/>
          <w:szCs w:val="22"/>
          <w:lang w:val="en-US"/>
        </w:rPr>
        <w:t>selanjutnya</w:t>
      </w:r>
      <w:proofErr w:type="spellEnd"/>
      <w:r w:rsidRPr="00B9781A">
        <w:rPr>
          <w:rFonts w:cs="Times New Roman"/>
          <w:sz w:val="22"/>
          <w:szCs w:val="22"/>
          <w:lang w:val="en-US"/>
        </w:rPr>
        <w:t xml:space="preserve"> </w:t>
      </w:r>
      <w:proofErr w:type="spellStart"/>
      <w:r w:rsidRPr="00B9781A">
        <w:rPr>
          <w:rFonts w:cs="Times New Roman"/>
          <w:sz w:val="22"/>
          <w:szCs w:val="22"/>
          <w:lang w:val="en-US"/>
        </w:rPr>
        <w:t>mahasiswa</w:t>
      </w:r>
      <w:proofErr w:type="spellEnd"/>
      <w:r w:rsidRPr="00B9781A">
        <w:rPr>
          <w:rFonts w:cs="Times New Roman"/>
          <w:sz w:val="22"/>
          <w:szCs w:val="22"/>
          <w:lang w:val="en-US"/>
        </w:rPr>
        <w:t xml:space="preserve"> </w:t>
      </w:r>
      <w:proofErr w:type="spellStart"/>
      <w:r w:rsidRPr="00B9781A">
        <w:rPr>
          <w:rFonts w:cs="Times New Roman"/>
          <w:sz w:val="22"/>
          <w:szCs w:val="22"/>
          <w:lang w:val="en-US"/>
        </w:rPr>
        <w:t>diminta</w:t>
      </w:r>
      <w:proofErr w:type="spellEnd"/>
      <w:r w:rsidRPr="00B9781A">
        <w:rPr>
          <w:rFonts w:cs="Times New Roman"/>
          <w:sz w:val="22"/>
          <w:szCs w:val="22"/>
          <w:lang w:val="en-US"/>
        </w:rPr>
        <w:t xml:space="preserve"> untuk </w:t>
      </w:r>
      <w:proofErr w:type="spellStart"/>
      <w:r w:rsidRPr="00B9781A">
        <w:rPr>
          <w:rFonts w:cs="Times New Roman"/>
          <w:sz w:val="22"/>
          <w:szCs w:val="22"/>
          <w:lang w:val="en-US"/>
        </w:rPr>
        <w:t>membaca</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memahami</w:t>
      </w:r>
      <w:proofErr w:type="spellEnd"/>
      <w:r w:rsidRPr="00B9781A">
        <w:rPr>
          <w:rFonts w:cs="Times New Roman"/>
          <w:sz w:val="22"/>
          <w:szCs w:val="22"/>
          <w:lang w:val="en-US"/>
        </w:rPr>
        <w:t xml:space="preserve"> </w:t>
      </w:r>
      <w:proofErr w:type="spellStart"/>
      <w:r w:rsidRPr="00B9781A">
        <w:rPr>
          <w:rFonts w:cs="Times New Roman"/>
          <w:sz w:val="22"/>
          <w:szCs w:val="22"/>
          <w:lang w:val="en-US"/>
        </w:rPr>
        <w:t>informasi</w:t>
      </w:r>
      <w:proofErr w:type="spellEnd"/>
      <w:r w:rsidRPr="00B9781A">
        <w:rPr>
          <w:rFonts w:cs="Times New Roman"/>
          <w:sz w:val="22"/>
          <w:szCs w:val="22"/>
          <w:lang w:val="en-US"/>
        </w:rPr>
        <w:t xml:space="preserve"> </w:t>
      </w:r>
      <w:proofErr w:type="spellStart"/>
      <w:r w:rsidRPr="00B9781A">
        <w:rPr>
          <w:rFonts w:cs="Times New Roman"/>
          <w:sz w:val="22"/>
          <w:szCs w:val="22"/>
          <w:lang w:val="en-US"/>
        </w:rPr>
        <w:t>berkaitan</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luas</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keliling</w:t>
      </w:r>
      <w:proofErr w:type="spellEnd"/>
      <w:r w:rsidRPr="00B9781A">
        <w:rPr>
          <w:rFonts w:cs="Times New Roman"/>
          <w:sz w:val="22"/>
          <w:szCs w:val="22"/>
          <w:lang w:val="en-US"/>
        </w:rPr>
        <w:t xml:space="preserve"> </w:t>
      </w:r>
      <w:proofErr w:type="spellStart"/>
      <w:r w:rsidRPr="00B9781A">
        <w:rPr>
          <w:rFonts w:cs="Times New Roman"/>
          <w:sz w:val="22"/>
          <w:szCs w:val="22"/>
          <w:lang w:val="en-US"/>
        </w:rPr>
        <w:t>segitiga</w:t>
      </w:r>
      <w:proofErr w:type="spellEnd"/>
      <w:r w:rsidRPr="00B9781A">
        <w:rPr>
          <w:rFonts w:cs="Times New Roman"/>
          <w:sz w:val="22"/>
          <w:szCs w:val="22"/>
          <w:lang w:val="en-US"/>
        </w:rPr>
        <w:t xml:space="preserve"> (</w:t>
      </w:r>
      <w:proofErr w:type="spellStart"/>
      <w:r w:rsidRPr="00B9781A">
        <w:rPr>
          <w:rFonts w:cs="Times New Roman"/>
          <w:sz w:val="22"/>
          <w:szCs w:val="22"/>
          <w:lang w:val="en-US"/>
        </w:rPr>
        <w:t>informasi</w:t>
      </w:r>
      <w:proofErr w:type="spellEnd"/>
      <w:r w:rsidRPr="00B9781A">
        <w:rPr>
          <w:rFonts w:cs="Times New Roman"/>
          <w:sz w:val="22"/>
          <w:szCs w:val="22"/>
          <w:lang w:val="en-US"/>
        </w:rPr>
        <w:t xml:space="preserve"> </w:t>
      </w:r>
      <w:proofErr w:type="spellStart"/>
      <w:r w:rsidRPr="00B9781A">
        <w:rPr>
          <w:rFonts w:cs="Times New Roman"/>
          <w:sz w:val="22"/>
          <w:szCs w:val="22"/>
          <w:lang w:val="en-US"/>
        </w:rPr>
        <w:t>ada</w:t>
      </w:r>
      <w:proofErr w:type="spellEnd"/>
      <w:r w:rsidRPr="00B9781A">
        <w:rPr>
          <w:rFonts w:cs="Times New Roman"/>
          <w:sz w:val="22"/>
          <w:szCs w:val="22"/>
          <w:lang w:val="en-US"/>
        </w:rPr>
        <w:t xml:space="preserve"> pada LK)</w:t>
      </w:r>
    </w:p>
    <w:p w14:paraId="6F334A32" w14:textId="77777777" w:rsidR="00B9781A" w:rsidRPr="00B9781A" w:rsidRDefault="00B9781A" w:rsidP="00B9781A">
      <w:pPr>
        <w:pStyle w:val="ListParagraph"/>
        <w:ind w:left="426" w:firstLine="294"/>
        <w:rPr>
          <w:rFonts w:cs="Times New Roman"/>
          <w:sz w:val="22"/>
          <w:szCs w:val="22"/>
          <w:lang w:val="en-US"/>
        </w:rPr>
      </w:pPr>
    </w:p>
    <w:p w14:paraId="1DB24B04" w14:textId="77777777" w:rsidR="00B9781A" w:rsidRPr="00B9781A" w:rsidRDefault="00B9781A" w:rsidP="00B9781A">
      <w:pPr>
        <w:pStyle w:val="ListParagraph"/>
        <w:numPr>
          <w:ilvl w:val="0"/>
          <w:numId w:val="8"/>
        </w:numPr>
        <w:ind w:left="426"/>
        <w:rPr>
          <w:rFonts w:cs="Times New Roman"/>
          <w:sz w:val="22"/>
          <w:szCs w:val="22"/>
          <w:lang w:val="en-US"/>
        </w:rPr>
      </w:pPr>
      <w:proofErr w:type="spellStart"/>
      <w:r w:rsidRPr="00B9781A">
        <w:rPr>
          <w:rFonts w:cs="Times New Roman"/>
          <w:sz w:val="22"/>
          <w:szCs w:val="22"/>
          <w:lang w:val="en-US"/>
        </w:rPr>
        <w:t>Interaksi</w:t>
      </w:r>
      <w:proofErr w:type="spellEnd"/>
    </w:p>
    <w:p w14:paraId="5BF48CD4" w14:textId="77777777" w:rsidR="00B9781A" w:rsidRPr="00B9781A" w:rsidRDefault="00B9781A" w:rsidP="00B9781A">
      <w:pPr>
        <w:pStyle w:val="ListParagraph"/>
        <w:ind w:left="426" w:firstLine="425"/>
        <w:rPr>
          <w:rFonts w:cs="Times New Roman"/>
          <w:sz w:val="22"/>
          <w:szCs w:val="22"/>
          <w:lang w:val="en-US"/>
        </w:rPr>
      </w:pPr>
      <w:proofErr w:type="spellStart"/>
      <w:r w:rsidRPr="00B9781A">
        <w:rPr>
          <w:rFonts w:cs="Times New Roman"/>
          <w:sz w:val="22"/>
          <w:szCs w:val="22"/>
          <w:lang w:val="en-US"/>
        </w:rPr>
        <w:t>Mahasiswa</w:t>
      </w:r>
      <w:proofErr w:type="spellEnd"/>
      <w:r w:rsidRPr="00B9781A">
        <w:rPr>
          <w:rFonts w:cs="Times New Roman"/>
          <w:sz w:val="22"/>
          <w:szCs w:val="22"/>
          <w:lang w:val="en-US"/>
        </w:rPr>
        <w:t xml:space="preserve"> </w:t>
      </w:r>
      <w:proofErr w:type="spellStart"/>
      <w:r w:rsidRPr="00B9781A">
        <w:rPr>
          <w:rFonts w:cs="Times New Roman"/>
          <w:sz w:val="22"/>
          <w:szCs w:val="22"/>
          <w:lang w:val="en-US"/>
        </w:rPr>
        <w:t>berdiskusi</w:t>
      </w:r>
      <w:proofErr w:type="spellEnd"/>
      <w:r w:rsidRPr="00B9781A">
        <w:rPr>
          <w:rFonts w:cs="Times New Roman"/>
          <w:sz w:val="22"/>
          <w:szCs w:val="22"/>
          <w:lang w:val="en-US"/>
        </w:rPr>
        <w:t xml:space="preserve"> </w:t>
      </w:r>
      <w:proofErr w:type="spellStart"/>
      <w:r w:rsidRPr="00B9781A">
        <w:rPr>
          <w:rFonts w:cs="Times New Roman"/>
          <w:sz w:val="22"/>
          <w:szCs w:val="22"/>
          <w:lang w:val="en-US"/>
        </w:rPr>
        <w:t>tentang</w:t>
      </w:r>
      <w:proofErr w:type="spellEnd"/>
      <w:r w:rsidRPr="00B9781A">
        <w:rPr>
          <w:rFonts w:cs="Times New Roman"/>
          <w:sz w:val="22"/>
          <w:szCs w:val="22"/>
          <w:lang w:val="en-US"/>
        </w:rPr>
        <w:t xml:space="preserve">: </w:t>
      </w:r>
      <w:proofErr w:type="spellStart"/>
      <w:r w:rsidRPr="00B9781A">
        <w:rPr>
          <w:rFonts w:cs="Times New Roman"/>
          <w:sz w:val="22"/>
          <w:szCs w:val="22"/>
          <w:lang w:val="en-US"/>
        </w:rPr>
        <w:t>panjang</w:t>
      </w:r>
      <w:proofErr w:type="spellEnd"/>
      <w:r w:rsidRPr="00B9781A">
        <w:rPr>
          <w:rFonts w:cs="Times New Roman"/>
          <w:sz w:val="22"/>
          <w:szCs w:val="22"/>
          <w:lang w:val="en-US"/>
        </w:rPr>
        <w:t xml:space="preserve"> </w:t>
      </w:r>
      <w:proofErr w:type="spellStart"/>
      <w:r w:rsidRPr="00B9781A">
        <w:rPr>
          <w:rFonts w:cs="Times New Roman"/>
          <w:sz w:val="22"/>
          <w:szCs w:val="22"/>
          <w:lang w:val="en-US"/>
        </w:rPr>
        <w:t>sisi-sisi</w:t>
      </w:r>
      <w:proofErr w:type="spellEnd"/>
      <w:r w:rsidRPr="00B9781A">
        <w:rPr>
          <w:rFonts w:cs="Times New Roman"/>
          <w:sz w:val="22"/>
          <w:szCs w:val="22"/>
          <w:lang w:val="en-US"/>
        </w:rPr>
        <w:t xml:space="preserve"> </w:t>
      </w:r>
      <w:proofErr w:type="spellStart"/>
      <w:r w:rsidRPr="00B9781A">
        <w:rPr>
          <w:rFonts w:cs="Times New Roman"/>
          <w:sz w:val="22"/>
          <w:szCs w:val="22"/>
          <w:lang w:val="en-US"/>
        </w:rPr>
        <w:t>segitiga</w:t>
      </w:r>
      <w:proofErr w:type="spellEnd"/>
      <w:r w:rsidRPr="00B9781A">
        <w:rPr>
          <w:rFonts w:cs="Times New Roman"/>
          <w:sz w:val="22"/>
          <w:szCs w:val="22"/>
          <w:lang w:val="en-US"/>
        </w:rPr>
        <w:t xml:space="preserve">, </w:t>
      </w:r>
      <w:proofErr w:type="spellStart"/>
      <w:r w:rsidRPr="00B9781A">
        <w:rPr>
          <w:rFonts w:cs="Times New Roman"/>
          <w:sz w:val="22"/>
          <w:szCs w:val="22"/>
          <w:lang w:val="en-US"/>
        </w:rPr>
        <w:t>besar</w:t>
      </w:r>
      <w:proofErr w:type="spellEnd"/>
      <w:r w:rsidRPr="00B9781A">
        <w:rPr>
          <w:rFonts w:cs="Times New Roman"/>
          <w:sz w:val="22"/>
          <w:szCs w:val="22"/>
          <w:lang w:val="en-US"/>
        </w:rPr>
        <w:t xml:space="preserve"> </w:t>
      </w:r>
      <w:proofErr w:type="spellStart"/>
      <w:r w:rsidRPr="00B9781A">
        <w:rPr>
          <w:rFonts w:cs="Times New Roman"/>
          <w:sz w:val="22"/>
          <w:szCs w:val="22"/>
          <w:lang w:val="en-US"/>
        </w:rPr>
        <w:t>sudut-sudut</w:t>
      </w:r>
      <w:proofErr w:type="spellEnd"/>
      <w:r w:rsidRPr="00B9781A">
        <w:rPr>
          <w:rFonts w:cs="Times New Roman"/>
          <w:sz w:val="22"/>
          <w:szCs w:val="22"/>
          <w:lang w:val="en-US"/>
        </w:rPr>
        <w:t xml:space="preserve"> </w:t>
      </w:r>
      <w:proofErr w:type="spellStart"/>
      <w:r w:rsidRPr="00B9781A">
        <w:rPr>
          <w:rFonts w:cs="Times New Roman"/>
          <w:sz w:val="22"/>
          <w:szCs w:val="22"/>
          <w:lang w:val="en-US"/>
        </w:rPr>
        <w:t>segitiga</w:t>
      </w:r>
      <w:proofErr w:type="spellEnd"/>
      <w:r w:rsidRPr="00B9781A">
        <w:rPr>
          <w:rFonts w:cs="Times New Roman"/>
          <w:sz w:val="22"/>
          <w:szCs w:val="22"/>
          <w:lang w:val="en-US"/>
        </w:rPr>
        <w:t xml:space="preserve">, </w:t>
      </w:r>
      <w:proofErr w:type="spellStart"/>
      <w:r w:rsidRPr="00B9781A">
        <w:rPr>
          <w:rFonts w:cs="Times New Roman"/>
          <w:sz w:val="22"/>
          <w:szCs w:val="22"/>
          <w:lang w:val="en-US"/>
        </w:rPr>
        <w:t>langkah-langkah</w:t>
      </w:r>
      <w:proofErr w:type="spellEnd"/>
      <w:r w:rsidRPr="00B9781A">
        <w:rPr>
          <w:rFonts w:cs="Times New Roman"/>
          <w:sz w:val="22"/>
          <w:szCs w:val="22"/>
          <w:lang w:val="en-US"/>
        </w:rPr>
        <w:t xml:space="preserve"> </w:t>
      </w:r>
      <w:proofErr w:type="spellStart"/>
      <w:r w:rsidRPr="00B9781A">
        <w:rPr>
          <w:rFonts w:cs="Times New Roman"/>
          <w:sz w:val="22"/>
          <w:szCs w:val="22"/>
          <w:lang w:val="en-US"/>
        </w:rPr>
        <w:t>menemukan</w:t>
      </w:r>
      <w:proofErr w:type="spellEnd"/>
      <w:r w:rsidRPr="00B9781A">
        <w:rPr>
          <w:rFonts w:cs="Times New Roman"/>
          <w:sz w:val="22"/>
          <w:szCs w:val="22"/>
          <w:lang w:val="en-US"/>
        </w:rPr>
        <w:t xml:space="preserve"> </w:t>
      </w:r>
      <w:proofErr w:type="spellStart"/>
      <w:r w:rsidRPr="00B9781A">
        <w:rPr>
          <w:rFonts w:cs="Times New Roman"/>
          <w:sz w:val="22"/>
          <w:szCs w:val="22"/>
          <w:lang w:val="en-US"/>
        </w:rPr>
        <w:t>panjang</w:t>
      </w:r>
      <w:proofErr w:type="spellEnd"/>
      <w:r w:rsidRPr="00B9781A">
        <w:rPr>
          <w:rFonts w:cs="Times New Roman"/>
          <w:sz w:val="22"/>
          <w:szCs w:val="22"/>
          <w:lang w:val="en-US"/>
        </w:rPr>
        <w:t xml:space="preserve"> </w:t>
      </w:r>
      <w:proofErr w:type="spellStart"/>
      <w:r w:rsidRPr="00B9781A">
        <w:rPr>
          <w:rFonts w:cs="Times New Roman"/>
          <w:sz w:val="22"/>
          <w:szCs w:val="22"/>
          <w:lang w:val="en-US"/>
        </w:rPr>
        <w:t>sisi</w:t>
      </w:r>
      <w:proofErr w:type="spellEnd"/>
      <w:r w:rsidRPr="00B9781A">
        <w:rPr>
          <w:rFonts w:cs="Times New Roman"/>
          <w:sz w:val="22"/>
          <w:szCs w:val="22"/>
          <w:lang w:val="en-US"/>
        </w:rPr>
        <w:t xml:space="preserve"> </w:t>
      </w:r>
      <w:proofErr w:type="spellStart"/>
      <w:r w:rsidRPr="00B9781A">
        <w:rPr>
          <w:rFonts w:cs="Times New Roman"/>
          <w:sz w:val="22"/>
          <w:szCs w:val="22"/>
          <w:lang w:val="en-US"/>
        </w:rPr>
        <w:t>segitiga</w:t>
      </w:r>
      <w:proofErr w:type="spellEnd"/>
      <w:r w:rsidRPr="00B9781A">
        <w:rPr>
          <w:rFonts w:cs="Times New Roman"/>
          <w:sz w:val="22"/>
          <w:szCs w:val="22"/>
          <w:lang w:val="en-US"/>
        </w:rPr>
        <w:t xml:space="preserve">, </w:t>
      </w:r>
      <w:proofErr w:type="spellStart"/>
      <w:r w:rsidRPr="00B9781A">
        <w:rPr>
          <w:rFonts w:cs="Times New Roman"/>
          <w:sz w:val="22"/>
          <w:szCs w:val="22"/>
          <w:lang w:val="en-US"/>
        </w:rPr>
        <w:t>langkah-langkah</w:t>
      </w:r>
      <w:proofErr w:type="spellEnd"/>
      <w:r w:rsidRPr="00B9781A">
        <w:rPr>
          <w:rFonts w:cs="Times New Roman"/>
          <w:sz w:val="22"/>
          <w:szCs w:val="22"/>
          <w:lang w:val="en-US"/>
        </w:rPr>
        <w:t xml:space="preserve"> </w:t>
      </w:r>
      <w:proofErr w:type="spellStart"/>
      <w:r w:rsidRPr="00B9781A">
        <w:rPr>
          <w:rFonts w:cs="Times New Roman"/>
          <w:sz w:val="22"/>
          <w:szCs w:val="22"/>
          <w:lang w:val="en-US"/>
        </w:rPr>
        <w:t>menemukan</w:t>
      </w:r>
      <w:proofErr w:type="spellEnd"/>
      <w:r w:rsidRPr="00B9781A">
        <w:rPr>
          <w:rFonts w:cs="Times New Roman"/>
          <w:sz w:val="22"/>
          <w:szCs w:val="22"/>
          <w:lang w:val="en-US"/>
        </w:rPr>
        <w:t xml:space="preserve"> </w:t>
      </w:r>
      <w:proofErr w:type="spellStart"/>
      <w:r w:rsidRPr="00B9781A">
        <w:rPr>
          <w:rFonts w:cs="Times New Roman"/>
          <w:sz w:val="22"/>
          <w:szCs w:val="22"/>
          <w:lang w:val="en-US"/>
        </w:rPr>
        <w:t>besar</w:t>
      </w:r>
      <w:proofErr w:type="spellEnd"/>
      <w:r w:rsidRPr="00B9781A">
        <w:rPr>
          <w:rFonts w:cs="Times New Roman"/>
          <w:sz w:val="22"/>
          <w:szCs w:val="22"/>
          <w:lang w:val="en-US"/>
        </w:rPr>
        <w:t xml:space="preserve"> </w:t>
      </w:r>
      <w:proofErr w:type="spellStart"/>
      <w:r w:rsidRPr="00B9781A">
        <w:rPr>
          <w:rFonts w:cs="Times New Roman"/>
          <w:sz w:val="22"/>
          <w:szCs w:val="22"/>
          <w:lang w:val="en-US"/>
        </w:rPr>
        <w:t>sudut</w:t>
      </w:r>
      <w:proofErr w:type="spellEnd"/>
      <w:r w:rsidRPr="00B9781A">
        <w:rPr>
          <w:rFonts w:cs="Times New Roman"/>
          <w:sz w:val="22"/>
          <w:szCs w:val="22"/>
          <w:lang w:val="en-US"/>
        </w:rPr>
        <w:t xml:space="preserve"> </w:t>
      </w:r>
      <w:proofErr w:type="spellStart"/>
      <w:r w:rsidRPr="00B9781A">
        <w:rPr>
          <w:rFonts w:cs="Times New Roman"/>
          <w:sz w:val="22"/>
          <w:szCs w:val="22"/>
          <w:lang w:val="en-US"/>
        </w:rPr>
        <w:t>segitiga</w:t>
      </w:r>
      <w:proofErr w:type="spellEnd"/>
      <w:r w:rsidRPr="00B9781A">
        <w:rPr>
          <w:rFonts w:cs="Times New Roman"/>
          <w:sz w:val="22"/>
          <w:szCs w:val="22"/>
          <w:lang w:val="en-US"/>
        </w:rPr>
        <w:t xml:space="preserve">, </w:t>
      </w:r>
      <w:proofErr w:type="spellStart"/>
      <w:r w:rsidRPr="00B9781A">
        <w:rPr>
          <w:rFonts w:cs="Times New Roman"/>
          <w:sz w:val="22"/>
          <w:szCs w:val="22"/>
          <w:lang w:val="en-US"/>
        </w:rPr>
        <w:t>langkah-langkah</w:t>
      </w:r>
      <w:proofErr w:type="spellEnd"/>
      <w:r w:rsidRPr="00B9781A">
        <w:rPr>
          <w:rFonts w:cs="Times New Roman"/>
          <w:sz w:val="22"/>
          <w:szCs w:val="22"/>
          <w:lang w:val="en-US"/>
        </w:rPr>
        <w:t xml:space="preserve"> </w:t>
      </w:r>
      <w:proofErr w:type="spellStart"/>
      <w:r w:rsidRPr="00B9781A">
        <w:rPr>
          <w:rFonts w:cs="Times New Roman"/>
          <w:sz w:val="22"/>
          <w:szCs w:val="22"/>
          <w:lang w:val="en-US"/>
        </w:rPr>
        <w:t>menemukan</w:t>
      </w:r>
      <w:proofErr w:type="spellEnd"/>
      <w:r w:rsidRPr="00B9781A">
        <w:rPr>
          <w:rFonts w:cs="Times New Roman"/>
          <w:sz w:val="22"/>
          <w:szCs w:val="22"/>
          <w:lang w:val="en-US"/>
        </w:rPr>
        <w:t xml:space="preserve"> </w:t>
      </w:r>
      <w:proofErr w:type="spellStart"/>
      <w:r w:rsidRPr="00B9781A">
        <w:rPr>
          <w:rFonts w:cs="Times New Roman"/>
          <w:sz w:val="22"/>
          <w:szCs w:val="22"/>
          <w:lang w:val="en-US"/>
        </w:rPr>
        <w:t>keliling</w:t>
      </w:r>
      <w:proofErr w:type="spellEnd"/>
      <w:r w:rsidRPr="00B9781A">
        <w:rPr>
          <w:rFonts w:cs="Times New Roman"/>
          <w:sz w:val="22"/>
          <w:szCs w:val="22"/>
          <w:lang w:val="en-US"/>
        </w:rPr>
        <w:t xml:space="preserve"> </w:t>
      </w:r>
      <w:proofErr w:type="spellStart"/>
      <w:r w:rsidRPr="00B9781A">
        <w:rPr>
          <w:rFonts w:cs="Times New Roman"/>
          <w:sz w:val="22"/>
          <w:szCs w:val="22"/>
          <w:lang w:val="en-US"/>
        </w:rPr>
        <w:t>segitiga</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langkah-langkah</w:t>
      </w:r>
      <w:proofErr w:type="spellEnd"/>
      <w:r w:rsidRPr="00B9781A">
        <w:rPr>
          <w:rFonts w:cs="Times New Roman"/>
          <w:sz w:val="22"/>
          <w:szCs w:val="22"/>
          <w:lang w:val="en-US"/>
        </w:rPr>
        <w:t xml:space="preserve"> </w:t>
      </w:r>
      <w:proofErr w:type="spellStart"/>
      <w:r w:rsidRPr="00B9781A">
        <w:rPr>
          <w:rFonts w:cs="Times New Roman"/>
          <w:sz w:val="22"/>
          <w:szCs w:val="22"/>
          <w:lang w:val="en-US"/>
        </w:rPr>
        <w:t>menemukan</w:t>
      </w:r>
      <w:proofErr w:type="spellEnd"/>
      <w:r w:rsidRPr="00B9781A">
        <w:rPr>
          <w:rFonts w:cs="Times New Roman"/>
          <w:sz w:val="22"/>
          <w:szCs w:val="22"/>
          <w:lang w:val="en-US"/>
        </w:rPr>
        <w:t xml:space="preserve"> </w:t>
      </w:r>
      <w:proofErr w:type="spellStart"/>
      <w:r w:rsidRPr="00B9781A">
        <w:rPr>
          <w:rFonts w:cs="Times New Roman"/>
          <w:sz w:val="22"/>
          <w:szCs w:val="22"/>
          <w:lang w:val="en-US"/>
        </w:rPr>
        <w:t>luas</w:t>
      </w:r>
      <w:proofErr w:type="spellEnd"/>
      <w:r w:rsidRPr="00B9781A">
        <w:rPr>
          <w:rFonts w:cs="Times New Roman"/>
          <w:sz w:val="22"/>
          <w:szCs w:val="22"/>
          <w:lang w:val="en-US"/>
        </w:rPr>
        <w:t xml:space="preserve"> </w:t>
      </w:r>
      <w:proofErr w:type="spellStart"/>
      <w:r w:rsidRPr="00B9781A">
        <w:rPr>
          <w:rFonts w:cs="Times New Roman"/>
          <w:sz w:val="22"/>
          <w:szCs w:val="22"/>
          <w:lang w:val="en-US"/>
        </w:rPr>
        <w:t>segitiga</w:t>
      </w:r>
      <w:proofErr w:type="spellEnd"/>
      <w:r w:rsidRPr="00B9781A">
        <w:rPr>
          <w:rFonts w:cs="Times New Roman"/>
          <w:sz w:val="22"/>
          <w:szCs w:val="22"/>
          <w:lang w:val="en-US"/>
        </w:rPr>
        <w:t xml:space="preserve"> (breakout room; LK 1). </w:t>
      </w:r>
      <w:proofErr w:type="spellStart"/>
      <w:r w:rsidRPr="00B9781A">
        <w:rPr>
          <w:rFonts w:cs="Times New Roman"/>
          <w:sz w:val="22"/>
          <w:szCs w:val="22"/>
          <w:lang w:val="en-US"/>
        </w:rPr>
        <w:t>Berikutnya</w:t>
      </w:r>
      <w:proofErr w:type="spellEnd"/>
      <w:r w:rsidRPr="00B9781A">
        <w:rPr>
          <w:rFonts w:cs="Times New Roman"/>
          <w:sz w:val="22"/>
          <w:szCs w:val="22"/>
          <w:lang w:val="en-US"/>
        </w:rPr>
        <w:t xml:space="preserve"> </w:t>
      </w:r>
      <w:proofErr w:type="spellStart"/>
      <w:r w:rsidRPr="00B9781A">
        <w:rPr>
          <w:rFonts w:cs="Times New Roman"/>
          <w:sz w:val="22"/>
          <w:szCs w:val="22"/>
          <w:lang w:val="en-US"/>
        </w:rPr>
        <w:t>mahasiswa</w:t>
      </w:r>
      <w:proofErr w:type="spellEnd"/>
      <w:r w:rsidRPr="00B9781A">
        <w:rPr>
          <w:rFonts w:cs="Times New Roman"/>
          <w:sz w:val="22"/>
          <w:szCs w:val="22"/>
          <w:lang w:val="en-US"/>
        </w:rPr>
        <w:t xml:space="preserve"> </w:t>
      </w:r>
      <w:proofErr w:type="spellStart"/>
      <w:r w:rsidRPr="00B9781A">
        <w:rPr>
          <w:rFonts w:cs="Times New Roman"/>
          <w:sz w:val="22"/>
          <w:szCs w:val="22"/>
          <w:lang w:val="en-US"/>
        </w:rPr>
        <w:t>berdiskusi</w:t>
      </w:r>
      <w:proofErr w:type="spellEnd"/>
      <w:r w:rsidRPr="00B9781A">
        <w:rPr>
          <w:rFonts w:cs="Times New Roman"/>
          <w:sz w:val="22"/>
          <w:szCs w:val="22"/>
          <w:lang w:val="en-US"/>
        </w:rPr>
        <w:t xml:space="preserve"> </w:t>
      </w:r>
      <w:proofErr w:type="spellStart"/>
      <w:r w:rsidRPr="00B9781A">
        <w:rPr>
          <w:rFonts w:cs="Times New Roman"/>
          <w:sz w:val="22"/>
          <w:szCs w:val="22"/>
          <w:lang w:val="en-US"/>
        </w:rPr>
        <w:t>kembali</w:t>
      </w:r>
      <w:proofErr w:type="spellEnd"/>
      <w:r w:rsidRPr="00B9781A">
        <w:rPr>
          <w:rFonts w:cs="Times New Roman"/>
          <w:sz w:val="22"/>
          <w:szCs w:val="22"/>
          <w:lang w:val="en-US"/>
        </w:rPr>
        <w:t xml:space="preserve"> </w:t>
      </w:r>
      <w:proofErr w:type="spellStart"/>
      <w:r w:rsidRPr="00B9781A">
        <w:rPr>
          <w:rFonts w:cs="Times New Roman"/>
          <w:sz w:val="22"/>
          <w:szCs w:val="22"/>
          <w:lang w:val="en-US"/>
        </w:rPr>
        <w:t>bagaimana</w:t>
      </w:r>
      <w:proofErr w:type="spellEnd"/>
      <w:r w:rsidRPr="00B9781A">
        <w:rPr>
          <w:rFonts w:cs="Times New Roman"/>
          <w:sz w:val="22"/>
          <w:szCs w:val="22"/>
          <w:lang w:val="en-US"/>
        </w:rPr>
        <w:t xml:space="preserve"> </w:t>
      </w:r>
      <w:proofErr w:type="spellStart"/>
      <w:r w:rsidRPr="00B9781A">
        <w:rPr>
          <w:rFonts w:cs="Times New Roman"/>
          <w:sz w:val="22"/>
          <w:szCs w:val="22"/>
          <w:lang w:val="en-US"/>
        </w:rPr>
        <w:t>langkah-langkah</w:t>
      </w:r>
      <w:proofErr w:type="spellEnd"/>
      <w:r w:rsidRPr="00B9781A">
        <w:rPr>
          <w:rFonts w:cs="Times New Roman"/>
          <w:sz w:val="22"/>
          <w:szCs w:val="22"/>
          <w:lang w:val="en-US"/>
        </w:rPr>
        <w:t xml:space="preserve"> </w:t>
      </w:r>
      <w:proofErr w:type="spellStart"/>
      <w:r w:rsidRPr="00B9781A">
        <w:rPr>
          <w:rFonts w:cs="Times New Roman"/>
          <w:sz w:val="22"/>
          <w:szCs w:val="22"/>
          <w:lang w:val="en-US"/>
        </w:rPr>
        <w:t>dalam</w:t>
      </w:r>
      <w:proofErr w:type="spellEnd"/>
      <w:r w:rsidRPr="00B9781A">
        <w:rPr>
          <w:rFonts w:cs="Times New Roman"/>
          <w:sz w:val="22"/>
          <w:szCs w:val="22"/>
          <w:lang w:val="en-US"/>
        </w:rPr>
        <w:t xml:space="preserve"> </w:t>
      </w:r>
      <w:proofErr w:type="spellStart"/>
      <w:r w:rsidRPr="00B9781A">
        <w:rPr>
          <w:rFonts w:cs="Times New Roman"/>
          <w:sz w:val="22"/>
          <w:szCs w:val="22"/>
          <w:lang w:val="en-US"/>
        </w:rPr>
        <w:t>menemukan</w:t>
      </w:r>
      <w:proofErr w:type="spellEnd"/>
      <w:r w:rsidRPr="00B9781A">
        <w:rPr>
          <w:rFonts w:cs="Times New Roman"/>
          <w:sz w:val="22"/>
          <w:szCs w:val="22"/>
          <w:lang w:val="en-US"/>
        </w:rPr>
        <w:t xml:space="preserve"> </w:t>
      </w:r>
      <w:proofErr w:type="spellStart"/>
      <w:r w:rsidRPr="00B9781A">
        <w:rPr>
          <w:rFonts w:cs="Times New Roman"/>
          <w:sz w:val="22"/>
          <w:szCs w:val="22"/>
          <w:lang w:val="en-US"/>
        </w:rPr>
        <w:t>panjang</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besar</w:t>
      </w:r>
      <w:proofErr w:type="spellEnd"/>
      <w:r w:rsidRPr="00B9781A">
        <w:rPr>
          <w:rFonts w:cs="Times New Roman"/>
          <w:sz w:val="22"/>
          <w:szCs w:val="22"/>
          <w:lang w:val="en-US"/>
        </w:rPr>
        <w:t xml:space="preserve"> </w:t>
      </w:r>
      <w:proofErr w:type="spellStart"/>
      <w:r w:rsidRPr="00B9781A">
        <w:rPr>
          <w:rFonts w:cs="Times New Roman"/>
          <w:sz w:val="22"/>
          <w:szCs w:val="22"/>
          <w:lang w:val="en-US"/>
        </w:rPr>
        <w:t>sudut</w:t>
      </w:r>
      <w:proofErr w:type="spellEnd"/>
      <w:r w:rsidRPr="00B9781A">
        <w:rPr>
          <w:rFonts w:cs="Times New Roman"/>
          <w:sz w:val="22"/>
          <w:szCs w:val="22"/>
          <w:lang w:val="en-US"/>
        </w:rPr>
        <w:t xml:space="preserve"> </w:t>
      </w:r>
      <w:proofErr w:type="spellStart"/>
      <w:r w:rsidRPr="00B9781A">
        <w:rPr>
          <w:rFonts w:cs="Times New Roman"/>
          <w:sz w:val="22"/>
          <w:szCs w:val="22"/>
          <w:lang w:val="en-US"/>
        </w:rPr>
        <w:t>segi</w:t>
      </w:r>
      <w:proofErr w:type="spellEnd"/>
      <w:r w:rsidRPr="00B9781A">
        <w:rPr>
          <w:rFonts w:cs="Times New Roman"/>
          <w:sz w:val="22"/>
          <w:szCs w:val="22"/>
          <w:lang w:val="en-US"/>
        </w:rPr>
        <w:t xml:space="preserve">-n (breakout </w:t>
      </w:r>
      <w:proofErr w:type="spellStart"/>
      <w:r w:rsidRPr="00B9781A">
        <w:rPr>
          <w:rFonts w:cs="Times New Roman"/>
          <w:sz w:val="22"/>
          <w:szCs w:val="22"/>
          <w:lang w:val="en-US"/>
        </w:rPr>
        <w:t>romm</w:t>
      </w:r>
      <w:proofErr w:type="spellEnd"/>
      <w:r w:rsidRPr="00B9781A">
        <w:rPr>
          <w:rFonts w:cs="Times New Roman"/>
          <w:sz w:val="22"/>
          <w:szCs w:val="22"/>
          <w:lang w:val="en-US"/>
        </w:rPr>
        <w:t xml:space="preserve">; LK 2). </w:t>
      </w:r>
      <w:proofErr w:type="spellStart"/>
      <w:proofErr w:type="gramStart"/>
      <w:r w:rsidRPr="00B9781A">
        <w:rPr>
          <w:rFonts w:cs="Times New Roman"/>
          <w:sz w:val="22"/>
          <w:szCs w:val="22"/>
          <w:lang w:val="en-US"/>
        </w:rPr>
        <w:t>Dibawah</w:t>
      </w:r>
      <w:proofErr w:type="spellEnd"/>
      <w:r w:rsidRPr="00B9781A">
        <w:rPr>
          <w:rFonts w:cs="Times New Roman"/>
          <w:sz w:val="22"/>
          <w:szCs w:val="22"/>
          <w:lang w:val="en-US"/>
        </w:rPr>
        <w:t xml:space="preserve">  </w:t>
      </w:r>
      <w:proofErr w:type="spellStart"/>
      <w:r w:rsidRPr="00B9781A">
        <w:rPr>
          <w:rFonts w:cs="Times New Roman"/>
          <w:sz w:val="22"/>
          <w:szCs w:val="22"/>
          <w:lang w:val="en-US"/>
        </w:rPr>
        <w:t>pengawasan</w:t>
      </w:r>
      <w:proofErr w:type="spellEnd"/>
      <w:proofErr w:type="gramEnd"/>
      <w:r w:rsidRPr="00B9781A">
        <w:rPr>
          <w:rFonts w:cs="Times New Roman"/>
          <w:sz w:val="22"/>
          <w:szCs w:val="22"/>
          <w:lang w:val="en-US"/>
        </w:rPr>
        <w:t xml:space="preserve"> </w:t>
      </w:r>
      <w:proofErr w:type="spell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pengampu</w:t>
      </w:r>
      <w:proofErr w:type="spellEnd"/>
      <w:r w:rsidRPr="00B9781A">
        <w:rPr>
          <w:rFonts w:cs="Times New Roman"/>
          <w:sz w:val="22"/>
          <w:szCs w:val="22"/>
          <w:lang w:val="en-US"/>
        </w:rPr>
        <w:t xml:space="preserve"> </w:t>
      </w:r>
      <w:proofErr w:type="spellStart"/>
      <w:r w:rsidRPr="00B9781A">
        <w:rPr>
          <w:rFonts w:cs="Times New Roman"/>
          <w:sz w:val="22"/>
          <w:szCs w:val="22"/>
          <w:lang w:val="en-US"/>
        </w:rPr>
        <w:t>mata</w:t>
      </w:r>
      <w:proofErr w:type="spellEnd"/>
      <w:r w:rsidRPr="00B9781A">
        <w:rPr>
          <w:rFonts w:cs="Times New Roman"/>
          <w:sz w:val="22"/>
          <w:szCs w:val="22"/>
          <w:lang w:val="en-US"/>
        </w:rPr>
        <w:t xml:space="preserve"> </w:t>
      </w:r>
      <w:proofErr w:type="spellStart"/>
      <w:r w:rsidRPr="00B9781A">
        <w:rPr>
          <w:rFonts w:cs="Times New Roman"/>
          <w:sz w:val="22"/>
          <w:szCs w:val="22"/>
          <w:lang w:val="en-US"/>
        </w:rPr>
        <w:t>kuliah</w:t>
      </w:r>
      <w:proofErr w:type="spellEnd"/>
      <w:r w:rsidRPr="00B9781A">
        <w:rPr>
          <w:rFonts w:cs="Times New Roman"/>
          <w:sz w:val="22"/>
          <w:szCs w:val="22"/>
          <w:lang w:val="en-US"/>
        </w:rPr>
        <w:t>.</w:t>
      </w:r>
    </w:p>
    <w:p w14:paraId="4FCB7995" w14:textId="77777777" w:rsidR="00B9781A" w:rsidRPr="00B9781A" w:rsidRDefault="00B9781A" w:rsidP="00B9781A">
      <w:pPr>
        <w:pStyle w:val="ListParagraph"/>
        <w:ind w:left="426" w:firstLine="425"/>
        <w:rPr>
          <w:rFonts w:cs="Times New Roman"/>
          <w:sz w:val="22"/>
          <w:szCs w:val="22"/>
          <w:lang w:val="en-US"/>
        </w:rPr>
      </w:pPr>
      <w:r w:rsidRPr="00B9781A">
        <w:rPr>
          <w:rFonts w:cs="Times New Roman"/>
          <w:sz w:val="22"/>
          <w:szCs w:val="22"/>
          <w:lang w:val="en-US"/>
        </w:rPr>
        <w:t xml:space="preserve"> </w:t>
      </w:r>
    </w:p>
    <w:p w14:paraId="4C04176E" w14:textId="77777777" w:rsidR="00B9781A" w:rsidRPr="00B9781A" w:rsidRDefault="00B9781A" w:rsidP="00B9781A">
      <w:pPr>
        <w:pStyle w:val="ListParagraph"/>
        <w:numPr>
          <w:ilvl w:val="0"/>
          <w:numId w:val="8"/>
        </w:numPr>
        <w:ind w:left="426"/>
        <w:rPr>
          <w:rFonts w:cs="Times New Roman"/>
          <w:sz w:val="22"/>
          <w:szCs w:val="22"/>
          <w:lang w:val="en-US"/>
        </w:rPr>
      </w:pPr>
      <w:proofErr w:type="spellStart"/>
      <w:r w:rsidRPr="00B9781A">
        <w:rPr>
          <w:rFonts w:cs="Times New Roman"/>
          <w:sz w:val="22"/>
          <w:szCs w:val="22"/>
          <w:lang w:val="en-US"/>
        </w:rPr>
        <w:t>Komunikasi</w:t>
      </w:r>
      <w:proofErr w:type="spellEnd"/>
    </w:p>
    <w:p w14:paraId="5403A9AE" w14:textId="77777777" w:rsidR="00B9781A" w:rsidRPr="00B9781A" w:rsidRDefault="00B9781A" w:rsidP="00B9781A">
      <w:pPr>
        <w:pStyle w:val="ListParagraph"/>
        <w:ind w:left="426" w:firstLine="425"/>
        <w:rPr>
          <w:rFonts w:cs="Times New Roman"/>
          <w:sz w:val="22"/>
          <w:szCs w:val="22"/>
          <w:lang w:val="en-US"/>
        </w:rPr>
      </w:pPr>
      <w:proofErr w:type="spellStart"/>
      <w:r w:rsidRPr="00B9781A">
        <w:rPr>
          <w:rFonts w:cs="Times New Roman"/>
          <w:sz w:val="22"/>
          <w:szCs w:val="22"/>
          <w:lang w:val="en-US"/>
        </w:rPr>
        <w:t>Kemudian</w:t>
      </w:r>
      <w:proofErr w:type="spellEnd"/>
      <w:r w:rsidRPr="00B9781A">
        <w:rPr>
          <w:rFonts w:cs="Times New Roman"/>
          <w:sz w:val="22"/>
          <w:szCs w:val="22"/>
          <w:lang w:val="en-US"/>
        </w:rPr>
        <w:t xml:space="preserve"> </w:t>
      </w:r>
      <w:proofErr w:type="spell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mempersilahkan</w:t>
      </w:r>
      <w:proofErr w:type="spellEnd"/>
      <w:r w:rsidRPr="00B9781A">
        <w:rPr>
          <w:rFonts w:cs="Times New Roman"/>
          <w:sz w:val="22"/>
          <w:szCs w:val="22"/>
          <w:lang w:val="en-US"/>
        </w:rPr>
        <w:t xml:space="preserve"> </w:t>
      </w:r>
      <w:proofErr w:type="spellStart"/>
      <w:r w:rsidRPr="00B9781A">
        <w:rPr>
          <w:rFonts w:cs="Times New Roman"/>
          <w:sz w:val="22"/>
          <w:szCs w:val="22"/>
          <w:lang w:val="en-US"/>
        </w:rPr>
        <w:t>setiap</w:t>
      </w:r>
      <w:proofErr w:type="spellEnd"/>
      <w:r w:rsidRPr="00B9781A">
        <w:rPr>
          <w:rFonts w:cs="Times New Roman"/>
          <w:sz w:val="22"/>
          <w:szCs w:val="22"/>
          <w:lang w:val="en-US"/>
        </w:rPr>
        <w:t xml:space="preserve"> </w:t>
      </w:r>
      <w:proofErr w:type="spellStart"/>
      <w:r w:rsidRPr="00B9781A">
        <w:rPr>
          <w:rFonts w:cs="Times New Roman"/>
          <w:sz w:val="22"/>
          <w:szCs w:val="22"/>
          <w:lang w:val="en-US"/>
        </w:rPr>
        <w:t>kelompok</w:t>
      </w:r>
      <w:proofErr w:type="spellEnd"/>
      <w:r w:rsidRPr="00B9781A">
        <w:rPr>
          <w:rFonts w:cs="Times New Roman"/>
          <w:sz w:val="22"/>
          <w:szCs w:val="22"/>
          <w:lang w:val="en-US"/>
        </w:rPr>
        <w:t xml:space="preserve"> untuk </w:t>
      </w:r>
      <w:proofErr w:type="spellStart"/>
      <w:r w:rsidRPr="00B9781A">
        <w:rPr>
          <w:rFonts w:cs="Times New Roman"/>
          <w:sz w:val="22"/>
          <w:szCs w:val="22"/>
          <w:lang w:val="en-US"/>
        </w:rPr>
        <w:t>mejelaskan</w:t>
      </w:r>
      <w:proofErr w:type="spellEnd"/>
      <w:r w:rsidRPr="00B9781A">
        <w:rPr>
          <w:rFonts w:cs="Times New Roman"/>
          <w:sz w:val="22"/>
          <w:szCs w:val="22"/>
          <w:lang w:val="en-US"/>
        </w:rPr>
        <w:t xml:space="preserve"> </w:t>
      </w:r>
      <w:proofErr w:type="spellStart"/>
      <w:r w:rsidRPr="00B9781A">
        <w:rPr>
          <w:rFonts w:cs="Times New Roman"/>
          <w:sz w:val="22"/>
          <w:szCs w:val="22"/>
          <w:lang w:val="en-US"/>
        </w:rPr>
        <w:t>hasil</w:t>
      </w:r>
      <w:proofErr w:type="spellEnd"/>
      <w:r w:rsidRPr="00B9781A">
        <w:rPr>
          <w:rFonts w:cs="Times New Roman"/>
          <w:sz w:val="22"/>
          <w:szCs w:val="22"/>
          <w:lang w:val="en-US"/>
        </w:rPr>
        <w:t xml:space="preserve"> </w:t>
      </w:r>
      <w:proofErr w:type="spellStart"/>
      <w:r w:rsidRPr="00B9781A">
        <w:rPr>
          <w:rFonts w:cs="Times New Roman"/>
          <w:sz w:val="22"/>
          <w:szCs w:val="22"/>
          <w:lang w:val="en-US"/>
        </w:rPr>
        <w:t>diskusinya</w:t>
      </w:r>
      <w:proofErr w:type="spellEnd"/>
      <w:r w:rsidRPr="00B9781A">
        <w:rPr>
          <w:rFonts w:cs="Times New Roman"/>
          <w:sz w:val="22"/>
          <w:szCs w:val="22"/>
          <w:lang w:val="en-US"/>
        </w:rPr>
        <w:t xml:space="preserve"> </w:t>
      </w:r>
      <w:proofErr w:type="spellStart"/>
      <w:r w:rsidRPr="00B9781A">
        <w:rPr>
          <w:rFonts w:cs="Times New Roman"/>
          <w:sz w:val="22"/>
          <w:szCs w:val="22"/>
          <w:lang w:val="en-US"/>
        </w:rPr>
        <w:t>secara</w:t>
      </w:r>
      <w:proofErr w:type="spellEnd"/>
      <w:r w:rsidRPr="00B9781A">
        <w:rPr>
          <w:rFonts w:cs="Times New Roman"/>
          <w:sz w:val="22"/>
          <w:szCs w:val="22"/>
          <w:lang w:val="en-US"/>
        </w:rPr>
        <w:t xml:space="preserve"> </w:t>
      </w:r>
      <w:proofErr w:type="spellStart"/>
      <w:r w:rsidRPr="00B9781A">
        <w:rPr>
          <w:rFonts w:cs="Times New Roman"/>
          <w:sz w:val="22"/>
          <w:szCs w:val="22"/>
          <w:lang w:val="en-US"/>
        </w:rPr>
        <w:t>bergantian</w:t>
      </w:r>
      <w:proofErr w:type="spellEnd"/>
      <w:r w:rsidRPr="00B9781A">
        <w:rPr>
          <w:rFonts w:cs="Times New Roman"/>
          <w:sz w:val="22"/>
          <w:szCs w:val="22"/>
          <w:lang w:val="en-US"/>
        </w:rPr>
        <w:t xml:space="preserve">, dan </w:t>
      </w:r>
      <w:proofErr w:type="spellStart"/>
      <w:r w:rsidRPr="00B9781A">
        <w:rPr>
          <w:rFonts w:cs="Times New Roman"/>
          <w:sz w:val="22"/>
          <w:szCs w:val="22"/>
          <w:lang w:val="en-US"/>
        </w:rPr>
        <w:t>mempersilahkan</w:t>
      </w:r>
      <w:proofErr w:type="spellEnd"/>
      <w:r w:rsidRPr="00B9781A">
        <w:rPr>
          <w:rFonts w:cs="Times New Roman"/>
          <w:sz w:val="22"/>
          <w:szCs w:val="22"/>
          <w:lang w:val="en-US"/>
        </w:rPr>
        <w:t xml:space="preserve"> </w:t>
      </w:r>
      <w:proofErr w:type="spellStart"/>
      <w:r w:rsidRPr="00B9781A">
        <w:rPr>
          <w:rFonts w:cs="Times New Roman"/>
          <w:sz w:val="22"/>
          <w:szCs w:val="22"/>
          <w:lang w:val="en-US"/>
        </w:rPr>
        <w:t>kelompok</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lainnya</w:t>
      </w:r>
      <w:proofErr w:type="spellEnd"/>
      <w:r w:rsidRPr="00B9781A">
        <w:rPr>
          <w:rFonts w:cs="Times New Roman"/>
          <w:sz w:val="22"/>
          <w:szCs w:val="22"/>
          <w:lang w:val="en-US"/>
        </w:rPr>
        <w:t xml:space="preserve"> untuk </w:t>
      </w:r>
      <w:proofErr w:type="spellStart"/>
      <w:r w:rsidRPr="00B9781A">
        <w:rPr>
          <w:rFonts w:cs="Times New Roman"/>
          <w:sz w:val="22"/>
          <w:szCs w:val="22"/>
          <w:lang w:val="en-US"/>
        </w:rPr>
        <w:t>menanggapi</w:t>
      </w:r>
      <w:proofErr w:type="spellEnd"/>
      <w:r w:rsidRPr="00B9781A">
        <w:rPr>
          <w:rFonts w:cs="Times New Roman"/>
          <w:sz w:val="22"/>
          <w:szCs w:val="22"/>
          <w:lang w:val="en-US"/>
        </w:rPr>
        <w:t xml:space="preserve"> </w:t>
      </w:r>
      <w:proofErr w:type="spellStart"/>
      <w:r w:rsidRPr="00B9781A">
        <w:rPr>
          <w:rFonts w:cs="Times New Roman"/>
          <w:sz w:val="22"/>
          <w:szCs w:val="22"/>
          <w:lang w:val="en-US"/>
        </w:rPr>
        <w:t>hasil</w:t>
      </w:r>
      <w:proofErr w:type="spellEnd"/>
      <w:r w:rsidRPr="00B9781A">
        <w:rPr>
          <w:rFonts w:cs="Times New Roman"/>
          <w:sz w:val="22"/>
          <w:szCs w:val="22"/>
          <w:lang w:val="en-US"/>
        </w:rPr>
        <w:t xml:space="preserve"> </w:t>
      </w:r>
      <w:proofErr w:type="spellStart"/>
      <w:r w:rsidRPr="00B9781A">
        <w:rPr>
          <w:rFonts w:cs="Times New Roman"/>
          <w:sz w:val="22"/>
          <w:szCs w:val="22"/>
          <w:lang w:val="en-US"/>
        </w:rPr>
        <w:t>diskusi</w:t>
      </w:r>
      <w:proofErr w:type="spellEnd"/>
      <w:r w:rsidRPr="00B9781A">
        <w:rPr>
          <w:rFonts w:cs="Times New Roman"/>
          <w:sz w:val="22"/>
          <w:szCs w:val="22"/>
          <w:lang w:val="en-US"/>
        </w:rPr>
        <w:t xml:space="preserve"> </w:t>
      </w:r>
      <w:proofErr w:type="spellStart"/>
      <w:r w:rsidRPr="00B9781A">
        <w:rPr>
          <w:rFonts w:cs="Times New Roman"/>
          <w:sz w:val="22"/>
          <w:szCs w:val="22"/>
          <w:lang w:val="en-US"/>
        </w:rPr>
        <w:t>dari</w:t>
      </w:r>
      <w:proofErr w:type="spellEnd"/>
      <w:r w:rsidRPr="00B9781A">
        <w:rPr>
          <w:rFonts w:cs="Times New Roman"/>
          <w:sz w:val="22"/>
          <w:szCs w:val="22"/>
          <w:lang w:val="en-US"/>
        </w:rPr>
        <w:t xml:space="preserve"> </w:t>
      </w:r>
      <w:proofErr w:type="spellStart"/>
      <w:r w:rsidRPr="00B9781A">
        <w:rPr>
          <w:rFonts w:cs="Times New Roman"/>
          <w:sz w:val="22"/>
          <w:szCs w:val="22"/>
          <w:lang w:val="en-US"/>
        </w:rPr>
        <w:t>kelompok</w:t>
      </w:r>
      <w:proofErr w:type="spellEnd"/>
      <w:r w:rsidRPr="00B9781A">
        <w:rPr>
          <w:rFonts w:cs="Times New Roman"/>
          <w:sz w:val="22"/>
          <w:szCs w:val="22"/>
          <w:lang w:val="en-US"/>
        </w:rPr>
        <w:t xml:space="preserve"> yang </w:t>
      </w:r>
      <w:proofErr w:type="spellStart"/>
      <w:r w:rsidRPr="00B9781A">
        <w:rPr>
          <w:rFonts w:cs="Times New Roman"/>
          <w:sz w:val="22"/>
          <w:szCs w:val="22"/>
          <w:lang w:val="en-US"/>
        </w:rPr>
        <w:t>presentasi</w:t>
      </w:r>
      <w:proofErr w:type="spellEnd"/>
      <w:r w:rsidRPr="00B9781A">
        <w:rPr>
          <w:rFonts w:cs="Times New Roman"/>
          <w:sz w:val="22"/>
          <w:szCs w:val="22"/>
          <w:lang w:val="en-US"/>
        </w:rPr>
        <w:t>.</w:t>
      </w:r>
    </w:p>
    <w:p w14:paraId="2B91666F" w14:textId="77777777" w:rsidR="00B9781A" w:rsidRPr="00B9781A" w:rsidRDefault="00B9781A" w:rsidP="00B9781A">
      <w:pPr>
        <w:pStyle w:val="ListParagraph"/>
        <w:ind w:left="426" w:firstLine="425"/>
        <w:rPr>
          <w:rFonts w:cs="Times New Roman"/>
          <w:sz w:val="22"/>
          <w:szCs w:val="22"/>
          <w:lang w:val="en-US"/>
        </w:rPr>
      </w:pPr>
    </w:p>
    <w:p w14:paraId="04136B39" w14:textId="77777777" w:rsidR="00B9781A" w:rsidRPr="00B9781A" w:rsidRDefault="00B9781A" w:rsidP="00B9781A">
      <w:pPr>
        <w:pStyle w:val="ListParagraph"/>
        <w:numPr>
          <w:ilvl w:val="0"/>
          <w:numId w:val="8"/>
        </w:numPr>
        <w:ind w:left="426"/>
        <w:rPr>
          <w:rFonts w:cs="Times New Roman"/>
          <w:sz w:val="22"/>
          <w:szCs w:val="22"/>
          <w:lang w:val="en-US"/>
        </w:rPr>
      </w:pPr>
      <w:proofErr w:type="spellStart"/>
      <w:r w:rsidRPr="00B9781A">
        <w:rPr>
          <w:rFonts w:cs="Times New Roman"/>
          <w:sz w:val="22"/>
          <w:szCs w:val="22"/>
          <w:lang w:val="en-US"/>
        </w:rPr>
        <w:t>Refleksi</w:t>
      </w:r>
      <w:proofErr w:type="spellEnd"/>
    </w:p>
    <w:p w14:paraId="78051457" w14:textId="77777777" w:rsidR="00B9781A" w:rsidRPr="00B9781A" w:rsidRDefault="00B9781A" w:rsidP="00B9781A">
      <w:pPr>
        <w:pStyle w:val="ListParagraph"/>
        <w:ind w:left="426" w:firstLine="425"/>
        <w:rPr>
          <w:rFonts w:cs="Times New Roman"/>
          <w:sz w:val="22"/>
          <w:szCs w:val="22"/>
          <w:lang w:val="en-US"/>
        </w:rPr>
      </w:pPr>
      <w:proofErr w:type="spellStart"/>
      <w:r w:rsidRPr="00B9781A">
        <w:rPr>
          <w:rFonts w:cs="Times New Roman"/>
          <w:sz w:val="22"/>
          <w:szCs w:val="22"/>
          <w:lang w:val="en-US"/>
        </w:rPr>
        <w:t>Kemudian</w:t>
      </w:r>
      <w:proofErr w:type="spellEnd"/>
      <w:r w:rsidRPr="00B9781A">
        <w:rPr>
          <w:rFonts w:cs="Times New Roman"/>
          <w:sz w:val="22"/>
          <w:szCs w:val="22"/>
          <w:lang w:val="en-US"/>
        </w:rPr>
        <w:t xml:space="preserve"> </w:t>
      </w:r>
      <w:proofErr w:type="spellStart"/>
      <w:r w:rsidRPr="00B9781A">
        <w:rPr>
          <w:rFonts w:cs="Times New Roman"/>
          <w:sz w:val="22"/>
          <w:szCs w:val="22"/>
          <w:lang w:val="en-US"/>
        </w:rPr>
        <w:t>dosen</w:t>
      </w:r>
      <w:proofErr w:type="spellEnd"/>
      <w:r w:rsidRPr="00B9781A">
        <w:rPr>
          <w:rFonts w:cs="Times New Roman"/>
          <w:sz w:val="22"/>
          <w:szCs w:val="22"/>
          <w:lang w:val="en-US"/>
        </w:rPr>
        <w:t xml:space="preserve"> </w:t>
      </w:r>
      <w:proofErr w:type="spellStart"/>
      <w:r w:rsidRPr="00B9781A">
        <w:rPr>
          <w:rFonts w:cs="Times New Roman"/>
          <w:sz w:val="22"/>
          <w:szCs w:val="22"/>
          <w:lang w:val="en-US"/>
        </w:rPr>
        <w:t>mengarahkan</w:t>
      </w:r>
      <w:proofErr w:type="spellEnd"/>
      <w:r w:rsidRPr="00B9781A">
        <w:rPr>
          <w:rFonts w:cs="Times New Roman"/>
          <w:sz w:val="22"/>
          <w:szCs w:val="22"/>
          <w:lang w:val="en-US"/>
        </w:rPr>
        <w:t xml:space="preserve"> </w:t>
      </w:r>
      <w:proofErr w:type="spellStart"/>
      <w:r w:rsidRPr="00B9781A">
        <w:rPr>
          <w:rFonts w:cs="Times New Roman"/>
          <w:sz w:val="22"/>
          <w:szCs w:val="22"/>
          <w:lang w:val="en-US"/>
        </w:rPr>
        <w:t>mahasiswa</w:t>
      </w:r>
      <w:proofErr w:type="spellEnd"/>
      <w:r w:rsidRPr="00B9781A">
        <w:rPr>
          <w:rFonts w:cs="Times New Roman"/>
          <w:sz w:val="22"/>
          <w:szCs w:val="22"/>
          <w:lang w:val="en-US"/>
        </w:rPr>
        <w:t xml:space="preserve"> </w:t>
      </w:r>
      <w:proofErr w:type="spellStart"/>
      <w:r w:rsidRPr="00B9781A">
        <w:rPr>
          <w:rFonts w:cs="Times New Roman"/>
          <w:sz w:val="22"/>
          <w:szCs w:val="22"/>
          <w:lang w:val="en-US"/>
        </w:rPr>
        <w:t>dalam</w:t>
      </w:r>
      <w:proofErr w:type="spellEnd"/>
      <w:r w:rsidRPr="00B9781A">
        <w:rPr>
          <w:rFonts w:cs="Times New Roman"/>
          <w:sz w:val="22"/>
          <w:szCs w:val="22"/>
          <w:lang w:val="en-US"/>
        </w:rPr>
        <w:t xml:space="preserve"> </w:t>
      </w:r>
      <w:proofErr w:type="spellStart"/>
      <w:r w:rsidRPr="00B9781A">
        <w:rPr>
          <w:rFonts w:cs="Times New Roman"/>
          <w:sz w:val="22"/>
          <w:szCs w:val="22"/>
          <w:lang w:val="en-US"/>
        </w:rPr>
        <w:t>melakukan</w:t>
      </w:r>
      <w:proofErr w:type="spellEnd"/>
      <w:r w:rsidRPr="00B9781A">
        <w:rPr>
          <w:rFonts w:cs="Times New Roman"/>
          <w:sz w:val="22"/>
          <w:szCs w:val="22"/>
          <w:lang w:val="en-US"/>
        </w:rPr>
        <w:t xml:space="preserve"> </w:t>
      </w:r>
      <w:proofErr w:type="spellStart"/>
      <w:r w:rsidRPr="00B9781A">
        <w:rPr>
          <w:rFonts w:cs="Times New Roman"/>
          <w:sz w:val="22"/>
          <w:szCs w:val="22"/>
          <w:lang w:val="en-US"/>
        </w:rPr>
        <w:t>refleksi</w:t>
      </w:r>
      <w:proofErr w:type="spellEnd"/>
      <w:r w:rsidRPr="00B9781A">
        <w:rPr>
          <w:rFonts w:cs="Times New Roman"/>
          <w:sz w:val="22"/>
          <w:szCs w:val="22"/>
          <w:lang w:val="en-US"/>
        </w:rPr>
        <w:t xml:space="preserve"> </w:t>
      </w:r>
      <w:proofErr w:type="spellStart"/>
      <w:r w:rsidRPr="00B9781A">
        <w:rPr>
          <w:rFonts w:cs="Times New Roman"/>
          <w:sz w:val="22"/>
          <w:szCs w:val="22"/>
          <w:lang w:val="en-US"/>
        </w:rPr>
        <w:t>dengan</w:t>
      </w:r>
      <w:proofErr w:type="spellEnd"/>
      <w:r w:rsidRPr="00B9781A">
        <w:rPr>
          <w:rFonts w:cs="Times New Roman"/>
          <w:sz w:val="22"/>
          <w:szCs w:val="22"/>
          <w:lang w:val="en-US"/>
        </w:rPr>
        <w:t xml:space="preserve"> </w:t>
      </w:r>
      <w:proofErr w:type="spellStart"/>
      <w:r w:rsidRPr="00B9781A">
        <w:rPr>
          <w:rFonts w:cs="Times New Roman"/>
          <w:sz w:val="22"/>
          <w:szCs w:val="22"/>
          <w:lang w:val="en-US"/>
        </w:rPr>
        <w:t>pertanyaan</w:t>
      </w:r>
      <w:proofErr w:type="spellEnd"/>
      <w:r w:rsidRPr="00B9781A">
        <w:rPr>
          <w:rFonts w:cs="Times New Roman"/>
          <w:sz w:val="22"/>
          <w:szCs w:val="22"/>
          <w:lang w:val="en-US"/>
        </w:rPr>
        <w:t xml:space="preserve"> </w:t>
      </w:r>
      <w:proofErr w:type="spellStart"/>
      <w:r w:rsidRPr="00B9781A">
        <w:rPr>
          <w:rFonts w:cs="Times New Roman"/>
          <w:sz w:val="22"/>
          <w:szCs w:val="22"/>
          <w:lang w:val="en-US"/>
        </w:rPr>
        <w:t>sebagai</w:t>
      </w:r>
      <w:proofErr w:type="spellEnd"/>
      <w:r w:rsidRPr="00B9781A">
        <w:rPr>
          <w:rFonts w:cs="Times New Roman"/>
          <w:sz w:val="22"/>
          <w:szCs w:val="22"/>
          <w:lang w:val="en-US"/>
        </w:rPr>
        <w:t xml:space="preserve"> </w:t>
      </w:r>
      <w:proofErr w:type="spellStart"/>
      <w:r w:rsidRPr="00B9781A">
        <w:rPr>
          <w:rFonts w:cs="Times New Roman"/>
          <w:sz w:val="22"/>
          <w:szCs w:val="22"/>
          <w:lang w:val="en-US"/>
        </w:rPr>
        <w:t>berikut</w:t>
      </w:r>
      <w:proofErr w:type="spellEnd"/>
      <w:r w:rsidRPr="00B9781A">
        <w:rPr>
          <w:rFonts w:cs="Times New Roman"/>
          <w:sz w:val="22"/>
          <w:szCs w:val="22"/>
          <w:lang w:val="en-US"/>
        </w:rPr>
        <w:t>:</w:t>
      </w:r>
    </w:p>
    <w:p w14:paraId="75EA3501" w14:textId="77777777" w:rsidR="00B9781A" w:rsidRPr="00B9781A" w:rsidRDefault="00B9781A" w:rsidP="00B9781A">
      <w:pPr>
        <w:numPr>
          <w:ilvl w:val="0"/>
          <w:numId w:val="9"/>
        </w:numPr>
        <w:tabs>
          <w:tab w:val="left" w:pos="630"/>
        </w:tabs>
        <w:spacing w:after="0" w:line="240" w:lineRule="auto"/>
        <w:ind w:left="630"/>
        <w:rPr>
          <w:rFonts w:ascii="Times New Roman" w:eastAsia="Calibri" w:hAnsi="Times New Roman" w:cs="Times New Roman"/>
          <w:color w:val="000000"/>
        </w:rPr>
      </w:pPr>
      <w:r w:rsidRPr="00B9781A">
        <w:rPr>
          <w:rFonts w:ascii="Times New Roman" w:eastAsia="Calibri" w:hAnsi="Times New Roman" w:cs="Times New Roman"/>
          <w:color w:val="000000"/>
        </w:rPr>
        <w:t xml:space="preserve">Bagaimana menemukan </w:t>
      </w:r>
      <w:proofErr w:type="spellStart"/>
      <w:r w:rsidRPr="00B9781A">
        <w:rPr>
          <w:rFonts w:ascii="Times New Roman" w:eastAsia="Calibri" w:hAnsi="Times New Roman" w:cs="Times New Roman"/>
          <w:color w:val="000000"/>
          <w:lang w:val="en-ID"/>
        </w:rPr>
        <w:t>panjang</w:t>
      </w:r>
      <w:proofErr w:type="spellEnd"/>
      <w:r w:rsidRPr="00B9781A">
        <w:rPr>
          <w:rFonts w:ascii="Times New Roman" w:eastAsia="Calibri" w:hAnsi="Times New Roman" w:cs="Times New Roman"/>
          <w:color w:val="000000"/>
          <w:lang w:val="en-ID"/>
        </w:rPr>
        <w:t xml:space="preserve"> </w:t>
      </w:r>
      <w:proofErr w:type="spellStart"/>
      <w:r w:rsidRPr="00B9781A">
        <w:rPr>
          <w:rFonts w:ascii="Times New Roman" w:eastAsia="Calibri" w:hAnsi="Times New Roman" w:cs="Times New Roman"/>
          <w:color w:val="000000"/>
          <w:lang w:val="en-ID"/>
        </w:rPr>
        <w:t>sisi</w:t>
      </w:r>
      <w:proofErr w:type="spellEnd"/>
      <w:r w:rsidRPr="00B9781A">
        <w:rPr>
          <w:rFonts w:ascii="Times New Roman" w:eastAsia="Calibri" w:hAnsi="Times New Roman" w:cs="Times New Roman"/>
          <w:color w:val="000000"/>
          <w:lang w:val="en-ID"/>
        </w:rPr>
        <w:t xml:space="preserve"> </w:t>
      </w:r>
      <w:r w:rsidRPr="00B9781A">
        <w:rPr>
          <w:rFonts w:ascii="Times New Roman" w:eastAsia="Calibri" w:hAnsi="Times New Roman" w:cs="Times New Roman"/>
          <w:color w:val="000000"/>
        </w:rPr>
        <w:t>segitiga?</w:t>
      </w:r>
    </w:p>
    <w:p w14:paraId="35005AAE" w14:textId="77777777" w:rsidR="00B9781A" w:rsidRPr="00B9781A" w:rsidRDefault="00B9781A" w:rsidP="00B9781A">
      <w:pPr>
        <w:numPr>
          <w:ilvl w:val="0"/>
          <w:numId w:val="9"/>
        </w:numPr>
        <w:tabs>
          <w:tab w:val="left" w:pos="630"/>
        </w:tabs>
        <w:spacing w:after="0" w:line="240" w:lineRule="auto"/>
        <w:ind w:left="630"/>
        <w:rPr>
          <w:rFonts w:ascii="Times New Roman" w:eastAsia="Calibri" w:hAnsi="Times New Roman" w:cs="Times New Roman"/>
          <w:color w:val="000000"/>
        </w:rPr>
      </w:pPr>
      <w:r w:rsidRPr="00B9781A">
        <w:rPr>
          <w:rFonts w:ascii="Times New Roman" w:eastAsia="Calibri" w:hAnsi="Times New Roman" w:cs="Times New Roman"/>
          <w:color w:val="000000"/>
        </w:rPr>
        <w:t xml:space="preserve">Bagaimana menemukan </w:t>
      </w:r>
      <w:proofErr w:type="spellStart"/>
      <w:r w:rsidRPr="00B9781A">
        <w:rPr>
          <w:rFonts w:ascii="Times New Roman" w:eastAsia="Calibri" w:hAnsi="Times New Roman" w:cs="Times New Roman"/>
          <w:color w:val="000000"/>
          <w:lang w:val="en-ID"/>
        </w:rPr>
        <w:t>besar</w:t>
      </w:r>
      <w:proofErr w:type="spellEnd"/>
      <w:r w:rsidRPr="00B9781A">
        <w:rPr>
          <w:rFonts w:ascii="Times New Roman" w:eastAsia="Calibri" w:hAnsi="Times New Roman" w:cs="Times New Roman"/>
          <w:color w:val="000000"/>
          <w:lang w:val="en-ID"/>
        </w:rPr>
        <w:t xml:space="preserve"> </w:t>
      </w:r>
      <w:proofErr w:type="spellStart"/>
      <w:r w:rsidRPr="00B9781A">
        <w:rPr>
          <w:rFonts w:ascii="Times New Roman" w:eastAsia="Calibri" w:hAnsi="Times New Roman" w:cs="Times New Roman"/>
          <w:color w:val="000000"/>
          <w:lang w:val="en-ID"/>
        </w:rPr>
        <w:t>sudut</w:t>
      </w:r>
      <w:proofErr w:type="spellEnd"/>
      <w:r w:rsidRPr="00B9781A">
        <w:rPr>
          <w:rFonts w:ascii="Times New Roman" w:eastAsia="Calibri" w:hAnsi="Times New Roman" w:cs="Times New Roman"/>
          <w:color w:val="000000"/>
          <w:lang w:val="en-ID"/>
        </w:rPr>
        <w:t xml:space="preserve"> </w:t>
      </w:r>
      <w:proofErr w:type="spellStart"/>
      <w:r w:rsidRPr="00B9781A">
        <w:rPr>
          <w:rFonts w:ascii="Times New Roman" w:eastAsia="Calibri" w:hAnsi="Times New Roman" w:cs="Times New Roman"/>
          <w:color w:val="000000"/>
          <w:lang w:val="en-ID"/>
        </w:rPr>
        <w:t>sisi</w:t>
      </w:r>
      <w:proofErr w:type="spellEnd"/>
      <w:r w:rsidRPr="00B9781A">
        <w:rPr>
          <w:rFonts w:ascii="Times New Roman" w:eastAsia="Calibri" w:hAnsi="Times New Roman" w:cs="Times New Roman"/>
          <w:color w:val="000000"/>
          <w:lang w:val="en-ID"/>
        </w:rPr>
        <w:t xml:space="preserve"> </w:t>
      </w:r>
      <w:r w:rsidRPr="00B9781A">
        <w:rPr>
          <w:rFonts w:ascii="Times New Roman" w:eastAsia="Calibri" w:hAnsi="Times New Roman" w:cs="Times New Roman"/>
          <w:color w:val="000000"/>
        </w:rPr>
        <w:t>segitiga?</w:t>
      </w:r>
    </w:p>
    <w:p w14:paraId="69A38DAA" w14:textId="77777777" w:rsidR="00B9781A" w:rsidRPr="00B9781A" w:rsidRDefault="00B9781A" w:rsidP="00B9781A">
      <w:pPr>
        <w:numPr>
          <w:ilvl w:val="0"/>
          <w:numId w:val="9"/>
        </w:numPr>
        <w:tabs>
          <w:tab w:val="left" w:pos="630"/>
        </w:tabs>
        <w:spacing w:after="0" w:line="240" w:lineRule="auto"/>
        <w:ind w:left="630"/>
        <w:rPr>
          <w:rFonts w:ascii="Times New Roman" w:eastAsia="Calibri" w:hAnsi="Times New Roman" w:cs="Times New Roman"/>
          <w:color w:val="000000"/>
        </w:rPr>
      </w:pPr>
      <w:r w:rsidRPr="00B9781A">
        <w:rPr>
          <w:rFonts w:ascii="Times New Roman" w:eastAsia="Calibri" w:hAnsi="Times New Roman" w:cs="Times New Roman"/>
          <w:color w:val="000000"/>
        </w:rPr>
        <w:t xml:space="preserve">Bagaimana menemukan </w:t>
      </w:r>
      <w:proofErr w:type="spellStart"/>
      <w:r w:rsidRPr="00B9781A">
        <w:rPr>
          <w:rFonts w:ascii="Times New Roman" w:eastAsia="Calibri" w:hAnsi="Times New Roman" w:cs="Times New Roman"/>
          <w:color w:val="000000"/>
          <w:lang w:val="en-ID"/>
        </w:rPr>
        <w:t>Keliling</w:t>
      </w:r>
      <w:proofErr w:type="spellEnd"/>
      <w:r w:rsidRPr="00B9781A">
        <w:rPr>
          <w:rFonts w:ascii="Times New Roman" w:eastAsia="Calibri" w:hAnsi="Times New Roman" w:cs="Times New Roman"/>
          <w:color w:val="000000"/>
          <w:lang w:val="en-ID"/>
        </w:rPr>
        <w:t xml:space="preserve"> </w:t>
      </w:r>
      <w:r w:rsidRPr="00B9781A">
        <w:rPr>
          <w:rFonts w:ascii="Times New Roman" w:eastAsia="Calibri" w:hAnsi="Times New Roman" w:cs="Times New Roman"/>
          <w:color w:val="000000"/>
        </w:rPr>
        <w:t>segitiga?</w:t>
      </w:r>
    </w:p>
    <w:p w14:paraId="427EA566" w14:textId="77777777" w:rsidR="00B9781A" w:rsidRPr="00B9781A" w:rsidRDefault="00B9781A" w:rsidP="00B9781A">
      <w:pPr>
        <w:numPr>
          <w:ilvl w:val="0"/>
          <w:numId w:val="9"/>
        </w:numPr>
        <w:tabs>
          <w:tab w:val="left" w:pos="630"/>
        </w:tabs>
        <w:spacing w:after="0" w:line="240" w:lineRule="auto"/>
        <w:ind w:left="630"/>
        <w:rPr>
          <w:rFonts w:ascii="Times New Roman" w:eastAsia="Calibri" w:hAnsi="Times New Roman" w:cs="Times New Roman"/>
          <w:color w:val="000000"/>
        </w:rPr>
      </w:pPr>
      <w:r w:rsidRPr="00B9781A">
        <w:rPr>
          <w:rFonts w:ascii="Times New Roman" w:eastAsia="Calibri" w:hAnsi="Times New Roman" w:cs="Times New Roman"/>
          <w:color w:val="000000"/>
        </w:rPr>
        <w:t xml:space="preserve">Bagaimana menemukan </w:t>
      </w:r>
      <w:proofErr w:type="spellStart"/>
      <w:r w:rsidRPr="00B9781A">
        <w:rPr>
          <w:rFonts w:ascii="Times New Roman" w:eastAsia="Calibri" w:hAnsi="Times New Roman" w:cs="Times New Roman"/>
          <w:color w:val="000000"/>
          <w:lang w:val="en-ID"/>
        </w:rPr>
        <w:t>luas</w:t>
      </w:r>
      <w:proofErr w:type="spellEnd"/>
      <w:r w:rsidRPr="00B9781A">
        <w:rPr>
          <w:rFonts w:ascii="Times New Roman" w:eastAsia="Calibri" w:hAnsi="Times New Roman" w:cs="Times New Roman"/>
          <w:color w:val="000000"/>
          <w:lang w:val="en-ID"/>
        </w:rPr>
        <w:t xml:space="preserve"> </w:t>
      </w:r>
      <w:r w:rsidRPr="00B9781A">
        <w:rPr>
          <w:rFonts w:ascii="Times New Roman" w:eastAsia="Calibri" w:hAnsi="Times New Roman" w:cs="Times New Roman"/>
          <w:color w:val="000000"/>
        </w:rPr>
        <w:t>segitiga?</w:t>
      </w:r>
    </w:p>
    <w:p w14:paraId="0F9C1073" w14:textId="77777777" w:rsidR="00B9781A" w:rsidRPr="00B9781A" w:rsidRDefault="00B9781A" w:rsidP="00B9781A">
      <w:pPr>
        <w:numPr>
          <w:ilvl w:val="0"/>
          <w:numId w:val="9"/>
        </w:numPr>
        <w:tabs>
          <w:tab w:val="left" w:pos="630"/>
        </w:tabs>
        <w:spacing w:after="0" w:line="240" w:lineRule="auto"/>
        <w:ind w:left="630"/>
        <w:rPr>
          <w:rFonts w:ascii="Times New Roman" w:eastAsia="Calibri" w:hAnsi="Times New Roman" w:cs="Times New Roman"/>
          <w:color w:val="000000"/>
        </w:rPr>
      </w:pPr>
      <w:r w:rsidRPr="00B9781A">
        <w:rPr>
          <w:rFonts w:ascii="Times New Roman" w:eastAsia="Calibri" w:hAnsi="Times New Roman" w:cs="Times New Roman"/>
          <w:color w:val="000000"/>
        </w:rPr>
        <w:t xml:space="preserve">bagaimana </w:t>
      </w:r>
      <w:r w:rsidRPr="00B9781A">
        <w:rPr>
          <w:rFonts w:ascii="Times New Roman" w:eastAsia="Calibri" w:hAnsi="Times New Roman" w:cs="Times New Roman"/>
          <w:color w:val="000000"/>
          <w:lang w:val="en-ID"/>
        </w:rPr>
        <w:t>Langkah-</w:t>
      </w:r>
      <w:proofErr w:type="spellStart"/>
      <w:r w:rsidRPr="00B9781A">
        <w:rPr>
          <w:rFonts w:ascii="Times New Roman" w:eastAsia="Calibri" w:hAnsi="Times New Roman" w:cs="Times New Roman"/>
          <w:color w:val="000000"/>
          <w:lang w:val="en-ID"/>
        </w:rPr>
        <w:t>langkah</w:t>
      </w:r>
      <w:proofErr w:type="spellEnd"/>
      <w:r w:rsidRPr="00B9781A">
        <w:rPr>
          <w:rFonts w:ascii="Times New Roman" w:eastAsia="Calibri" w:hAnsi="Times New Roman" w:cs="Times New Roman"/>
          <w:color w:val="000000"/>
          <w:lang w:val="en-ID"/>
        </w:rPr>
        <w:t xml:space="preserve"> </w:t>
      </w:r>
      <w:proofErr w:type="spellStart"/>
      <w:r w:rsidRPr="00B9781A">
        <w:rPr>
          <w:rFonts w:ascii="Times New Roman" w:eastAsia="Calibri" w:hAnsi="Times New Roman" w:cs="Times New Roman"/>
          <w:color w:val="000000"/>
          <w:lang w:val="en-ID"/>
        </w:rPr>
        <w:t>dalam</w:t>
      </w:r>
      <w:proofErr w:type="spellEnd"/>
      <w:r w:rsidRPr="00B9781A">
        <w:rPr>
          <w:rFonts w:ascii="Times New Roman" w:eastAsia="Calibri" w:hAnsi="Times New Roman" w:cs="Times New Roman"/>
          <w:color w:val="000000"/>
          <w:lang w:val="en-ID"/>
        </w:rPr>
        <w:t xml:space="preserve"> </w:t>
      </w:r>
      <w:r w:rsidRPr="00B9781A">
        <w:rPr>
          <w:rFonts w:ascii="Times New Roman" w:eastAsia="Calibri" w:hAnsi="Times New Roman" w:cs="Times New Roman"/>
          <w:color w:val="000000"/>
        </w:rPr>
        <w:t xml:space="preserve">menemukan </w:t>
      </w:r>
      <w:proofErr w:type="spellStart"/>
      <w:r w:rsidRPr="00B9781A">
        <w:rPr>
          <w:rFonts w:ascii="Times New Roman" w:eastAsia="Calibri" w:hAnsi="Times New Roman" w:cs="Times New Roman"/>
          <w:color w:val="000000"/>
          <w:lang w:val="en-ID"/>
        </w:rPr>
        <w:t>luas</w:t>
      </w:r>
      <w:proofErr w:type="spellEnd"/>
      <w:r w:rsidRPr="00B9781A">
        <w:rPr>
          <w:rFonts w:ascii="Times New Roman" w:eastAsia="Calibri" w:hAnsi="Times New Roman" w:cs="Times New Roman"/>
          <w:color w:val="000000"/>
          <w:lang w:val="en-ID"/>
        </w:rPr>
        <w:t xml:space="preserve"> dan </w:t>
      </w:r>
      <w:proofErr w:type="spellStart"/>
      <w:r w:rsidRPr="00B9781A">
        <w:rPr>
          <w:rFonts w:ascii="Times New Roman" w:eastAsia="Calibri" w:hAnsi="Times New Roman" w:cs="Times New Roman"/>
          <w:color w:val="000000"/>
          <w:lang w:val="en-ID"/>
        </w:rPr>
        <w:t>keliling</w:t>
      </w:r>
      <w:proofErr w:type="spellEnd"/>
      <w:r w:rsidRPr="00B9781A">
        <w:rPr>
          <w:rFonts w:ascii="Times New Roman" w:eastAsia="Calibri" w:hAnsi="Times New Roman" w:cs="Times New Roman"/>
          <w:color w:val="000000"/>
          <w:lang w:val="en-ID"/>
        </w:rPr>
        <w:t xml:space="preserve"> </w:t>
      </w:r>
      <w:proofErr w:type="spellStart"/>
      <w:r w:rsidRPr="00B9781A">
        <w:rPr>
          <w:rFonts w:ascii="Times New Roman" w:eastAsia="Calibri" w:hAnsi="Times New Roman" w:cs="Times New Roman"/>
          <w:color w:val="000000"/>
          <w:lang w:val="en-ID"/>
        </w:rPr>
        <w:t>segi</w:t>
      </w:r>
      <w:proofErr w:type="spellEnd"/>
      <w:r w:rsidRPr="00B9781A">
        <w:rPr>
          <w:rFonts w:ascii="Times New Roman" w:eastAsia="Calibri" w:hAnsi="Times New Roman" w:cs="Times New Roman"/>
          <w:color w:val="000000"/>
          <w:lang w:val="en-ID"/>
        </w:rPr>
        <w:t xml:space="preserve">- n </w:t>
      </w:r>
      <w:proofErr w:type="spellStart"/>
      <w:r w:rsidRPr="00B9781A">
        <w:rPr>
          <w:rFonts w:ascii="Times New Roman" w:eastAsia="Calibri" w:hAnsi="Times New Roman" w:cs="Times New Roman"/>
          <w:color w:val="000000"/>
          <w:lang w:val="en-ID"/>
        </w:rPr>
        <w:t>beraturaturan</w:t>
      </w:r>
      <w:proofErr w:type="spellEnd"/>
      <w:r w:rsidRPr="00B9781A">
        <w:rPr>
          <w:rFonts w:ascii="Times New Roman" w:eastAsia="Calibri" w:hAnsi="Times New Roman" w:cs="Times New Roman"/>
          <w:color w:val="000000"/>
          <w:lang w:val="en-ID"/>
        </w:rPr>
        <w:t>?</w:t>
      </w:r>
    </w:p>
    <w:p w14:paraId="712FCFCF" w14:textId="77777777" w:rsidR="00B9781A" w:rsidRPr="00B9781A" w:rsidRDefault="00B9781A" w:rsidP="00B9781A">
      <w:pPr>
        <w:numPr>
          <w:ilvl w:val="0"/>
          <w:numId w:val="9"/>
        </w:numPr>
        <w:tabs>
          <w:tab w:val="left" w:pos="630"/>
        </w:tabs>
        <w:spacing w:after="0" w:line="240" w:lineRule="auto"/>
        <w:ind w:left="630"/>
        <w:rPr>
          <w:rFonts w:ascii="Times New Roman" w:eastAsia="Calibri" w:hAnsi="Times New Roman" w:cs="Times New Roman"/>
          <w:color w:val="000000"/>
        </w:rPr>
      </w:pPr>
      <w:r w:rsidRPr="00B9781A">
        <w:rPr>
          <w:rFonts w:ascii="Times New Roman" w:eastAsia="Calibri" w:hAnsi="Times New Roman" w:cs="Times New Roman"/>
          <w:color w:val="000000"/>
        </w:rPr>
        <w:t>Apa saja kesulitan yang ditemui dalam pembelajaran hari ini?</w:t>
      </w:r>
    </w:p>
    <w:p w14:paraId="524435B4" w14:textId="77777777" w:rsidR="00B9781A" w:rsidRPr="00B9781A" w:rsidRDefault="00B9781A" w:rsidP="00B9781A">
      <w:pPr>
        <w:tabs>
          <w:tab w:val="left" w:pos="426"/>
        </w:tabs>
        <w:spacing w:after="0" w:line="240" w:lineRule="auto"/>
        <w:ind w:left="426" w:firstLine="425"/>
        <w:jc w:val="both"/>
        <w:rPr>
          <w:rFonts w:ascii="Times New Roman" w:eastAsia="Calibri" w:hAnsi="Times New Roman" w:cs="Times New Roman"/>
          <w:color w:val="000000"/>
        </w:rPr>
      </w:pPr>
      <w:r w:rsidRPr="00B9781A">
        <w:rPr>
          <w:rFonts w:ascii="Times New Roman" w:eastAsia="Calibri" w:hAnsi="Times New Roman" w:cs="Times New Roman"/>
          <w:color w:val="000000"/>
        </w:rPr>
        <w:t>Kemudian hasil refleksi ini dikumpulkan melalui wa group. Dan dosen memberikan penguatan tentang pembelajaran yang telah dilakukan terutama dalam menentukan besar sudut, panjang sisi, keliling dan luas segitiga dan segi-n.</w:t>
      </w:r>
    </w:p>
    <w:p w14:paraId="1DCD1DD3" w14:textId="77777777" w:rsidR="00B9781A" w:rsidRPr="00B9781A" w:rsidRDefault="00B9781A" w:rsidP="00B9781A">
      <w:pPr>
        <w:tabs>
          <w:tab w:val="left" w:pos="-2127"/>
        </w:tabs>
        <w:spacing w:after="0" w:line="240" w:lineRule="auto"/>
        <w:ind w:firstLine="851"/>
        <w:jc w:val="both"/>
        <w:rPr>
          <w:rFonts w:ascii="Times New Roman" w:eastAsia="Calibri" w:hAnsi="Times New Roman" w:cs="Times New Roman"/>
          <w:color w:val="000000"/>
          <w:lang w:val="en-US"/>
        </w:rPr>
      </w:pPr>
      <w:r w:rsidRPr="00B9781A">
        <w:rPr>
          <w:rFonts w:ascii="Times New Roman" w:eastAsia="Calibri" w:hAnsi="Times New Roman" w:cs="Times New Roman"/>
          <w:color w:val="000000"/>
        </w:rPr>
        <w:t>Dari hasil pengamatan peniliti tentang proses pembelajaran yang sudah dilakukan oleh dosen pengampu dapat disimpulkan bahwa dosen pengampu mata kuliah sudah memahami mengenai penggunaan LK sebagai alat bantu dalam proses pembelajaran dengan pendekatan mikir dan LK tersebut sudah sangat sesuai dengan skenario yang dibuat oleh dosen pengampu. Dosen pengampu sudah benar dalam proses pelaksanaan pembelajaran dengan pendekatan mikir yang dicetuskan oleh Tanoto Foundation.</w:t>
      </w:r>
    </w:p>
    <w:p w14:paraId="60FDDC8D" w14:textId="77777777" w:rsidR="00B9781A" w:rsidRPr="00B9781A" w:rsidRDefault="00B9781A" w:rsidP="00B9781A">
      <w:pPr>
        <w:tabs>
          <w:tab w:val="left" w:pos="-2127"/>
          <w:tab w:val="left" w:pos="851"/>
        </w:tabs>
        <w:spacing w:after="0" w:line="240" w:lineRule="auto"/>
        <w:ind w:firstLine="851"/>
        <w:jc w:val="both"/>
        <w:rPr>
          <w:rFonts w:ascii="Times New Roman" w:eastAsia="Calibri" w:hAnsi="Times New Roman" w:cs="Times New Roman"/>
          <w:color w:val="000000"/>
        </w:rPr>
      </w:pPr>
      <w:r w:rsidRPr="00B9781A">
        <w:rPr>
          <w:rFonts w:ascii="Times New Roman" w:hAnsi="Times New Roman" w:cs="Times New Roman"/>
          <w:color w:val="000000"/>
        </w:rPr>
        <w:t xml:space="preserve">Setelah data diketahui sebagaimana penulis sajikan pada fakta temuan diatas, maka tindak lanjut dari penelitian ini yaitu analisis data yang terkumpul menggunakan metode penelitian kualitatif deskriptif secara terperinci. </w:t>
      </w:r>
    </w:p>
    <w:p w14:paraId="0602F035" w14:textId="77777777" w:rsidR="00B9781A" w:rsidRPr="00B9781A" w:rsidRDefault="00B9781A" w:rsidP="00B9781A">
      <w:pPr>
        <w:tabs>
          <w:tab w:val="left" w:pos="630"/>
        </w:tabs>
        <w:spacing w:after="0" w:line="240" w:lineRule="auto"/>
        <w:ind w:firstLine="851"/>
        <w:jc w:val="both"/>
        <w:rPr>
          <w:rFonts w:ascii="Times New Roman" w:eastAsia="Calibri" w:hAnsi="Times New Roman" w:cs="Times New Roman"/>
          <w:color w:val="000000"/>
        </w:rPr>
      </w:pPr>
      <w:r w:rsidRPr="00B9781A">
        <w:rPr>
          <w:rFonts w:ascii="Times New Roman" w:hAnsi="Times New Roman" w:cs="Times New Roman"/>
          <w:color w:val="000000"/>
        </w:rPr>
        <w:t xml:space="preserve">Adapun implementasi pendekatan pembelajaran mengalami, interaksi, komunikasi, dan refleksi (mikir) adalah sebagai berikut : </w:t>
      </w:r>
      <w:r w:rsidRPr="00B9781A">
        <w:rPr>
          <w:rFonts w:ascii="Times New Roman" w:eastAsia="Calibri" w:hAnsi="Times New Roman" w:cs="Times New Roman"/>
          <w:color w:val="000000"/>
        </w:rPr>
        <w:t xml:space="preserve">   </w:t>
      </w:r>
    </w:p>
    <w:p w14:paraId="39C5D2B5" w14:textId="77777777" w:rsidR="00B9781A" w:rsidRPr="00B9781A" w:rsidRDefault="00B9781A" w:rsidP="00B9781A">
      <w:pPr>
        <w:autoSpaceDE w:val="0"/>
        <w:autoSpaceDN w:val="0"/>
        <w:adjustRightInd w:val="0"/>
        <w:spacing w:after="0" w:line="240" w:lineRule="auto"/>
        <w:jc w:val="both"/>
        <w:rPr>
          <w:rFonts w:ascii="Times New Roman" w:hAnsi="Times New Roman" w:cs="Times New Roman"/>
          <w:color w:val="000000"/>
        </w:rPr>
      </w:pPr>
      <w:r w:rsidRPr="00B9781A">
        <w:rPr>
          <w:rFonts w:ascii="Times New Roman" w:hAnsi="Times New Roman" w:cs="Times New Roman"/>
          <w:color w:val="000000"/>
        </w:rPr>
        <w:t xml:space="preserve">1. Perencanaan Pembelajaran dengan menggunakan Pendekatan Mikir </w:t>
      </w:r>
    </w:p>
    <w:p w14:paraId="75313F18" w14:textId="77777777" w:rsidR="00B9781A" w:rsidRPr="00B9781A" w:rsidRDefault="00B9781A" w:rsidP="00B9781A">
      <w:pPr>
        <w:pStyle w:val="Default"/>
        <w:ind w:left="284" w:firstLine="720"/>
        <w:jc w:val="both"/>
        <w:rPr>
          <w:sz w:val="22"/>
          <w:szCs w:val="22"/>
        </w:rPr>
      </w:pPr>
      <w:proofErr w:type="spellStart"/>
      <w:r w:rsidRPr="00B9781A">
        <w:rPr>
          <w:sz w:val="22"/>
          <w:szCs w:val="22"/>
        </w:rPr>
        <w:t>Perencanaan</w:t>
      </w:r>
      <w:proofErr w:type="spellEnd"/>
      <w:r w:rsidRPr="00B9781A">
        <w:rPr>
          <w:sz w:val="22"/>
          <w:szCs w:val="22"/>
        </w:rPr>
        <w:t xml:space="preserve"> </w:t>
      </w:r>
      <w:proofErr w:type="spellStart"/>
      <w:r w:rsidRPr="00B9781A">
        <w:rPr>
          <w:sz w:val="22"/>
          <w:szCs w:val="22"/>
        </w:rPr>
        <w:t>pembelajaran</w:t>
      </w:r>
      <w:proofErr w:type="spellEnd"/>
      <w:r w:rsidRPr="00B9781A">
        <w:rPr>
          <w:sz w:val="22"/>
          <w:szCs w:val="22"/>
        </w:rPr>
        <w:t xml:space="preserve"> </w:t>
      </w:r>
      <w:proofErr w:type="spellStart"/>
      <w:r w:rsidRPr="00B9781A">
        <w:rPr>
          <w:sz w:val="22"/>
          <w:szCs w:val="22"/>
        </w:rPr>
        <w:t>merupakan</w:t>
      </w:r>
      <w:proofErr w:type="spellEnd"/>
      <w:r w:rsidRPr="00B9781A">
        <w:rPr>
          <w:sz w:val="22"/>
          <w:szCs w:val="22"/>
        </w:rPr>
        <w:t xml:space="preserve"> </w:t>
      </w:r>
      <w:proofErr w:type="spellStart"/>
      <w:r w:rsidRPr="00B9781A">
        <w:rPr>
          <w:sz w:val="22"/>
          <w:szCs w:val="22"/>
        </w:rPr>
        <w:t>suatu</w:t>
      </w:r>
      <w:proofErr w:type="spellEnd"/>
      <w:r w:rsidRPr="00B9781A">
        <w:rPr>
          <w:sz w:val="22"/>
          <w:szCs w:val="22"/>
        </w:rPr>
        <w:t xml:space="preserve"> </w:t>
      </w:r>
      <w:proofErr w:type="spellStart"/>
      <w:r w:rsidRPr="00B9781A">
        <w:rPr>
          <w:sz w:val="22"/>
          <w:szCs w:val="22"/>
        </w:rPr>
        <w:t>keputusan</w:t>
      </w:r>
      <w:proofErr w:type="spellEnd"/>
      <w:r w:rsidRPr="00B9781A">
        <w:rPr>
          <w:sz w:val="22"/>
          <w:szCs w:val="22"/>
        </w:rPr>
        <w:t xml:space="preserve"> yang </w:t>
      </w:r>
      <w:proofErr w:type="spellStart"/>
      <w:r w:rsidRPr="00B9781A">
        <w:rPr>
          <w:sz w:val="22"/>
          <w:szCs w:val="22"/>
        </w:rPr>
        <w:t>ditetapkan</w:t>
      </w:r>
      <w:proofErr w:type="spellEnd"/>
      <w:r w:rsidRPr="00B9781A">
        <w:rPr>
          <w:sz w:val="22"/>
          <w:szCs w:val="22"/>
        </w:rPr>
        <w:t xml:space="preserve"> untuk </w:t>
      </w:r>
      <w:proofErr w:type="spellStart"/>
      <w:r w:rsidRPr="00B9781A">
        <w:rPr>
          <w:sz w:val="22"/>
          <w:szCs w:val="22"/>
        </w:rPr>
        <w:t>dilakukan</w:t>
      </w:r>
      <w:proofErr w:type="spellEnd"/>
      <w:r w:rsidRPr="00B9781A">
        <w:rPr>
          <w:sz w:val="22"/>
          <w:szCs w:val="22"/>
        </w:rPr>
        <w:t xml:space="preserve"> </w:t>
      </w:r>
      <w:proofErr w:type="spellStart"/>
      <w:r w:rsidRPr="00B9781A">
        <w:rPr>
          <w:sz w:val="22"/>
          <w:szCs w:val="22"/>
        </w:rPr>
        <w:t>didalam</w:t>
      </w:r>
      <w:proofErr w:type="spellEnd"/>
      <w:r w:rsidRPr="00B9781A">
        <w:rPr>
          <w:sz w:val="22"/>
          <w:szCs w:val="22"/>
        </w:rPr>
        <w:t xml:space="preserve"> </w:t>
      </w:r>
      <w:proofErr w:type="spellStart"/>
      <w:r w:rsidRPr="00B9781A">
        <w:rPr>
          <w:sz w:val="22"/>
          <w:szCs w:val="22"/>
        </w:rPr>
        <w:t>sebuah</w:t>
      </w:r>
      <w:proofErr w:type="spellEnd"/>
      <w:r w:rsidRPr="00B9781A">
        <w:rPr>
          <w:sz w:val="22"/>
          <w:szCs w:val="22"/>
        </w:rPr>
        <w:t xml:space="preserve"> </w:t>
      </w:r>
      <w:proofErr w:type="spellStart"/>
      <w:r w:rsidRPr="00B9781A">
        <w:rPr>
          <w:sz w:val="22"/>
          <w:szCs w:val="22"/>
        </w:rPr>
        <w:t>pembelajaran</w:t>
      </w:r>
      <w:proofErr w:type="spellEnd"/>
      <w:r w:rsidRPr="00B9781A">
        <w:rPr>
          <w:sz w:val="22"/>
          <w:szCs w:val="22"/>
        </w:rPr>
        <w:t xml:space="preserve"> agar </w:t>
      </w:r>
      <w:proofErr w:type="spellStart"/>
      <w:r w:rsidRPr="00B9781A">
        <w:rPr>
          <w:sz w:val="22"/>
          <w:szCs w:val="22"/>
        </w:rPr>
        <w:t>tujuan</w:t>
      </w:r>
      <w:proofErr w:type="spellEnd"/>
      <w:r w:rsidRPr="00B9781A">
        <w:rPr>
          <w:sz w:val="22"/>
          <w:szCs w:val="22"/>
        </w:rPr>
        <w:t xml:space="preserve"> yang </w:t>
      </w:r>
      <w:proofErr w:type="spellStart"/>
      <w:r w:rsidRPr="00B9781A">
        <w:rPr>
          <w:sz w:val="22"/>
          <w:szCs w:val="22"/>
        </w:rPr>
        <w:t>telah</w:t>
      </w:r>
      <w:proofErr w:type="spellEnd"/>
      <w:r w:rsidRPr="00B9781A">
        <w:rPr>
          <w:sz w:val="22"/>
          <w:szCs w:val="22"/>
        </w:rPr>
        <w:t xml:space="preserve"> </w:t>
      </w:r>
      <w:proofErr w:type="spellStart"/>
      <w:r w:rsidRPr="00B9781A">
        <w:rPr>
          <w:sz w:val="22"/>
          <w:szCs w:val="22"/>
        </w:rPr>
        <w:t>ditentukan</w:t>
      </w:r>
      <w:proofErr w:type="spellEnd"/>
      <w:r w:rsidRPr="00B9781A">
        <w:rPr>
          <w:sz w:val="22"/>
          <w:szCs w:val="22"/>
        </w:rPr>
        <w:t xml:space="preserve"> </w:t>
      </w:r>
      <w:proofErr w:type="spellStart"/>
      <w:r w:rsidRPr="00B9781A">
        <w:rPr>
          <w:sz w:val="22"/>
          <w:szCs w:val="22"/>
        </w:rPr>
        <w:t>tercapai</w:t>
      </w:r>
      <w:proofErr w:type="spellEnd"/>
      <w:r w:rsidRPr="00B9781A">
        <w:rPr>
          <w:sz w:val="22"/>
          <w:szCs w:val="22"/>
        </w:rPr>
        <w:t xml:space="preserve">. </w:t>
      </w:r>
      <w:proofErr w:type="spellStart"/>
      <w:r w:rsidRPr="00B9781A">
        <w:rPr>
          <w:sz w:val="22"/>
          <w:szCs w:val="22"/>
        </w:rPr>
        <w:t>Perencanaan</w:t>
      </w:r>
      <w:proofErr w:type="spellEnd"/>
      <w:r w:rsidRPr="00B9781A">
        <w:rPr>
          <w:sz w:val="22"/>
          <w:szCs w:val="22"/>
        </w:rPr>
        <w:t xml:space="preserve"> </w:t>
      </w:r>
      <w:proofErr w:type="spellStart"/>
      <w:r w:rsidRPr="00B9781A">
        <w:rPr>
          <w:sz w:val="22"/>
          <w:szCs w:val="22"/>
        </w:rPr>
        <w:t>pembelajaran</w:t>
      </w:r>
      <w:proofErr w:type="spellEnd"/>
      <w:r w:rsidRPr="00B9781A">
        <w:rPr>
          <w:sz w:val="22"/>
          <w:szCs w:val="22"/>
        </w:rPr>
        <w:t xml:space="preserve"> </w:t>
      </w:r>
      <w:proofErr w:type="spellStart"/>
      <w:r w:rsidRPr="00B9781A">
        <w:rPr>
          <w:sz w:val="22"/>
          <w:szCs w:val="22"/>
        </w:rPr>
        <w:t>memudahkan</w:t>
      </w:r>
      <w:proofErr w:type="spellEnd"/>
      <w:r w:rsidRPr="00B9781A">
        <w:rPr>
          <w:sz w:val="22"/>
          <w:szCs w:val="22"/>
        </w:rPr>
        <w:t xml:space="preserve"> </w:t>
      </w:r>
      <w:proofErr w:type="spellStart"/>
      <w:r w:rsidRPr="00B9781A">
        <w:rPr>
          <w:sz w:val="22"/>
          <w:szCs w:val="22"/>
        </w:rPr>
        <w:t>dosen</w:t>
      </w:r>
      <w:proofErr w:type="spellEnd"/>
      <w:r w:rsidRPr="00B9781A">
        <w:rPr>
          <w:sz w:val="22"/>
          <w:szCs w:val="22"/>
        </w:rPr>
        <w:t xml:space="preserve"> </w:t>
      </w:r>
      <w:proofErr w:type="spellStart"/>
      <w:r w:rsidRPr="00B9781A">
        <w:rPr>
          <w:sz w:val="22"/>
          <w:szCs w:val="22"/>
        </w:rPr>
        <w:t>dalam</w:t>
      </w:r>
      <w:proofErr w:type="spellEnd"/>
      <w:r w:rsidRPr="00B9781A">
        <w:rPr>
          <w:sz w:val="22"/>
          <w:szCs w:val="22"/>
        </w:rPr>
        <w:t xml:space="preserve"> </w:t>
      </w:r>
      <w:proofErr w:type="spellStart"/>
      <w:r w:rsidRPr="00B9781A">
        <w:rPr>
          <w:sz w:val="22"/>
          <w:szCs w:val="22"/>
        </w:rPr>
        <w:t>melaksanakan</w:t>
      </w:r>
      <w:proofErr w:type="spellEnd"/>
      <w:r w:rsidRPr="00B9781A">
        <w:rPr>
          <w:sz w:val="22"/>
          <w:szCs w:val="22"/>
        </w:rPr>
        <w:t xml:space="preserve"> proses </w:t>
      </w:r>
      <w:proofErr w:type="spellStart"/>
      <w:r w:rsidRPr="00B9781A">
        <w:rPr>
          <w:sz w:val="22"/>
          <w:szCs w:val="22"/>
        </w:rPr>
        <w:t>pembelajaran</w:t>
      </w:r>
      <w:proofErr w:type="spellEnd"/>
      <w:r w:rsidRPr="00B9781A">
        <w:rPr>
          <w:sz w:val="22"/>
          <w:szCs w:val="22"/>
        </w:rPr>
        <w:t xml:space="preserve">. </w:t>
      </w:r>
      <w:proofErr w:type="spellStart"/>
      <w:r w:rsidRPr="00B9781A">
        <w:rPr>
          <w:sz w:val="22"/>
          <w:szCs w:val="22"/>
        </w:rPr>
        <w:t>Perencanaan</w:t>
      </w:r>
      <w:proofErr w:type="spellEnd"/>
      <w:r w:rsidRPr="00B9781A">
        <w:rPr>
          <w:sz w:val="22"/>
          <w:szCs w:val="22"/>
        </w:rPr>
        <w:t xml:space="preserve"> </w:t>
      </w:r>
      <w:proofErr w:type="spellStart"/>
      <w:r w:rsidRPr="00B9781A">
        <w:rPr>
          <w:sz w:val="22"/>
          <w:szCs w:val="22"/>
        </w:rPr>
        <w:t>pembelajaran</w:t>
      </w:r>
      <w:proofErr w:type="spellEnd"/>
      <w:r w:rsidRPr="00B9781A">
        <w:rPr>
          <w:sz w:val="22"/>
          <w:szCs w:val="22"/>
        </w:rPr>
        <w:t xml:space="preserve"> </w:t>
      </w:r>
      <w:proofErr w:type="spellStart"/>
      <w:r w:rsidRPr="00B9781A">
        <w:rPr>
          <w:sz w:val="22"/>
          <w:szCs w:val="22"/>
        </w:rPr>
        <w:t>mempunyai</w:t>
      </w:r>
      <w:proofErr w:type="spellEnd"/>
      <w:r w:rsidRPr="00B9781A">
        <w:rPr>
          <w:sz w:val="22"/>
          <w:szCs w:val="22"/>
        </w:rPr>
        <w:t xml:space="preserve"> </w:t>
      </w:r>
      <w:proofErr w:type="spellStart"/>
      <w:r w:rsidRPr="00B9781A">
        <w:rPr>
          <w:sz w:val="22"/>
          <w:szCs w:val="22"/>
        </w:rPr>
        <w:t>peran</w:t>
      </w:r>
      <w:proofErr w:type="spellEnd"/>
      <w:r w:rsidRPr="00B9781A">
        <w:rPr>
          <w:sz w:val="22"/>
          <w:szCs w:val="22"/>
        </w:rPr>
        <w:t xml:space="preserve"> yang sangat </w:t>
      </w:r>
      <w:proofErr w:type="spellStart"/>
      <w:r w:rsidRPr="00B9781A">
        <w:rPr>
          <w:sz w:val="22"/>
          <w:szCs w:val="22"/>
        </w:rPr>
        <w:t>penting</w:t>
      </w:r>
      <w:proofErr w:type="spellEnd"/>
      <w:r w:rsidRPr="00B9781A">
        <w:rPr>
          <w:sz w:val="22"/>
          <w:szCs w:val="22"/>
        </w:rPr>
        <w:t xml:space="preserve"> </w:t>
      </w:r>
      <w:proofErr w:type="spellStart"/>
      <w:r w:rsidRPr="00B9781A">
        <w:rPr>
          <w:sz w:val="22"/>
          <w:szCs w:val="22"/>
        </w:rPr>
        <w:t>dalam</w:t>
      </w:r>
      <w:proofErr w:type="spellEnd"/>
      <w:r w:rsidRPr="00B9781A">
        <w:rPr>
          <w:sz w:val="22"/>
          <w:szCs w:val="22"/>
        </w:rPr>
        <w:t xml:space="preserve"> </w:t>
      </w:r>
      <w:proofErr w:type="spellStart"/>
      <w:r w:rsidRPr="00B9781A">
        <w:rPr>
          <w:sz w:val="22"/>
          <w:szCs w:val="22"/>
        </w:rPr>
        <w:t>terjadinya</w:t>
      </w:r>
      <w:proofErr w:type="spellEnd"/>
      <w:r w:rsidRPr="00B9781A">
        <w:rPr>
          <w:sz w:val="22"/>
          <w:szCs w:val="22"/>
        </w:rPr>
        <w:t xml:space="preserve"> </w:t>
      </w:r>
      <w:proofErr w:type="spellStart"/>
      <w:r w:rsidRPr="00B9781A">
        <w:rPr>
          <w:sz w:val="22"/>
          <w:szCs w:val="22"/>
        </w:rPr>
        <w:t>suatu</w:t>
      </w:r>
      <w:proofErr w:type="spellEnd"/>
      <w:r w:rsidRPr="00B9781A">
        <w:rPr>
          <w:sz w:val="22"/>
          <w:szCs w:val="22"/>
        </w:rPr>
        <w:t xml:space="preserve"> </w:t>
      </w:r>
      <w:proofErr w:type="spellStart"/>
      <w:r w:rsidRPr="00B9781A">
        <w:rPr>
          <w:sz w:val="22"/>
          <w:szCs w:val="22"/>
        </w:rPr>
        <w:t>pembelajaran</w:t>
      </w:r>
      <w:proofErr w:type="spellEnd"/>
      <w:r w:rsidRPr="00B9781A">
        <w:rPr>
          <w:sz w:val="22"/>
          <w:szCs w:val="22"/>
        </w:rPr>
        <w:t xml:space="preserve">, </w:t>
      </w:r>
      <w:proofErr w:type="spellStart"/>
      <w:r w:rsidRPr="00B9781A">
        <w:rPr>
          <w:sz w:val="22"/>
          <w:szCs w:val="22"/>
        </w:rPr>
        <w:t>dikarenakan</w:t>
      </w:r>
      <w:proofErr w:type="spellEnd"/>
      <w:r w:rsidRPr="00B9781A">
        <w:rPr>
          <w:sz w:val="22"/>
          <w:szCs w:val="22"/>
        </w:rPr>
        <w:t xml:space="preserve"> </w:t>
      </w:r>
      <w:proofErr w:type="spellStart"/>
      <w:r w:rsidRPr="00B9781A">
        <w:rPr>
          <w:sz w:val="22"/>
          <w:szCs w:val="22"/>
        </w:rPr>
        <w:t>disaat</w:t>
      </w:r>
      <w:proofErr w:type="spellEnd"/>
      <w:r w:rsidRPr="00B9781A">
        <w:rPr>
          <w:sz w:val="22"/>
          <w:szCs w:val="22"/>
        </w:rPr>
        <w:t xml:space="preserve"> </w:t>
      </w:r>
      <w:proofErr w:type="spellStart"/>
      <w:r w:rsidRPr="00B9781A">
        <w:rPr>
          <w:sz w:val="22"/>
          <w:szCs w:val="22"/>
        </w:rPr>
        <w:t>dosen</w:t>
      </w:r>
      <w:proofErr w:type="spellEnd"/>
      <w:r w:rsidRPr="00B9781A">
        <w:rPr>
          <w:sz w:val="22"/>
          <w:szCs w:val="22"/>
        </w:rPr>
        <w:t xml:space="preserve"> </w:t>
      </w:r>
      <w:proofErr w:type="spellStart"/>
      <w:r w:rsidRPr="00B9781A">
        <w:rPr>
          <w:sz w:val="22"/>
          <w:szCs w:val="22"/>
        </w:rPr>
        <w:t>menyusun</w:t>
      </w:r>
      <w:proofErr w:type="spellEnd"/>
      <w:r w:rsidRPr="00B9781A">
        <w:rPr>
          <w:sz w:val="22"/>
          <w:szCs w:val="22"/>
        </w:rPr>
        <w:t xml:space="preserve"> </w:t>
      </w:r>
      <w:proofErr w:type="spellStart"/>
      <w:r w:rsidRPr="00B9781A">
        <w:rPr>
          <w:sz w:val="22"/>
          <w:szCs w:val="22"/>
        </w:rPr>
        <w:t>suatu</w:t>
      </w:r>
      <w:proofErr w:type="spellEnd"/>
      <w:r w:rsidRPr="00B9781A">
        <w:rPr>
          <w:sz w:val="22"/>
          <w:szCs w:val="22"/>
        </w:rPr>
        <w:t xml:space="preserve"> </w:t>
      </w:r>
      <w:proofErr w:type="spellStart"/>
      <w:r w:rsidRPr="00B9781A">
        <w:rPr>
          <w:sz w:val="22"/>
          <w:szCs w:val="22"/>
        </w:rPr>
        <w:lastRenderedPageBreak/>
        <w:t>perencanaan</w:t>
      </w:r>
      <w:proofErr w:type="spellEnd"/>
      <w:r w:rsidRPr="00B9781A">
        <w:rPr>
          <w:sz w:val="22"/>
          <w:szCs w:val="22"/>
        </w:rPr>
        <w:t xml:space="preserve"> </w:t>
      </w:r>
      <w:proofErr w:type="spellStart"/>
      <w:r w:rsidRPr="00B9781A">
        <w:rPr>
          <w:sz w:val="22"/>
          <w:szCs w:val="22"/>
        </w:rPr>
        <w:t>pembelajaran</w:t>
      </w:r>
      <w:proofErr w:type="spellEnd"/>
      <w:r w:rsidRPr="00B9781A">
        <w:rPr>
          <w:sz w:val="22"/>
          <w:szCs w:val="22"/>
        </w:rPr>
        <w:t xml:space="preserve">, </w:t>
      </w:r>
      <w:proofErr w:type="spellStart"/>
      <w:r w:rsidRPr="00B9781A">
        <w:rPr>
          <w:sz w:val="22"/>
          <w:szCs w:val="22"/>
        </w:rPr>
        <w:t>dosen</w:t>
      </w:r>
      <w:proofErr w:type="spellEnd"/>
      <w:r w:rsidRPr="00B9781A">
        <w:rPr>
          <w:sz w:val="22"/>
          <w:szCs w:val="22"/>
        </w:rPr>
        <w:t xml:space="preserve"> </w:t>
      </w:r>
      <w:proofErr w:type="spellStart"/>
      <w:r w:rsidRPr="00B9781A">
        <w:rPr>
          <w:sz w:val="22"/>
          <w:szCs w:val="22"/>
        </w:rPr>
        <w:t>telah</w:t>
      </w:r>
      <w:proofErr w:type="spellEnd"/>
      <w:r w:rsidRPr="00B9781A">
        <w:rPr>
          <w:sz w:val="22"/>
          <w:szCs w:val="22"/>
        </w:rPr>
        <w:t xml:space="preserve"> </w:t>
      </w:r>
      <w:proofErr w:type="spellStart"/>
      <w:r w:rsidRPr="00B9781A">
        <w:rPr>
          <w:sz w:val="22"/>
          <w:szCs w:val="22"/>
        </w:rPr>
        <w:t>mengetahui</w:t>
      </w:r>
      <w:proofErr w:type="spellEnd"/>
      <w:r w:rsidRPr="00B9781A">
        <w:rPr>
          <w:sz w:val="22"/>
          <w:szCs w:val="22"/>
        </w:rPr>
        <w:t xml:space="preserve"> </w:t>
      </w:r>
      <w:proofErr w:type="spellStart"/>
      <w:r w:rsidRPr="00B9781A">
        <w:rPr>
          <w:sz w:val="22"/>
          <w:szCs w:val="22"/>
        </w:rPr>
        <w:t>seperti</w:t>
      </w:r>
      <w:proofErr w:type="spellEnd"/>
      <w:r w:rsidRPr="00B9781A">
        <w:rPr>
          <w:sz w:val="22"/>
          <w:szCs w:val="22"/>
        </w:rPr>
        <w:t xml:space="preserve"> </w:t>
      </w:r>
      <w:proofErr w:type="spellStart"/>
      <w:r w:rsidRPr="00B9781A">
        <w:rPr>
          <w:sz w:val="22"/>
          <w:szCs w:val="22"/>
        </w:rPr>
        <w:t>apa</w:t>
      </w:r>
      <w:proofErr w:type="spellEnd"/>
      <w:r w:rsidRPr="00B9781A">
        <w:rPr>
          <w:sz w:val="22"/>
          <w:szCs w:val="22"/>
        </w:rPr>
        <w:t xml:space="preserve"> </w:t>
      </w:r>
      <w:proofErr w:type="spellStart"/>
      <w:r w:rsidRPr="00B9781A">
        <w:rPr>
          <w:sz w:val="22"/>
          <w:szCs w:val="22"/>
        </w:rPr>
        <w:t>pembelajaran</w:t>
      </w:r>
      <w:proofErr w:type="spellEnd"/>
      <w:r w:rsidRPr="00B9781A">
        <w:rPr>
          <w:sz w:val="22"/>
          <w:szCs w:val="22"/>
        </w:rPr>
        <w:t xml:space="preserve"> </w:t>
      </w:r>
      <w:proofErr w:type="spellStart"/>
      <w:r w:rsidRPr="00B9781A">
        <w:rPr>
          <w:sz w:val="22"/>
          <w:szCs w:val="22"/>
        </w:rPr>
        <w:t>tersebut</w:t>
      </w:r>
      <w:proofErr w:type="spellEnd"/>
      <w:r w:rsidRPr="00B9781A">
        <w:rPr>
          <w:sz w:val="22"/>
          <w:szCs w:val="22"/>
        </w:rPr>
        <w:t xml:space="preserve"> </w:t>
      </w:r>
      <w:proofErr w:type="spellStart"/>
      <w:r w:rsidRPr="00B9781A">
        <w:rPr>
          <w:sz w:val="22"/>
          <w:szCs w:val="22"/>
        </w:rPr>
        <w:t>akan</w:t>
      </w:r>
      <w:proofErr w:type="spellEnd"/>
      <w:r w:rsidRPr="00B9781A">
        <w:rPr>
          <w:sz w:val="22"/>
          <w:szCs w:val="22"/>
        </w:rPr>
        <w:t xml:space="preserve"> </w:t>
      </w:r>
      <w:proofErr w:type="spellStart"/>
      <w:r w:rsidRPr="00B9781A">
        <w:rPr>
          <w:sz w:val="22"/>
          <w:szCs w:val="22"/>
        </w:rPr>
        <w:t>berlangsung</w:t>
      </w:r>
      <w:proofErr w:type="spellEnd"/>
      <w:r w:rsidRPr="00B9781A">
        <w:rPr>
          <w:sz w:val="22"/>
          <w:szCs w:val="22"/>
        </w:rPr>
        <w:t xml:space="preserve"> dan </w:t>
      </w:r>
      <w:proofErr w:type="spellStart"/>
      <w:r w:rsidRPr="00B9781A">
        <w:rPr>
          <w:sz w:val="22"/>
          <w:szCs w:val="22"/>
        </w:rPr>
        <w:t>bagaimana</w:t>
      </w:r>
      <w:proofErr w:type="spellEnd"/>
      <w:r w:rsidRPr="00B9781A">
        <w:rPr>
          <w:sz w:val="22"/>
          <w:szCs w:val="22"/>
        </w:rPr>
        <w:t xml:space="preserve"> </w:t>
      </w:r>
      <w:proofErr w:type="spellStart"/>
      <w:r w:rsidRPr="00B9781A">
        <w:rPr>
          <w:sz w:val="22"/>
          <w:szCs w:val="22"/>
        </w:rPr>
        <w:t>langkah-langkah</w:t>
      </w:r>
      <w:proofErr w:type="spellEnd"/>
      <w:r w:rsidRPr="00B9781A">
        <w:rPr>
          <w:sz w:val="22"/>
          <w:szCs w:val="22"/>
        </w:rPr>
        <w:t xml:space="preserve"> agar </w:t>
      </w:r>
      <w:proofErr w:type="spellStart"/>
      <w:r w:rsidRPr="00B9781A">
        <w:rPr>
          <w:sz w:val="22"/>
          <w:szCs w:val="22"/>
        </w:rPr>
        <w:t>tujuan</w:t>
      </w:r>
      <w:proofErr w:type="spellEnd"/>
      <w:r w:rsidRPr="00B9781A">
        <w:rPr>
          <w:sz w:val="22"/>
          <w:szCs w:val="22"/>
        </w:rPr>
        <w:t xml:space="preserve"> </w:t>
      </w:r>
      <w:proofErr w:type="spellStart"/>
      <w:r w:rsidRPr="00B9781A">
        <w:rPr>
          <w:sz w:val="22"/>
          <w:szCs w:val="22"/>
        </w:rPr>
        <w:t>dari</w:t>
      </w:r>
      <w:proofErr w:type="spellEnd"/>
      <w:r w:rsidRPr="00B9781A">
        <w:rPr>
          <w:sz w:val="22"/>
          <w:szCs w:val="22"/>
        </w:rPr>
        <w:t xml:space="preserve"> </w:t>
      </w:r>
      <w:proofErr w:type="spellStart"/>
      <w:r w:rsidRPr="00B9781A">
        <w:rPr>
          <w:sz w:val="22"/>
          <w:szCs w:val="22"/>
        </w:rPr>
        <w:t>pembelajaran</w:t>
      </w:r>
      <w:proofErr w:type="spellEnd"/>
      <w:r w:rsidRPr="00B9781A">
        <w:rPr>
          <w:sz w:val="22"/>
          <w:szCs w:val="22"/>
        </w:rPr>
        <w:t xml:space="preserve"> </w:t>
      </w:r>
      <w:proofErr w:type="spellStart"/>
      <w:r w:rsidRPr="00B9781A">
        <w:rPr>
          <w:sz w:val="22"/>
          <w:szCs w:val="22"/>
        </w:rPr>
        <w:t>tersebut</w:t>
      </w:r>
      <w:proofErr w:type="spellEnd"/>
      <w:r w:rsidRPr="00B9781A">
        <w:rPr>
          <w:sz w:val="22"/>
          <w:szCs w:val="22"/>
        </w:rPr>
        <w:t xml:space="preserve"> </w:t>
      </w:r>
      <w:proofErr w:type="spellStart"/>
      <w:r w:rsidRPr="00B9781A">
        <w:rPr>
          <w:sz w:val="22"/>
          <w:szCs w:val="22"/>
        </w:rPr>
        <w:t>tercapai</w:t>
      </w:r>
      <w:proofErr w:type="spellEnd"/>
      <w:r w:rsidRPr="00B9781A">
        <w:rPr>
          <w:sz w:val="22"/>
          <w:szCs w:val="22"/>
        </w:rPr>
        <w:t xml:space="preserve">. </w:t>
      </w:r>
    </w:p>
    <w:p w14:paraId="7D4E77A6" w14:textId="77777777" w:rsidR="00B9781A" w:rsidRPr="00B9781A" w:rsidRDefault="00B9781A" w:rsidP="00B9781A">
      <w:pPr>
        <w:pStyle w:val="ListParagraph"/>
        <w:ind w:left="284" w:firstLine="730"/>
        <w:rPr>
          <w:rFonts w:cs="Times New Roman"/>
          <w:color w:val="000000"/>
          <w:sz w:val="22"/>
          <w:szCs w:val="22"/>
          <w:lang w:val="en-US"/>
        </w:rPr>
      </w:pPr>
      <w:proofErr w:type="spellStart"/>
      <w:r w:rsidRPr="00B9781A">
        <w:rPr>
          <w:rFonts w:cs="Times New Roman"/>
          <w:color w:val="000000"/>
          <w:sz w:val="22"/>
          <w:szCs w:val="22"/>
          <w:lang w:val="en-US"/>
        </w:rPr>
        <w:t>Perencanaan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pembelajaran</w:t>
      </w:r>
      <w:proofErr w:type="spellEnd"/>
      <w:r w:rsidRPr="00B9781A">
        <w:rPr>
          <w:rFonts w:cs="Times New Roman"/>
          <w:color w:val="000000"/>
          <w:sz w:val="22"/>
          <w:szCs w:val="22"/>
          <w:lang w:val="en-US"/>
        </w:rPr>
        <w:t xml:space="preserve"> pada </w:t>
      </w:r>
      <w:proofErr w:type="spellStart"/>
      <w:r w:rsidRPr="00B9781A">
        <w:rPr>
          <w:rFonts w:cs="Times New Roman"/>
          <w:color w:val="000000"/>
          <w:sz w:val="22"/>
          <w:szCs w:val="22"/>
          <w:lang w:val="en-US"/>
        </w:rPr>
        <w:t>pendekatan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pembelajaran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mikir</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sama</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seperti</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perencanaan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pembelajaran</w:t>
      </w:r>
      <w:proofErr w:type="spellEnd"/>
      <w:r w:rsidRPr="00B9781A">
        <w:rPr>
          <w:rFonts w:cs="Times New Roman"/>
          <w:color w:val="000000"/>
          <w:sz w:val="22"/>
          <w:szCs w:val="22"/>
          <w:lang w:val="en-US"/>
        </w:rPr>
        <w:t xml:space="preserve"> pada </w:t>
      </w:r>
      <w:proofErr w:type="spellStart"/>
      <w:r w:rsidRPr="00B9781A">
        <w:rPr>
          <w:rFonts w:cs="Times New Roman"/>
          <w:color w:val="000000"/>
          <w:sz w:val="22"/>
          <w:szCs w:val="22"/>
          <w:lang w:val="en-US"/>
        </w:rPr>
        <w:t>umumnya</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Hanya</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saja</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dalam</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pendekatan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pembelajaran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mikir</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dosen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harus</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kebih</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kreatif</w:t>
      </w:r>
      <w:proofErr w:type="spellEnd"/>
      <w:r w:rsidRPr="00B9781A">
        <w:rPr>
          <w:rFonts w:cs="Times New Roman"/>
          <w:color w:val="000000"/>
          <w:sz w:val="22"/>
          <w:szCs w:val="22"/>
          <w:lang w:val="en-US"/>
        </w:rPr>
        <w:t xml:space="preserve"> dan </w:t>
      </w:r>
      <w:proofErr w:type="spellStart"/>
      <w:r w:rsidRPr="00B9781A">
        <w:rPr>
          <w:rFonts w:cs="Times New Roman"/>
          <w:color w:val="000000"/>
          <w:sz w:val="22"/>
          <w:szCs w:val="22"/>
          <w:lang w:val="en-US"/>
        </w:rPr>
        <w:t>inovatif</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dalam</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menentukan</w:t>
      </w:r>
      <w:proofErr w:type="spellEnd"/>
      <w:r w:rsidRPr="00B9781A">
        <w:rPr>
          <w:rFonts w:cs="Times New Roman"/>
          <w:color w:val="000000"/>
          <w:sz w:val="22"/>
          <w:szCs w:val="22"/>
          <w:lang w:val="en-US"/>
        </w:rPr>
        <w:t xml:space="preserve"> dan </w:t>
      </w:r>
      <w:proofErr w:type="spellStart"/>
      <w:r w:rsidRPr="00B9781A">
        <w:rPr>
          <w:rFonts w:cs="Times New Roman"/>
          <w:color w:val="000000"/>
          <w:sz w:val="22"/>
          <w:szCs w:val="22"/>
          <w:lang w:val="en-US"/>
        </w:rPr>
        <w:t>mengkreasikan</w:t>
      </w:r>
      <w:proofErr w:type="spellEnd"/>
      <w:r w:rsidRPr="00B9781A">
        <w:rPr>
          <w:rFonts w:cs="Times New Roman"/>
          <w:color w:val="000000"/>
          <w:sz w:val="22"/>
          <w:szCs w:val="22"/>
          <w:lang w:val="en-US"/>
        </w:rPr>
        <w:t xml:space="preserve"> proses </w:t>
      </w:r>
      <w:proofErr w:type="spellStart"/>
      <w:r w:rsidRPr="00B9781A">
        <w:rPr>
          <w:rFonts w:cs="Times New Roman"/>
          <w:color w:val="000000"/>
          <w:sz w:val="22"/>
          <w:szCs w:val="22"/>
          <w:lang w:val="en-US"/>
        </w:rPr>
        <w:t>pembelajaran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karena</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dosen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bertindak</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sebagai</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fasilitator</w:t>
      </w:r>
      <w:proofErr w:type="spellEnd"/>
      <w:r w:rsidRPr="00B9781A">
        <w:rPr>
          <w:rFonts w:cs="Times New Roman"/>
          <w:color w:val="000000"/>
          <w:sz w:val="22"/>
          <w:szCs w:val="22"/>
          <w:lang w:val="en-US"/>
        </w:rPr>
        <w:t xml:space="preserve"> yang </w:t>
      </w:r>
      <w:proofErr w:type="spellStart"/>
      <w:r w:rsidRPr="00B9781A">
        <w:rPr>
          <w:rFonts w:cs="Times New Roman"/>
          <w:color w:val="000000"/>
          <w:sz w:val="22"/>
          <w:szCs w:val="22"/>
          <w:lang w:val="en-US"/>
        </w:rPr>
        <w:t>memandu</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jalanya</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suatu</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pembelajaran</w:t>
      </w:r>
      <w:proofErr w:type="spellEnd"/>
      <w:r w:rsidRPr="00B9781A">
        <w:rPr>
          <w:rFonts w:cs="Times New Roman"/>
          <w:color w:val="000000"/>
          <w:sz w:val="22"/>
          <w:szCs w:val="22"/>
          <w:lang w:val="en-US"/>
        </w:rPr>
        <w:t xml:space="preserve">, dan yang </w:t>
      </w:r>
      <w:proofErr w:type="spellStart"/>
      <w:r w:rsidRPr="00B9781A">
        <w:rPr>
          <w:rFonts w:cs="Times New Roman"/>
          <w:color w:val="000000"/>
          <w:sz w:val="22"/>
          <w:szCs w:val="22"/>
          <w:lang w:val="en-US"/>
        </w:rPr>
        <w:t>berbeda</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dalam</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penyusunan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perencanaan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pembelajaran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mikir</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dengan</w:t>
      </w:r>
      <w:proofErr w:type="spellEnd"/>
      <w:r w:rsidRPr="00B9781A">
        <w:rPr>
          <w:rFonts w:cs="Times New Roman"/>
          <w:color w:val="000000"/>
          <w:sz w:val="22"/>
          <w:szCs w:val="22"/>
          <w:lang w:val="en-US"/>
        </w:rPr>
        <w:t xml:space="preserve"> yang lain </w:t>
      </w:r>
      <w:proofErr w:type="spellStart"/>
      <w:r w:rsidRPr="00B9781A">
        <w:rPr>
          <w:rFonts w:cs="Times New Roman"/>
          <w:color w:val="000000"/>
          <w:sz w:val="22"/>
          <w:szCs w:val="22"/>
          <w:lang w:val="en-US"/>
        </w:rPr>
        <w:t>adalah</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pendekatan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pembelajaran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mikir</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menggunakan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skenario</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pembelajaran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sebagai</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langkah</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awal</w:t>
      </w:r>
      <w:proofErr w:type="spellEnd"/>
      <w:r w:rsidRPr="00B9781A">
        <w:rPr>
          <w:rFonts w:cs="Times New Roman"/>
          <w:color w:val="000000"/>
          <w:sz w:val="22"/>
          <w:szCs w:val="22"/>
          <w:lang w:val="en-US"/>
        </w:rPr>
        <w:t xml:space="preserve"> yang </w:t>
      </w:r>
      <w:proofErr w:type="spellStart"/>
      <w:r w:rsidRPr="00B9781A">
        <w:rPr>
          <w:rFonts w:cs="Times New Roman"/>
          <w:color w:val="000000"/>
          <w:sz w:val="22"/>
          <w:szCs w:val="22"/>
          <w:lang w:val="en-US"/>
        </w:rPr>
        <w:t>harus</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disusun</w:t>
      </w:r>
      <w:proofErr w:type="spellEnd"/>
      <w:r w:rsidRPr="00B9781A">
        <w:rPr>
          <w:rFonts w:cs="Times New Roman"/>
          <w:color w:val="000000"/>
          <w:sz w:val="22"/>
          <w:szCs w:val="22"/>
          <w:lang w:val="en-US"/>
        </w:rPr>
        <w:t xml:space="preserve"> oleh </w:t>
      </w:r>
      <w:proofErr w:type="spellStart"/>
      <w:r w:rsidRPr="00B9781A">
        <w:rPr>
          <w:rFonts w:cs="Times New Roman"/>
          <w:color w:val="000000"/>
          <w:sz w:val="22"/>
          <w:szCs w:val="22"/>
          <w:lang w:val="en-US"/>
        </w:rPr>
        <w:t>dosen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sebelum</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melaksanakan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kegatan</w:t>
      </w:r>
      <w:proofErr w:type="spellEnd"/>
      <w:r w:rsidRPr="00B9781A">
        <w:rPr>
          <w:rFonts w:cs="Times New Roman"/>
          <w:color w:val="000000"/>
          <w:sz w:val="22"/>
          <w:szCs w:val="22"/>
          <w:lang w:val="en-US"/>
        </w:rPr>
        <w:t xml:space="preserve"> </w:t>
      </w:r>
      <w:proofErr w:type="spellStart"/>
      <w:r w:rsidRPr="00B9781A">
        <w:rPr>
          <w:rFonts w:cs="Times New Roman"/>
          <w:color w:val="000000"/>
          <w:sz w:val="22"/>
          <w:szCs w:val="22"/>
          <w:lang w:val="en-US"/>
        </w:rPr>
        <w:t>belajar</w:t>
      </w:r>
      <w:proofErr w:type="spellEnd"/>
      <w:r w:rsidRPr="00B9781A">
        <w:rPr>
          <w:rFonts w:cs="Times New Roman"/>
          <w:color w:val="000000"/>
          <w:sz w:val="22"/>
          <w:szCs w:val="22"/>
          <w:lang w:val="en-US"/>
        </w:rPr>
        <w:t>.</w:t>
      </w:r>
    </w:p>
    <w:p w14:paraId="465105ED" w14:textId="77777777" w:rsidR="00B9781A" w:rsidRPr="00B9781A" w:rsidRDefault="00B9781A" w:rsidP="00B9781A">
      <w:pPr>
        <w:autoSpaceDE w:val="0"/>
        <w:autoSpaceDN w:val="0"/>
        <w:adjustRightInd w:val="0"/>
        <w:spacing w:after="0" w:line="240" w:lineRule="auto"/>
        <w:ind w:left="426" w:hanging="426"/>
        <w:jc w:val="both"/>
        <w:rPr>
          <w:rFonts w:ascii="Times New Roman" w:hAnsi="Times New Roman" w:cs="Times New Roman"/>
          <w:color w:val="000000"/>
        </w:rPr>
      </w:pPr>
      <w:r w:rsidRPr="00B9781A">
        <w:rPr>
          <w:rFonts w:ascii="Times New Roman" w:hAnsi="Times New Roman" w:cs="Times New Roman"/>
          <w:color w:val="000000"/>
        </w:rPr>
        <w:t>2. Pelaksanaan Pembelajaran dengan Pendekatan Mikir di jurusan pendidikan matematika UMSU</w:t>
      </w:r>
    </w:p>
    <w:p w14:paraId="2D5D4138" w14:textId="77777777" w:rsidR="00B9781A" w:rsidRPr="00B9781A" w:rsidRDefault="00B9781A" w:rsidP="00B9781A">
      <w:pPr>
        <w:spacing w:after="0" w:line="240" w:lineRule="auto"/>
        <w:ind w:left="426" w:firstLine="708"/>
        <w:jc w:val="both"/>
        <w:rPr>
          <w:rFonts w:ascii="Times New Roman" w:hAnsi="Times New Roman" w:cs="Times New Roman"/>
          <w:color w:val="000000"/>
        </w:rPr>
      </w:pPr>
      <w:r w:rsidRPr="00B9781A">
        <w:rPr>
          <w:rFonts w:ascii="Times New Roman" w:hAnsi="Times New Roman" w:cs="Times New Roman"/>
          <w:color w:val="000000"/>
        </w:rPr>
        <w:t>Pelaksanaan pembelajaran adalah suatu proses yang diatur sedemikian rupa meurut langkah-langkah yang disusun dalam rencana pembelajaran agar pelaksanaan mencapai hasil yang diharapkan. Pelaksanaan pembelajaran bernilai edukatif yang terjadi antara dosen dan mahasiswa, dikarenakan pelaksanaan pembelajaran diarahkan pada tujuan yang harus dicapai dalam suatu pembelajaran. dalam pelaksanaan pembelajaran pada umumnya dosen menyusun SAP sebagai pedoman dalam melaksanakan suatu pembelajaran, hanya saja dalam pembelajaran menggunakan pendekatan mikir dosen membuat SAP secara singkat yang disebut dengan skenario pembelajaran.</w:t>
      </w:r>
    </w:p>
    <w:p w14:paraId="6D9BDF4D" w14:textId="77777777" w:rsidR="00B9781A" w:rsidRPr="00B9781A" w:rsidRDefault="00B9781A" w:rsidP="00B9781A">
      <w:pPr>
        <w:spacing w:after="0" w:line="240" w:lineRule="auto"/>
        <w:ind w:left="426" w:firstLine="720"/>
        <w:jc w:val="both"/>
        <w:rPr>
          <w:rFonts w:ascii="Times New Roman" w:hAnsi="Times New Roman" w:cs="Times New Roman"/>
        </w:rPr>
      </w:pPr>
      <w:r w:rsidRPr="00B9781A">
        <w:rPr>
          <w:rFonts w:ascii="Times New Roman" w:hAnsi="Times New Roman" w:cs="Times New Roman"/>
        </w:rPr>
        <w:t>Didalam pelaksanaan pembelajaran menggunakan pendekatan pembelajaran mikir sangat berbeda dengan proses pembelajaran pada umumnya dikarenakan dengan menggunakan pendekatan mikir dosen hanya bertindak sebagai fasilitator atau sebagai pemandu suatu pembelajaran yang pada intinya proses pembelajaran bergantung pada keaktifan mahasiswa. Dalam proses pelaksanaan pembelajaran menggunakan pendekatan pembelajaran mikir ada beberapa komponen yang harus ada didalam proses pembelajaran yaitu “Mengalami” dalam belajar melibatkan banyak indera sehingga pemahaman konsep akan lebih mantap, ”Interaksi” dapat mendorong mahasiswa untuk ungkap gagasan dan merefleksi diri sehingga menunjang pula pemahaman konsep secara baik, “Komunikasi” dapat memotivasi mahasiswa untuk berani dan lancar dalam menyampaikan gagasan, dan “Refleksi” memunculkan sikap untuk mau menerima kritik dan memperbaiki diri, baik gagasan, hasil karya maupun sikapnya.</w:t>
      </w:r>
    </w:p>
    <w:p w14:paraId="0FD284A3" w14:textId="77777777" w:rsidR="00B9781A" w:rsidRPr="00B9781A" w:rsidRDefault="00B9781A" w:rsidP="00B9781A">
      <w:pPr>
        <w:autoSpaceDE w:val="0"/>
        <w:autoSpaceDN w:val="0"/>
        <w:adjustRightInd w:val="0"/>
        <w:spacing w:after="0" w:line="240" w:lineRule="auto"/>
        <w:ind w:left="284" w:hanging="284"/>
        <w:jc w:val="both"/>
        <w:rPr>
          <w:rFonts w:ascii="Times New Roman" w:hAnsi="Times New Roman" w:cs="Times New Roman"/>
          <w:color w:val="000000"/>
        </w:rPr>
      </w:pPr>
      <w:r w:rsidRPr="00B9781A">
        <w:rPr>
          <w:rFonts w:ascii="Times New Roman" w:hAnsi="Times New Roman" w:cs="Times New Roman"/>
          <w:color w:val="000000"/>
        </w:rPr>
        <w:t>3. Evaluasi Pembelajaran dengan pendekatan mikir di jurusan pendidikan matematika UMSU</w:t>
      </w:r>
    </w:p>
    <w:p w14:paraId="1A3717D7" w14:textId="77777777" w:rsidR="00B9781A" w:rsidRPr="00B9781A" w:rsidRDefault="00B9781A" w:rsidP="00B9781A">
      <w:pPr>
        <w:autoSpaceDE w:val="0"/>
        <w:autoSpaceDN w:val="0"/>
        <w:adjustRightInd w:val="0"/>
        <w:spacing w:after="0" w:line="240" w:lineRule="auto"/>
        <w:ind w:left="284" w:firstLine="720"/>
        <w:jc w:val="both"/>
        <w:rPr>
          <w:rFonts w:ascii="Times New Roman" w:hAnsi="Times New Roman" w:cs="Times New Roman"/>
        </w:rPr>
      </w:pPr>
      <w:r w:rsidRPr="00B9781A">
        <w:rPr>
          <w:rFonts w:ascii="Times New Roman" w:hAnsi="Times New Roman" w:cs="Times New Roman"/>
          <w:color w:val="000000"/>
        </w:rPr>
        <w:t xml:space="preserve">Di dalam dunia pendidikan penilaian adalah bagian yang sangat penting karena itu menjadi bahan evaluasi selama proses pembelajaran. dalam penilaian memiliki tiga pencapaian yang harus dinilai oleh seorang </w:t>
      </w:r>
      <w:r w:rsidRPr="00B9781A">
        <w:rPr>
          <w:rFonts w:cs="Times New Roman"/>
          <w:color w:val="000000"/>
        </w:rPr>
        <w:t>dosen</w:t>
      </w:r>
      <w:r w:rsidRPr="00B9781A">
        <w:rPr>
          <w:rFonts w:ascii="Times New Roman" w:hAnsi="Times New Roman" w:cs="Times New Roman"/>
          <w:color w:val="000000"/>
        </w:rPr>
        <w:t xml:space="preserve"> yaitu: kognitif, afektif, dan psikomotor. Penilaian kognitif yaitu penilaian yang mengukur kemampuan atau pengetahua yang dimiliki peserta didik. Afektif yaitu penilaian yang</w:t>
      </w:r>
      <w:r w:rsidRPr="00B9781A">
        <w:rPr>
          <w:rFonts w:ascii="Times New Roman" w:hAnsi="Times New Roman" w:cs="Times New Roman"/>
        </w:rPr>
        <w:t xml:space="preserve"> </w:t>
      </w:r>
      <w:r w:rsidRPr="00B9781A">
        <w:rPr>
          <w:rFonts w:ascii="Times New Roman" w:hAnsi="Times New Roman" w:cs="Times New Roman"/>
          <w:color w:val="000000"/>
        </w:rPr>
        <w:t xml:space="preserve">mengukur dari sikap mahasiswa, dan penilaian psikomotor yaitu penilaian yang mengukur ketrampilan yang dimiliki oleh mahasiswa. Ketiga hal tersebut harus menjadi </w:t>
      </w:r>
      <w:r w:rsidRPr="00B9781A">
        <w:rPr>
          <w:rFonts w:ascii="Times New Roman" w:hAnsi="Times New Roman" w:cs="Times New Roman"/>
          <w:i/>
          <w:iCs/>
          <w:color w:val="000000"/>
        </w:rPr>
        <w:t xml:space="preserve">focus </w:t>
      </w:r>
      <w:r w:rsidRPr="00B9781A">
        <w:rPr>
          <w:rFonts w:ascii="Times New Roman" w:hAnsi="Times New Roman" w:cs="Times New Roman"/>
          <w:color w:val="000000"/>
        </w:rPr>
        <w:t xml:space="preserve">penilaian bagi seorang dosen. </w:t>
      </w:r>
    </w:p>
    <w:p w14:paraId="4E9A568A" w14:textId="77777777" w:rsidR="00B9781A" w:rsidRPr="00B9781A" w:rsidRDefault="00B9781A" w:rsidP="00B9781A">
      <w:pPr>
        <w:autoSpaceDE w:val="0"/>
        <w:autoSpaceDN w:val="0"/>
        <w:adjustRightInd w:val="0"/>
        <w:spacing w:after="0" w:line="240" w:lineRule="auto"/>
        <w:ind w:left="284" w:firstLine="720"/>
        <w:jc w:val="both"/>
        <w:rPr>
          <w:rFonts w:ascii="Times New Roman" w:hAnsi="Times New Roman" w:cs="Times New Roman"/>
          <w:color w:val="000000"/>
        </w:rPr>
      </w:pPr>
      <w:r w:rsidRPr="00B9781A">
        <w:rPr>
          <w:rFonts w:ascii="Times New Roman" w:hAnsi="Times New Roman" w:cs="Times New Roman"/>
          <w:color w:val="000000"/>
        </w:rPr>
        <w:t xml:space="preserve">Evaluasi yang dilaksanakan dalam proses pembelajaran dengan menggunakan pendekatan pembelajaran mikir menggunakan teknik rekapitulasi yang dilakukan mahasiswa selama dikelas maupun diluar kelas. Proses evaluasi pada pendidikan nilai dilakukan berdasarkan hasil yang diraih mahasiswa selama mengikuti pembelajaran. Evaluasi atau peniilaian dalam pendekatan pembelajaran mikir dilakukan dengan berbagai macam penilaian salah satunya dengan menggunakan LK (Lembar Kerja), lembar kerja pada umumnya hanya membahas mengenai pengetahuan yang diperoleh mahasiswa selama pembelajaran dan dirumuskan dalam bentuk tulisan namun dalam penilaian menggunakan pendekatan mikir, lembar kerja berisi hal yang didapatkan mahasiswa selama proses pembelajaran dan dikreasikan dalam bentuk gambar atau lainyaa. Jadi anak akan semakin kreatif dan inovaif dalam memeparkan hasil dari suatu pembelaaran. Dosen dapat melakukan penilaian melalui kretifitas, keaktifan saat pembelajaran, kinerja saat melakukan diskusi, dan lain sebagainya. </w:t>
      </w:r>
    </w:p>
    <w:p w14:paraId="11F6D842" w14:textId="77777777" w:rsidR="00B9781A" w:rsidRPr="00B9781A" w:rsidRDefault="00B9781A" w:rsidP="00B9781A">
      <w:pPr>
        <w:spacing w:after="0" w:line="240" w:lineRule="auto"/>
        <w:ind w:left="284" w:firstLine="720"/>
        <w:jc w:val="both"/>
        <w:rPr>
          <w:rFonts w:ascii="Times New Roman" w:hAnsi="Times New Roman" w:cs="Times New Roman"/>
          <w:color w:val="000000"/>
        </w:rPr>
      </w:pPr>
      <w:r w:rsidRPr="00B9781A">
        <w:rPr>
          <w:rFonts w:ascii="Times New Roman" w:hAnsi="Times New Roman" w:cs="Times New Roman"/>
          <w:color w:val="000000"/>
        </w:rPr>
        <w:t xml:space="preserve">Dengan adanya penelitian ini penulis mengetahui bahwa bentuk evaluasi atau penilaian yang dilakukan kepada mahasiswa dapat dilakukan dengan beranekaragam bentuk, tidak melulu hanya melakukan penilaian secara pengetahuan tapi juga melakukan penilaian ketrampilan, keaktifan, dan kreatifitas sesuai dengan bagaimana yang dosen persiapkan dan materi yang dipelajari. </w:t>
      </w:r>
    </w:p>
    <w:p w14:paraId="45D31393" w14:textId="77777777" w:rsidR="00B9781A" w:rsidRPr="00B9781A" w:rsidRDefault="00B9781A" w:rsidP="00B9781A">
      <w:pPr>
        <w:autoSpaceDE w:val="0"/>
        <w:autoSpaceDN w:val="0"/>
        <w:adjustRightInd w:val="0"/>
        <w:spacing w:after="0" w:line="240" w:lineRule="auto"/>
        <w:jc w:val="both"/>
        <w:rPr>
          <w:rFonts w:ascii="Times New Roman" w:hAnsi="Times New Roman" w:cs="Times New Roman"/>
          <w:color w:val="000000"/>
        </w:rPr>
      </w:pPr>
      <w:r w:rsidRPr="00B9781A">
        <w:rPr>
          <w:rFonts w:ascii="Times New Roman" w:hAnsi="Times New Roman" w:cs="Times New Roman"/>
          <w:color w:val="000000"/>
        </w:rPr>
        <w:t xml:space="preserve">4. Peran dosen dalam pengimplementasian pendekatan pembelajaran mikir </w:t>
      </w:r>
    </w:p>
    <w:p w14:paraId="4DA2BFB3" w14:textId="77777777" w:rsidR="00B9781A" w:rsidRPr="00B9781A" w:rsidRDefault="00B9781A" w:rsidP="00B9781A">
      <w:pPr>
        <w:autoSpaceDE w:val="0"/>
        <w:autoSpaceDN w:val="0"/>
        <w:adjustRightInd w:val="0"/>
        <w:spacing w:after="0" w:line="240" w:lineRule="auto"/>
        <w:ind w:left="284" w:firstLine="720"/>
        <w:jc w:val="both"/>
        <w:rPr>
          <w:rFonts w:ascii="Times New Roman" w:hAnsi="Times New Roman" w:cs="Times New Roman"/>
          <w:color w:val="000000"/>
        </w:rPr>
      </w:pPr>
      <w:r w:rsidRPr="00B9781A">
        <w:rPr>
          <w:rFonts w:ascii="Times New Roman" w:hAnsi="Times New Roman" w:cs="Times New Roman"/>
          <w:color w:val="000000"/>
        </w:rPr>
        <w:t xml:space="preserve">Sehubungan dengan fungsinya sebagai pengajar, pendidik dan pembimbing, maka diperlukan adanya berbagai peranan pada diri dosen, peranan dosen ini akan senantiasa menggambarkan pola tingkah laku yang diharapkan dalam berbagai interaksinya, baik dengan peserta didik, dosen dan lainya. Peran dosen dalam proses pembelajaran adalah adanya tanggungjawab terutama dalam pengembangan potensi </w:t>
      </w:r>
      <w:r w:rsidRPr="00B9781A">
        <w:rPr>
          <w:rFonts w:ascii="Times New Roman" w:hAnsi="Times New Roman" w:cs="Times New Roman"/>
          <w:color w:val="000000"/>
        </w:rPr>
        <w:lastRenderedPageBreak/>
        <w:t xml:space="preserve">manusia (peserta didik). Dosen adalah ujung tombak pendidikan dikarenakan seorang dosen secara langsung berupaya memperngaruhi, dan mengembangkan kemampuan mahasiswa menjadi manusia yang cerdas dan terampil. Dalam proses pembelajaran dosen mempunyai peran yang sangat dominan dalam pendidikan pada umunya. Karena dosen memegang peranan dalam proses pembelajaran, dimana proses pembelajaran merupakan inti dari proses pendidikan secara keseluruhan. </w:t>
      </w:r>
    </w:p>
    <w:p w14:paraId="77A112EF" w14:textId="77777777" w:rsidR="00B9781A" w:rsidRPr="00B9781A" w:rsidRDefault="00B9781A" w:rsidP="00B9781A">
      <w:pPr>
        <w:autoSpaceDE w:val="0"/>
        <w:autoSpaceDN w:val="0"/>
        <w:adjustRightInd w:val="0"/>
        <w:spacing w:after="0" w:line="240" w:lineRule="auto"/>
        <w:ind w:left="284" w:firstLine="720"/>
        <w:jc w:val="both"/>
        <w:rPr>
          <w:rFonts w:ascii="Times New Roman" w:hAnsi="Times New Roman" w:cs="Times New Roman"/>
          <w:color w:val="000000"/>
        </w:rPr>
      </w:pPr>
      <w:r w:rsidRPr="00B9781A">
        <w:rPr>
          <w:rFonts w:ascii="Times New Roman" w:hAnsi="Times New Roman" w:cs="Times New Roman"/>
          <w:color w:val="000000"/>
        </w:rPr>
        <w:t xml:space="preserve">Peran dosen dalam pengimplementasian pendekatan pembelajaran mikir dengan peran dosen dalam pengimplementasian pendekatan pembelajaran lainya sama yaitu mempunyai peran yang sangat penting dikarenakan dalam pendekatan pembelajaran mikir dosen berperan secara langsung dalam proses pembelajaran sebagai </w:t>
      </w:r>
      <w:r w:rsidRPr="00B9781A">
        <w:rPr>
          <w:rFonts w:ascii="Times New Roman" w:hAnsi="Times New Roman" w:cs="Times New Roman"/>
        </w:rPr>
        <w:t>fasilitator, agar pembelajaran dikatakan berhasil dosen berperan sangat penting dalam menentukan metode, model, media, dan strategi dalam pembelajaran. Dosen berperan penting dengan mempersiapkan secara matang pembelajaran yang akan diajarkan sehingga dalam proses pembelajaran dapat berjalan secara efektif dan tidak kekurangan waktu sehingga semua materi tersampaikan. Selain itu dosen juga berperan sebagai pengatur kelas serta menjalankan pembelajaran menggunakan pendekatan pembelajaran mikir.</w:t>
      </w:r>
    </w:p>
    <w:p w14:paraId="79606404" w14:textId="77777777" w:rsidR="00B9781A" w:rsidRPr="00B9781A" w:rsidRDefault="00B9781A" w:rsidP="00B9781A">
      <w:pPr>
        <w:autoSpaceDE w:val="0"/>
        <w:autoSpaceDN w:val="0"/>
        <w:adjustRightInd w:val="0"/>
        <w:spacing w:after="0" w:line="240" w:lineRule="auto"/>
        <w:jc w:val="both"/>
        <w:rPr>
          <w:rFonts w:ascii="Times New Roman" w:hAnsi="Times New Roman" w:cs="Times New Roman"/>
          <w:color w:val="000000"/>
        </w:rPr>
      </w:pPr>
      <w:r w:rsidRPr="00B9781A">
        <w:rPr>
          <w:rFonts w:ascii="Times New Roman" w:hAnsi="Times New Roman" w:cs="Times New Roman"/>
          <w:color w:val="000000"/>
        </w:rPr>
        <w:t xml:space="preserve">5. Peran kampus dalam pengimplementasian pendekatan pembelajaran mikir </w:t>
      </w:r>
    </w:p>
    <w:p w14:paraId="01E9DDC6" w14:textId="77777777" w:rsidR="00B9781A" w:rsidRPr="00B9781A" w:rsidRDefault="00B9781A" w:rsidP="00B9781A">
      <w:pPr>
        <w:autoSpaceDE w:val="0"/>
        <w:autoSpaceDN w:val="0"/>
        <w:adjustRightInd w:val="0"/>
        <w:spacing w:after="0" w:line="240" w:lineRule="auto"/>
        <w:ind w:left="284" w:firstLine="720"/>
        <w:jc w:val="both"/>
        <w:rPr>
          <w:rFonts w:ascii="Times New Roman" w:hAnsi="Times New Roman" w:cs="Times New Roman"/>
          <w:color w:val="000000"/>
        </w:rPr>
      </w:pPr>
      <w:r w:rsidRPr="00B9781A">
        <w:rPr>
          <w:rFonts w:ascii="Times New Roman" w:hAnsi="Times New Roman" w:cs="Times New Roman"/>
          <w:color w:val="000000"/>
        </w:rPr>
        <w:t xml:space="preserve">Peran kampus dalam keberhasilan proses belajar merupakan tingkatan kedua selain peran dosen. Peran kampus sangat penting dalam keberadaan sarana dan prasarana di kampus dalam upaya mendukung terlaksananya pembelajaran menjadi bagian yang sangat penting. Pemanfaatan sarana dan fasilitas kampus sebagai penunjang proses pembelajaran, pembelajaran akan berhasil dan optimal jika dosen mampu menyesuaikan sarana dan fasilitas kampus dengan materi yang akan disampaikan sehingga dapat memotivasi belajar siswa. Selain itu adanya sarana dan fasilitas di kampus menjadi sarana tersendiri bagi siswa untuk mengikuti pembelajaran serta mempelajari materi pembelajaran </w:t>
      </w:r>
    </w:p>
    <w:p w14:paraId="03EDB333" w14:textId="77777777" w:rsidR="00B9781A" w:rsidRPr="00B9781A" w:rsidRDefault="00B9781A" w:rsidP="00B9781A">
      <w:pPr>
        <w:spacing w:after="0" w:line="240" w:lineRule="auto"/>
        <w:ind w:left="284" w:firstLine="720"/>
        <w:jc w:val="both"/>
        <w:rPr>
          <w:rFonts w:ascii="Times New Roman" w:hAnsi="Times New Roman" w:cs="Times New Roman"/>
        </w:rPr>
      </w:pPr>
      <w:r w:rsidRPr="00B9781A">
        <w:rPr>
          <w:rFonts w:ascii="Times New Roman" w:hAnsi="Times New Roman" w:cs="Times New Roman"/>
          <w:color w:val="000000"/>
        </w:rPr>
        <w:t>Peran kampus dalam menerapkan pendekatan pembelajaran mikir tentunya sangat penting dikarenakan dalam proses pembelajaran</w:t>
      </w:r>
      <w:r w:rsidRPr="00B9781A">
        <w:rPr>
          <w:rFonts w:ascii="Times New Roman" w:hAnsi="Times New Roman" w:cs="Times New Roman"/>
        </w:rPr>
        <w:t xml:space="preserve"> menggunakan pendekatan pembelajaran mikir dosen membutuhkan fasilitas pendukung dalam menerapkan proses pembelajaran yang tentunya disediakan oleh kampus. Selain berperan sebagai penyedia fasilitas kampus juga berperan atas adanya penerapan pendekatan pembelajaran baru.</w:t>
      </w:r>
    </w:p>
    <w:p w14:paraId="51005CD5" w14:textId="77777777" w:rsidR="008656BB" w:rsidRDefault="008656BB">
      <w:pPr>
        <w:spacing w:after="120"/>
        <w:ind w:firstLine="720"/>
        <w:jc w:val="both"/>
        <w:rPr>
          <w:rFonts w:ascii="Times New Roman" w:hAnsi="Times New Roman" w:cs="Times New Roman"/>
        </w:rPr>
      </w:pPr>
    </w:p>
    <w:p w14:paraId="15F635C8" w14:textId="77777777" w:rsidR="008656BB" w:rsidRDefault="00DB33DF">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2179FF1E" w14:textId="77777777" w:rsidR="003172F9" w:rsidRPr="003172F9" w:rsidRDefault="003172F9" w:rsidP="003172F9">
      <w:pPr>
        <w:autoSpaceDE w:val="0"/>
        <w:autoSpaceDN w:val="0"/>
        <w:adjustRightInd w:val="0"/>
        <w:spacing w:after="0" w:line="240" w:lineRule="auto"/>
        <w:ind w:firstLine="851"/>
        <w:jc w:val="both"/>
        <w:rPr>
          <w:rFonts w:ascii="Times New Roman" w:hAnsi="Times New Roman" w:cs="Times New Roman"/>
          <w:color w:val="000000"/>
        </w:rPr>
      </w:pPr>
      <w:r w:rsidRPr="003172F9">
        <w:rPr>
          <w:rFonts w:ascii="Times New Roman" w:hAnsi="Times New Roman" w:cs="Times New Roman"/>
          <w:color w:val="000000"/>
        </w:rPr>
        <w:t xml:space="preserve">Berdasarkan hasil penelitian dan pembahasan pada bab sebelumnya, dapat ditarik kesimpulan bahwa dosen pengampu sudah memahami tentang pendekatan pembelajaran mikir, dengan dibuktikan dari hasil observasi mengenai implementasi pendekatan pembelajaran mikir yang ada di jurusan pendidikan matematika UMSU yang sudah mengikuti prosedur yang ditetapkan. Selain itu, penulis menyimpulkan beberapa hal mengenai implementasi pendekatan pembelajaran mikir di jurusan pendidikan matematika UMSU, yaitu: </w:t>
      </w:r>
    </w:p>
    <w:p w14:paraId="603CE3FC" w14:textId="77777777" w:rsidR="003172F9" w:rsidRPr="003172F9" w:rsidRDefault="003172F9" w:rsidP="003172F9">
      <w:pPr>
        <w:autoSpaceDE w:val="0"/>
        <w:autoSpaceDN w:val="0"/>
        <w:adjustRightInd w:val="0"/>
        <w:spacing w:after="0" w:line="240" w:lineRule="auto"/>
        <w:ind w:firstLine="851"/>
        <w:jc w:val="both"/>
        <w:rPr>
          <w:rFonts w:ascii="Times New Roman" w:hAnsi="Times New Roman" w:cs="Times New Roman"/>
          <w:color w:val="000000"/>
        </w:rPr>
      </w:pPr>
      <w:r w:rsidRPr="003172F9">
        <w:rPr>
          <w:rFonts w:ascii="Times New Roman" w:hAnsi="Times New Roman" w:cs="Times New Roman"/>
          <w:color w:val="000000"/>
        </w:rPr>
        <w:t xml:space="preserve">Secara keseluruhan dosen di jurusan pendidikan matematika UMSU dalam menyusun Satuan Pengajaran (SAP) atau Skenario Pembelajaran sudah memasukkan beberapa unsur yang ada dalam pendekatan pembelajaran mikir. Model, media, dan strategi yang digunakan dalam melaksanakan pembelajaran pun sudah sesuai , dan dalam pemilihannya juga disesuaikan dengan keadaan mahasiswa dan tema/materi. </w:t>
      </w:r>
    </w:p>
    <w:p w14:paraId="1B031C55" w14:textId="77777777" w:rsidR="003172F9" w:rsidRPr="003172F9" w:rsidRDefault="003172F9" w:rsidP="003172F9">
      <w:pPr>
        <w:pStyle w:val="Default"/>
        <w:ind w:firstLine="851"/>
        <w:jc w:val="both"/>
        <w:rPr>
          <w:sz w:val="22"/>
          <w:szCs w:val="22"/>
        </w:rPr>
      </w:pPr>
      <w:proofErr w:type="spellStart"/>
      <w:r w:rsidRPr="003172F9">
        <w:rPr>
          <w:sz w:val="22"/>
          <w:szCs w:val="22"/>
        </w:rPr>
        <w:t>Pembelajaran</w:t>
      </w:r>
      <w:proofErr w:type="spellEnd"/>
      <w:r w:rsidRPr="003172F9">
        <w:rPr>
          <w:sz w:val="22"/>
          <w:szCs w:val="22"/>
        </w:rPr>
        <w:t xml:space="preserve"> </w:t>
      </w:r>
      <w:proofErr w:type="spellStart"/>
      <w:r w:rsidRPr="003172F9">
        <w:rPr>
          <w:sz w:val="22"/>
          <w:szCs w:val="22"/>
        </w:rPr>
        <w:t>dengan</w:t>
      </w:r>
      <w:proofErr w:type="spellEnd"/>
      <w:r w:rsidRPr="003172F9">
        <w:rPr>
          <w:sz w:val="22"/>
          <w:szCs w:val="22"/>
        </w:rPr>
        <w:t xml:space="preserve"> </w:t>
      </w:r>
      <w:proofErr w:type="spellStart"/>
      <w:r w:rsidRPr="003172F9">
        <w:rPr>
          <w:sz w:val="22"/>
          <w:szCs w:val="22"/>
        </w:rPr>
        <w:t>menggunakan</w:t>
      </w:r>
      <w:proofErr w:type="spellEnd"/>
      <w:r w:rsidRPr="003172F9">
        <w:rPr>
          <w:sz w:val="22"/>
          <w:szCs w:val="22"/>
        </w:rPr>
        <w:t xml:space="preserve"> </w:t>
      </w:r>
      <w:proofErr w:type="spellStart"/>
      <w:r w:rsidRPr="003172F9">
        <w:rPr>
          <w:sz w:val="22"/>
          <w:szCs w:val="22"/>
        </w:rPr>
        <w:t>pendekatan</w:t>
      </w:r>
      <w:proofErr w:type="spellEnd"/>
      <w:r w:rsidRPr="003172F9">
        <w:rPr>
          <w:sz w:val="22"/>
          <w:szCs w:val="22"/>
        </w:rPr>
        <w:t xml:space="preserve"> </w:t>
      </w:r>
      <w:proofErr w:type="spellStart"/>
      <w:r w:rsidRPr="003172F9">
        <w:rPr>
          <w:sz w:val="22"/>
          <w:szCs w:val="22"/>
        </w:rPr>
        <w:t>mikir</w:t>
      </w:r>
      <w:proofErr w:type="spellEnd"/>
      <w:r w:rsidRPr="003172F9">
        <w:rPr>
          <w:sz w:val="22"/>
          <w:szCs w:val="22"/>
        </w:rPr>
        <w:t xml:space="preserve"> </w:t>
      </w:r>
      <w:proofErr w:type="spellStart"/>
      <w:r w:rsidRPr="003172F9">
        <w:rPr>
          <w:sz w:val="22"/>
          <w:szCs w:val="22"/>
        </w:rPr>
        <w:t>sudah</w:t>
      </w:r>
      <w:proofErr w:type="spellEnd"/>
      <w:r w:rsidRPr="003172F9">
        <w:rPr>
          <w:sz w:val="22"/>
          <w:szCs w:val="22"/>
        </w:rPr>
        <w:t xml:space="preserve"> </w:t>
      </w:r>
      <w:proofErr w:type="spellStart"/>
      <w:r w:rsidRPr="003172F9">
        <w:rPr>
          <w:sz w:val="22"/>
          <w:szCs w:val="22"/>
        </w:rPr>
        <w:t>berjalan</w:t>
      </w:r>
      <w:proofErr w:type="spellEnd"/>
      <w:r w:rsidRPr="003172F9">
        <w:rPr>
          <w:sz w:val="22"/>
          <w:szCs w:val="22"/>
        </w:rPr>
        <w:t xml:space="preserve"> pada </w:t>
      </w:r>
      <w:proofErr w:type="spellStart"/>
      <w:r w:rsidRPr="003172F9">
        <w:rPr>
          <w:sz w:val="22"/>
          <w:szCs w:val="22"/>
        </w:rPr>
        <w:t>jurusan</w:t>
      </w:r>
      <w:proofErr w:type="spellEnd"/>
      <w:r w:rsidRPr="003172F9">
        <w:rPr>
          <w:sz w:val="22"/>
          <w:szCs w:val="22"/>
        </w:rPr>
        <w:t xml:space="preserve"> </w:t>
      </w:r>
      <w:proofErr w:type="spellStart"/>
      <w:r w:rsidRPr="003172F9">
        <w:rPr>
          <w:sz w:val="22"/>
          <w:szCs w:val="22"/>
        </w:rPr>
        <w:t>pendidikan</w:t>
      </w:r>
      <w:proofErr w:type="spellEnd"/>
      <w:r w:rsidRPr="003172F9">
        <w:rPr>
          <w:sz w:val="22"/>
          <w:szCs w:val="22"/>
        </w:rPr>
        <w:t xml:space="preserve"> </w:t>
      </w:r>
      <w:proofErr w:type="spellStart"/>
      <w:r w:rsidRPr="003172F9">
        <w:rPr>
          <w:sz w:val="22"/>
          <w:szCs w:val="22"/>
        </w:rPr>
        <w:t>matematika</w:t>
      </w:r>
      <w:proofErr w:type="spellEnd"/>
      <w:r w:rsidRPr="003172F9">
        <w:rPr>
          <w:sz w:val="22"/>
          <w:szCs w:val="22"/>
        </w:rPr>
        <w:t xml:space="preserve"> UMSU. </w:t>
      </w:r>
      <w:proofErr w:type="spellStart"/>
      <w:r w:rsidRPr="003172F9">
        <w:rPr>
          <w:sz w:val="22"/>
          <w:szCs w:val="22"/>
        </w:rPr>
        <w:t>Dalam</w:t>
      </w:r>
      <w:proofErr w:type="spellEnd"/>
      <w:r w:rsidRPr="003172F9">
        <w:rPr>
          <w:sz w:val="22"/>
          <w:szCs w:val="22"/>
        </w:rPr>
        <w:t xml:space="preserve"> </w:t>
      </w:r>
      <w:proofErr w:type="spellStart"/>
      <w:r w:rsidRPr="003172F9">
        <w:rPr>
          <w:sz w:val="22"/>
          <w:szCs w:val="22"/>
        </w:rPr>
        <w:t>setiap</w:t>
      </w:r>
      <w:proofErr w:type="spellEnd"/>
      <w:r w:rsidRPr="003172F9">
        <w:rPr>
          <w:sz w:val="22"/>
          <w:szCs w:val="22"/>
        </w:rPr>
        <w:t xml:space="preserve"> </w:t>
      </w:r>
      <w:proofErr w:type="spellStart"/>
      <w:r w:rsidRPr="003172F9">
        <w:rPr>
          <w:sz w:val="22"/>
          <w:szCs w:val="22"/>
        </w:rPr>
        <w:t>pembelajaran</w:t>
      </w:r>
      <w:proofErr w:type="spellEnd"/>
      <w:r w:rsidRPr="003172F9">
        <w:rPr>
          <w:sz w:val="22"/>
          <w:szCs w:val="22"/>
        </w:rPr>
        <w:t xml:space="preserve"> </w:t>
      </w:r>
      <w:proofErr w:type="spellStart"/>
      <w:r w:rsidRPr="003172F9">
        <w:rPr>
          <w:sz w:val="22"/>
          <w:szCs w:val="22"/>
        </w:rPr>
        <w:t>dengan</w:t>
      </w:r>
      <w:proofErr w:type="spellEnd"/>
      <w:r w:rsidRPr="003172F9">
        <w:rPr>
          <w:sz w:val="22"/>
          <w:szCs w:val="22"/>
        </w:rPr>
        <w:t xml:space="preserve"> </w:t>
      </w:r>
      <w:proofErr w:type="spellStart"/>
      <w:r w:rsidRPr="003172F9">
        <w:rPr>
          <w:sz w:val="22"/>
          <w:szCs w:val="22"/>
        </w:rPr>
        <w:t>menggunakan</w:t>
      </w:r>
      <w:proofErr w:type="spellEnd"/>
      <w:r w:rsidRPr="003172F9">
        <w:rPr>
          <w:sz w:val="22"/>
          <w:szCs w:val="22"/>
        </w:rPr>
        <w:t xml:space="preserve"> </w:t>
      </w:r>
      <w:proofErr w:type="spellStart"/>
      <w:r w:rsidRPr="003172F9">
        <w:rPr>
          <w:sz w:val="22"/>
          <w:szCs w:val="22"/>
        </w:rPr>
        <w:t>pendekatan</w:t>
      </w:r>
      <w:proofErr w:type="spellEnd"/>
      <w:r w:rsidRPr="003172F9">
        <w:rPr>
          <w:sz w:val="22"/>
          <w:szCs w:val="22"/>
        </w:rPr>
        <w:t xml:space="preserve"> </w:t>
      </w:r>
      <w:proofErr w:type="spellStart"/>
      <w:r w:rsidRPr="003172F9">
        <w:rPr>
          <w:sz w:val="22"/>
          <w:szCs w:val="22"/>
        </w:rPr>
        <w:t>ini</w:t>
      </w:r>
      <w:proofErr w:type="spellEnd"/>
      <w:r w:rsidRPr="003172F9">
        <w:rPr>
          <w:sz w:val="22"/>
          <w:szCs w:val="22"/>
        </w:rPr>
        <w:t xml:space="preserve">, </w:t>
      </w:r>
      <w:proofErr w:type="spellStart"/>
      <w:r w:rsidRPr="003172F9">
        <w:rPr>
          <w:sz w:val="22"/>
          <w:szCs w:val="22"/>
        </w:rPr>
        <w:t>mahasiswa</w:t>
      </w:r>
      <w:proofErr w:type="spellEnd"/>
      <w:r w:rsidRPr="003172F9">
        <w:rPr>
          <w:sz w:val="22"/>
          <w:szCs w:val="22"/>
        </w:rPr>
        <w:t xml:space="preserve"> </w:t>
      </w:r>
      <w:proofErr w:type="spellStart"/>
      <w:r w:rsidRPr="003172F9">
        <w:rPr>
          <w:sz w:val="22"/>
          <w:szCs w:val="22"/>
        </w:rPr>
        <w:t>selalu</w:t>
      </w:r>
      <w:proofErr w:type="spellEnd"/>
      <w:r w:rsidRPr="003172F9">
        <w:rPr>
          <w:sz w:val="22"/>
          <w:szCs w:val="22"/>
        </w:rPr>
        <w:t xml:space="preserve"> </w:t>
      </w:r>
      <w:proofErr w:type="spellStart"/>
      <w:r w:rsidRPr="003172F9">
        <w:rPr>
          <w:sz w:val="22"/>
          <w:szCs w:val="22"/>
        </w:rPr>
        <w:t>merasa</w:t>
      </w:r>
      <w:proofErr w:type="spellEnd"/>
      <w:r w:rsidRPr="003172F9">
        <w:rPr>
          <w:sz w:val="22"/>
          <w:szCs w:val="22"/>
        </w:rPr>
        <w:t xml:space="preserve"> </w:t>
      </w:r>
      <w:proofErr w:type="spellStart"/>
      <w:r w:rsidRPr="003172F9">
        <w:rPr>
          <w:sz w:val="22"/>
          <w:szCs w:val="22"/>
        </w:rPr>
        <w:t>bersemangat</w:t>
      </w:r>
      <w:proofErr w:type="spellEnd"/>
      <w:r w:rsidRPr="003172F9">
        <w:rPr>
          <w:sz w:val="22"/>
          <w:szCs w:val="22"/>
        </w:rPr>
        <w:t xml:space="preserve"> dan </w:t>
      </w:r>
      <w:proofErr w:type="spellStart"/>
      <w:r w:rsidRPr="003172F9">
        <w:rPr>
          <w:sz w:val="22"/>
          <w:szCs w:val="22"/>
        </w:rPr>
        <w:t>senang</w:t>
      </w:r>
      <w:proofErr w:type="spellEnd"/>
      <w:r w:rsidRPr="003172F9">
        <w:rPr>
          <w:sz w:val="22"/>
          <w:szCs w:val="22"/>
        </w:rPr>
        <w:t xml:space="preserve">, </w:t>
      </w:r>
      <w:proofErr w:type="spellStart"/>
      <w:r w:rsidRPr="003172F9">
        <w:rPr>
          <w:sz w:val="22"/>
          <w:szCs w:val="22"/>
        </w:rPr>
        <w:t>awal</w:t>
      </w:r>
      <w:proofErr w:type="spellEnd"/>
      <w:r w:rsidRPr="003172F9">
        <w:rPr>
          <w:sz w:val="22"/>
          <w:szCs w:val="22"/>
        </w:rPr>
        <w:t xml:space="preserve"> </w:t>
      </w:r>
      <w:proofErr w:type="spellStart"/>
      <w:r w:rsidRPr="003172F9">
        <w:rPr>
          <w:sz w:val="22"/>
          <w:szCs w:val="22"/>
        </w:rPr>
        <w:t>mula</w:t>
      </w:r>
      <w:proofErr w:type="spellEnd"/>
      <w:r w:rsidRPr="003172F9">
        <w:rPr>
          <w:sz w:val="22"/>
          <w:szCs w:val="22"/>
        </w:rPr>
        <w:t xml:space="preserve"> </w:t>
      </w:r>
      <w:proofErr w:type="spellStart"/>
      <w:r w:rsidRPr="003172F9">
        <w:rPr>
          <w:sz w:val="22"/>
          <w:szCs w:val="22"/>
        </w:rPr>
        <w:t>pendekatan</w:t>
      </w:r>
      <w:proofErr w:type="spellEnd"/>
      <w:r w:rsidRPr="003172F9">
        <w:rPr>
          <w:sz w:val="22"/>
          <w:szCs w:val="22"/>
        </w:rPr>
        <w:t xml:space="preserve"> </w:t>
      </w:r>
      <w:proofErr w:type="spellStart"/>
      <w:r w:rsidRPr="003172F9">
        <w:rPr>
          <w:sz w:val="22"/>
          <w:szCs w:val="22"/>
        </w:rPr>
        <w:t>mikir</w:t>
      </w:r>
      <w:proofErr w:type="spellEnd"/>
      <w:r w:rsidRPr="003172F9">
        <w:rPr>
          <w:sz w:val="22"/>
          <w:szCs w:val="22"/>
        </w:rPr>
        <w:t xml:space="preserve"> </w:t>
      </w:r>
      <w:proofErr w:type="spellStart"/>
      <w:r w:rsidRPr="003172F9">
        <w:rPr>
          <w:sz w:val="22"/>
          <w:szCs w:val="22"/>
        </w:rPr>
        <w:t>ini</w:t>
      </w:r>
      <w:proofErr w:type="spellEnd"/>
      <w:r w:rsidRPr="003172F9">
        <w:rPr>
          <w:sz w:val="22"/>
          <w:szCs w:val="22"/>
        </w:rPr>
        <w:t xml:space="preserve"> </w:t>
      </w:r>
      <w:proofErr w:type="spellStart"/>
      <w:r w:rsidRPr="003172F9">
        <w:rPr>
          <w:sz w:val="22"/>
          <w:szCs w:val="22"/>
        </w:rPr>
        <w:t>diterapkan</w:t>
      </w:r>
      <w:proofErr w:type="spellEnd"/>
      <w:r w:rsidRPr="003172F9">
        <w:rPr>
          <w:sz w:val="22"/>
          <w:szCs w:val="22"/>
        </w:rPr>
        <w:t xml:space="preserve"> di </w:t>
      </w:r>
      <w:proofErr w:type="spellStart"/>
      <w:r w:rsidRPr="003172F9">
        <w:rPr>
          <w:sz w:val="22"/>
          <w:szCs w:val="22"/>
        </w:rPr>
        <w:t>jurusan</w:t>
      </w:r>
      <w:proofErr w:type="spellEnd"/>
      <w:r w:rsidRPr="003172F9">
        <w:rPr>
          <w:sz w:val="22"/>
          <w:szCs w:val="22"/>
        </w:rPr>
        <w:t xml:space="preserve"> </w:t>
      </w:r>
      <w:proofErr w:type="spellStart"/>
      <w:r w:rsidRPr="003172F9">
        <w:rPr>
          <w:sz w:val="22"/>
          <w:szCs w:val="22"/>
        </w:rPr>
        <w:t>pendidikan</w:t>
      </w:r>
      <w:proofErr w:type="spellEnd"/>
      <w:r w:rsidRPr="003172F9">
        <w:rPr>
          <w:sz w:val="22"/>
          <w:szCs w:val="22"/>
        </w:rPr>
        <w:t xml:space="preserve"> </w:t>
      </w:r>
      <w:proofErr w:type="spellStart"/>
      <w:r w:rsidRPr="003172F9">
        <w:rPr>
          <w:sz w:val="22"/>
          <w:szCs w:val="22"/>
        </w:rPr>
        <w:t>matematika</w:t>
      </w:r>
      <w:proofErr w:type="spellEnd"/>
      <w:r w:rsidRPr="003172F9">
        <w:rPr>
          <w:sz w:val="22"/>
          <w:szCs w:val="22"/>
        </w:rPr>
        <w:t xml:space="preserve"> UMSU </w:t>
      </w:r>
      <w:proofErr w:type="spellStart"/>
      <w:r w:rsidRPr="003172F9">
        <w:rPr>
          <w:sz w:val="22"/>
          <w:szCs w:val="22"/>
        </w:rPr>
        <w:t>mahasiswa</w:t>
      </w:r>
      <w:proofErr w:type="spellEnd"/>
      <w:r w:rsidRPr="003172F9">
        <w:rPr>
          <w:sz w:val="22"/>
          <w:szCs w:val="22"/>
        </w:rPr>
        <w:t xml:space="preserve"> </w:t>
      </w:r>
      <w:proofErr w:type="spellStart"/>
      <w:r w:rsidRPr="003172F9">
        <w:rPr>
          <w:sz w:val="22"/>
          <w:szCs w:val="22"/>
        </w:rPr>
        <w:t>masih</w:t>
      </w:r>
      <w:proofErr w:type="spellEnd"/>
      <w:r w:rsidRPr="003172F9">
        <w:rPr>
          <w:sz w:val="22"/>
          <w:szCs w:val="22"/>
        </w:rPr>
        <w:t xml:space="preserve"> </w:t>
      </w:r>
      <w:proofErr w:type="spellStart"/>
      <w:r w:rsidRPr="003172F9">
        <w:rPr>
          <w:sz w:val="22"/>
          <w:szCs w:val="22"/>
        </w:rPr>
        <w:t>merasa</w:t>
      </w:r>
      <w:proofErr w:type="spellEnd"/>
      <w:r w:rsidRPr="003172F9">
        <w:rPr>
          <w:sz w:val="22"/>
          <w:szCs w:val="22"/>
        </w:rPr>
        <w:t xml:space="preserve"> </w:t>
      </w:r>
      <w:proofErr w:type="spellStart"/>
      <w:r w:rsidRPr="003172F9">
        <w:rPr>
          <w:sz w:val="22"/>
          <w:szCs w:val="22"/>
        </w:rPr>
        <w:t>malu-malu</w:t>
      </w:r>
      <w:proofErr w:type="spellEnd"/>
      <w:r w:rsidRPr="003172F9">
        <w:rPr>
          <w:sz w:val="22"/>
          <w:szCs w:val="22"/>
        </w:rPr>
        <w:t xml:space="preserve"> </w:t>
      </w:r>
      <w:proofErr w:type="spellStart"/>
      <w:r w:rsidRPr="003172F9">
        <w:rPr>
          <w:sz w:val="22"/>
          <w:szCs w:val="22"/>
        </w:rPr>
        <w:t>dalam</w:t>
      </w:r>
      <w:proofErr w:type="spellEnd"/>
      <w:r w:rsidRPr="003172F9">
        <w:rPr>
          <w:sz w:val="22"/>
          <w:szCs w:val="22"/>
        </w:rPr>
        <w:t xml:space="preserve"> bertanya </w:t>
      </w:r>
      <w:proofErr w:type="spellStart"/>
      <w:r w:rsidRPr="003172F9">
        <w:rPr>
          <w:sz w:val="22"/>
          <w:szCs w:val="22"/>
        </w:rPr>
        <w:t>atau</w:t>
      </w:r>
      <w:proofErr w:type="spellEnd"/>
      <w:r w:rsidRPr="003172F9">
        <w:rPr>
          <w:sz w:val="22"/>
          <w:szCs w:val="22"/>
        </w:rPr>
        <w:t xml:space="preserve"> </w:t>
      </w:r>
      <w:proofErr w:type="spellStart"/>
      <w:r w:rsidRPr="003172F9">
        <w:rPr>
          <w:sz w:val="22"/>
          <w:szCs w:val="22"/>
        </w:rPr>
        <w:t>dalam</w:t>
      </w:r>
      <w:proofErr w:type="spellEnd"/>
      <w:r w:rsidRPr="003172F9">
        <w:rPr>
          <w:sz w:val="22"/>
          <w:szCs w:val="22"/>
        </w:rPr>
        <w:t xml:space="preserve"> </w:t>
      </w:r>
      <w:proofErr w:type="spellStart"/>
      <w:r w:rsidRPr="003172F9">
        <w:rPr>
          <w:sz w:val="22"/>
          <w:szCs w:val="22"/>
        </w:rPr>
        <w:t>mengungkapkan</w:t>
      </w:r>
      <w:proofErr w:type="spellEnd"/>
      <w:r w:rsidRPr="003172F9">
        <w:rPr>
          <w:sz w:val="22"/>
          <w:szCs w:val="22"/>
        </w:rPr>
        <w:t xml:space="preserve"> </w:t>
      </w:r>
      <w:proofErr w:type="spellStart"/>
      <w:r w:rsidRPr="003172F9">
        <w:rPr>
          <w:sz w:val="22"/>
          <w:szCs w:val="22"/>
        </w:rPr>
        <w:t>pendapatnya</w:t>
      </w:r>
      <w:proofErr w:type="spellEnd"/>
      <w:r w:rsidRPr="003172F9">
        <w:rPr>
          <w:sz w:val="22"/>
          <w:szCs w:val="22"/>
        </w:rPr>
        <w:t xml:space="preserve">, </w:t>
      </w:r>
      <w:proofErr w:type="spellStart"/>
      <w:r w:rsidRPr="003172F9">
        <w:rPr>
          <w:sz w:val="22"/>
          <w:szCs w:val="22"/>
        </w:rPr>
        <w:t>namun</w:t>
      </w:r>
      <w:proofErr w:type="spellEnd"/>
      <w:r w:rsidRPr="003172F9">
        <w:rPr>
          <w:sz w:val="22"/>
          <w:szCs w:val="22"/>
        </w:rPr>
        <w:t xml:space="preserve"> </w:t>
      </w:r>
      <w:proofErr w:type="spellStart"/>
      <w:r w:rsidRPr="003172F9">
        <w:rPr>
          <w:sz w:val="22"/>
          <w:szCs w:val="22"/>
        </w:rPr>
        <w:t>seringnya</w:t>
      </w:r>
      <w:proofErr w:type="spellEnd"/>
      <w:r w:rsidRPr="003172F9">
        <w:rPr>
          <w:sz w:val="22"/>
          <w:szCs w:val="22"/>
        </w:rPr>
        <w:t xml:space="preserve"> </w:t>
      </w:r>
      <w:proofErr w:type="spellStart"/>
      <w:r w:rsidRPr="003172F9">
        <w:rPr>
          <w:sz w:val="22"/>
          <w:szCs w:val="22"/>
        </w:rPr>
        <w:t>pembelajaran</w:t>
      </w:r>
      <w:proofErr w:type="spellEnd"/>
      <w:r w:rsidRPr="003172F9">
        <w:rPr>
          <w:sz w:val="22"/>
          <w:szCs w:val="22"/>
        </w:rPr>
        <w:t xml:space="preserve"> </w:t>
      </w:r>
      <w:proofErr w:type="spellStart"/>
      <w:r w:rsidRPr="003172F9">
        <w:rPr>
          <w:sz w:val="22"/>
          <w:szCs w:val="22"/>
        </w:rPr>
        <w:t>mikir</w:t>
      </w:r>
      <w:proofErr w:type="spellEnd"/>
      <w:r w:rsidRPr="003172F9">
        <w:rPr>
          <w:sz w:val="22"/>
          <w:szCs w:val="22"/>
        </w:rPr>
        <w:t xml:space="preserve"> </w:t>
      </w:r>
      <w:proofErr w:type="spellStart"/>
      <w:r w:rsidRPr="003172F9">
        <w:rPr>
          <w:sz w:val="22"/>
          <w:szCs w:val="22"/>
        </w:rPr>
        <w:t>ini</w:t>
      </w:r>
      <w:proofErr w:type="spellEnd"/>
      <w:r w:rsidRPr="003172F9">
        <w:rPr>
          <w:sz w:val="22"/>
          <w:szCs w:val="22"/>
        </w:rPr>
        <w:t xml:space="preserve"> </w:t>
      </w:r>
      <w:proofErr w:type="spellStart"/>
      <w:r w:rsidRPr="003172F9">
        <w:rPr>
          <w:sz w:val="22"/>
          <w:szCs w:val="22"/>
        </w:rPr>
        <w:t>diterapkan</w:t>
      </w:r>
      <w:proofErr w:type="spellEnd"/>
      <w:r w:rsidRPr="003172F9">
        <w:rPr>
          <w:sz w:val="22"/>
          <w:szCs w:val="22"/>
        </w:rPr>
        <w:t xml:space="preserve"> di </w:t>
      </w:r>
      <w:proofErr w:type="spellStart"/>
      <w:r w:rsidRPr="003172F9">
        <w:rPr>
          <w:sz w:val="22"/>
          <w:szCs w:val="22"/>
        </w:rPr>
        <w:t>jurusan</w:t>
      </w:r>
      <w:proofErr w:type="spellEnd"/>
      <w:r w:rsidRPr="003172F9">
        <w:rPr>
          <w:sz w:val="22"/>
          <w:szCs w:val="22"/>
        </w:rPr>
        <w:t xml:space="preserve"> </w:t>
      </w:r>
      <w:proofErr w:type="spellStart"/>
      <w:r w:rsidRPr="003172F9">
        <w:rPr>
          <w:sz w:val="22"/>
          <w:szCs w:val="22"/>
        </w:rPr>
        <w:t>pendidikan</w:t>
      </w:r>
      <w:proofErr w:type="spellEnd"/>
      <w:r w:rsidRPr="003172F9">
        <w:rPr>
          <w:sz w:val="22"/>
          <w:szCs w:val="22"/>
        </w:rPr>
        <w:t xml:space="preserve"> </w:t>
      </w:r>
      <w:proofErr w:type="spellStart"/>
      <w:r w:rsidRPr="003172F9">
        <w:rPr>
          <w:sz w:val="22"/>
          <w:szCs w:val="22"/>
        </w:rPr>
        <w:t>matematika</w:t>
      </w:r>
      <w:proofErr w:type="spellEnd"/>
      <w:r w:rsidRPr="003172F9">
        <w:rPr>
          <w:sz w:val="22"/>
          <w:szCs w:val="22"/>
        </w:rPr>
        <w:t xml:space="preserve"> UMSU </w:t>
      </w:r>
      <w:proofErr w:type="spellStart"/>
      <w:r w:rsidRPr="003172F9">
        <w:rPr>
          <w:sz w:val="22"/>
          <w:szCs w:val="22"/>
        </w:rPr>
        <w:t>mahasiswa</w:t>
      </w:r>
      <w:proofErr w:type="spellEnd"/>
      <w:r w:rsidRPr="003172F9">
        <w:rPr>
          <w:sz w:val="22"/>
          <w:szCs w:val="22"/>
        </w:rPr>
        <w:t xml:space="preserve"> </w:t>
      </w:r>
      <w:proofErr w:type="spellStart"/>
      <w:r w:rsidRPr="003172F9">
        <w:rPr>
          <w:sz w:val="22"/>
          <w:szCs w:val="22"/>
        </w:rPr>
        <w:t>menjadi</w:t>
      </w:r>
      <w:proofErr w:type="spellEnd"/>
      <w:r w:rsidRPr="003172F9">
        <w:rPr>
          <w:sz w:val="22"/>
          <w:szCs w:val="22"/>
        </w:rPr>
        <w:t xml:space="preserve"> </w:t>
      </w:r>
      <w:proofErr w:type="spellStart"/>
      <w:r w:rsidRPr="003172F9">
        <w:rPr>
          <w:sz w:val="22"/>
          <w:szCs w:val="22"/>
        </w:rPr>
        <w:t>ketagihan</w:t>
      </w:r>
      <w:proofErr w:type="spellEnd"/>
      <w:r w:rsidRPr="003172F9">
        <w:rPr>
          <w:sz w:val="22"/>
          <w:szCs w:val="22"/>
        </w:rPr>
        <w:t xml:space="preserve"> dan </w:t>
      </w:r>
      <w:proofErr w:type="spellStart"/>
      <w:r w:rsidRPr="003172F9">
        <w:rPr>
          <w:sz w:val="22"/>
          <w:szCs w:val="22"/>
        </w:rPr>
        <w:t>lupa</w:t>
      </w:r>
      <w:proofErr w:type="spellEnd"/>
      <w:r w:rsidRPr="003172F9">
        <w:rPr>
          <w:sz w:val="22"/>
          <w:szCs w:val="22"/>
        </w:rPr>
        <w:t xml:space="preserve"> </w:t>
      </w:r>
      <w:proofErr w:type="spellStart"/>
      <w:r w:rsidRPr="003172F9">
        <w:rPr>
          <w:sz w:val="22"/>
          <w:szCs w:val="22"/>
        </w:rPr>
        <w:t>waktu</w:t>
      </w:r>
      <w:proofErr w:type="spellEnd"/>
      <w:r w:rsidRPr="003172F9">
        <w:rPr>
          <w:sz w:val="22"/>
          <w:szCs w:val="22"/>
        </w:rPr>
        <w:t xml:space="preserve"> </w:t>
      </w:r>
      <w:proofErr w:type="spellStart"/>
      <w:r w:rsidRPr="003172F9">
        <w:rPr>
          <w:sz w:val="22"/>
          <w:szCs w:val="22"/>
        </w:rPr>
        <w:t>saat</w:t>
      </w:r>
      <w:proofErr w:type="spellEnd"/>
      <w:r w:rsidRPr="003172F9">
        <w:rPr>
          <w:sz w:val="22"/>
          <w:szCs w:val="22"/>
        </w:rPr>
        <w:t xml:space="preserve"> </w:t>
      </w:r>
      <w:proofErr w:type="spellStart"/>
      <w:r w:rsidRPr="003172F9">
        <w:rPr>
          <w:sz w:val="22"/>
          <w:szCs w:val="22"/>
        </w:rPr>
        <w:t>pembelajaran</w:t>
      </w:r>
      <w:proofErr w:type="spellEnd"/>
      <w:r w:rsidRPr="003172F9">
        <w:rPr>
          <w:sz w:val="22"/>
          <w:szCs w:val="22"/>
        </w:rPr>
        <w:t xml:space="preserve"> </w:t>
      </w:r>
      <w:proofErr w:type="spellStart"/>
      <w:r w:rsidRPr="003172F9">
        <w:rPr>
          <w:sz w:val="22"/>
          <w:szCs w:val="22"/>
        </w:rPr>
        <w:t>berlangsung</w:t>
      </w:r>
      <w:proofErr w:type="spellEnd"/>
      <w:r w:rsidRPr="003172F9">
        <w:rPr>
          <w:sz w:val="22"/>
          <w:szCs w:val="22"/>
        </w:rPr>
        <w:t xml:space="preserve"> </w:t>
      </w:r>
      <w:proofErr w:type="spellStart"/>
      <w:r w:rsidRPr="003172F9">
        <w:rPr>
          <w:sz w:val="22"/>
          <w:szCs w:val="22"/>
        </w:rPr>
        <w:t>karena</w:t>
      </w:r>
      <w:proofErr w:type="spellEnd"/>
      <w:r w:rsidRPr="003172F9">
        <w:rPr>
          <w:sz w:val="22"/>
          <w:szCs w:val="22"/>
        </w:rPr>
        <w:t xml:space="preserve"> </w:t>
      </w:r>
      <w:proofErr w:type="spellStart"/>
      <w:r w:rsidRPr="003172F9">
        <w:rPr>
          <w:sz w:val="22"/>
          <w:szCs w:val="22"/>
        </w:rPr>
        <w:t>mereka</w:t>
      </w:r>
      <w:proofErr w:type="spellEnd"/>
      <w:r w:rsidRPr="003172F9">
        <w:rPr>
          <w:sz w:val="22"/>
          <w:szCs w:val="22"/>
        </w:rPr>
        <w:t xml:space="preserve"> </w:t>
      </w:r>
      <w:proofErr w:type="spellStart"/>
      <w:r w:rsidRPr="003172F9">
        <w:rPr>
          <w:sz w:val="22"/>
          <w:szCs w:val="22"/>
        </w:rPr>
        <w:t>tidak</w:t>
      </w:r>
      <w:proofErr w:type="spellEnd"/>
      <w:r w:rsidRPr="003172F9">
        <w:rPr>
          <w:sz w:val="22"/>
          <w:szCs w:val="22"/>
        </w:rPr>
        <w:t xml:space="preserve"> </w:t>
      </w:r>
      <w:proofErr w:type="spellStart"/>
      <w:r w:rsidRPr="003172F9">
        <w:rPr>
          <w:sz w:val="22"/>
          <w:szCs w:val="22"/>
        </w:rPr>
        <w:t>merasakan</w:t>
      </w:r>
      <w:proofErr w:type="spellEnd"/>
      <w:r w:rsidRPr="003172F9">
        <w:rPr>
          <w:sz w:val="22"/>
          <w:szCs w:val="22"/>
        </w:rPr>
        <w:t xml:space="preserve"> </w:t>
      </w:r>
      <w:proofErr w:type="spellStart"/>
      <w:r w:rsidRPr="003172F9">
        <w:rPr>
          <w:sz w:val="22"/>
          <w:szCs w:val="22"/>
        </w:rPr>
        <w:t>kejenuhan</w:t>
      </w:r>
      <w:proofErr w:type="spellEnd"/>
      <w:r w:rsidRPr="003172F9">
        <w:rPr>
          <w:sz w:val="22"/>
          <w:szCs w:val="22"/>
        </w:rPr>
        <w:t xml:space="preserve">. </w:t>
      </w:r>
      <w:proofErr w:type="spellStart"/>
      <w:r w:rsidRPr="003172F9">
        <w:rPr>
          <w:sz w:val="22"/>
          <w:szCs w:val="22"/>
        </w:rPr>
        <w:t>Adanya</w:t>
      </w:r>
      <w:proofErr w:type="spellEnd"/>
      <w:r w:rsidRPr="003172F9">
        <w:rPr>
          <w:sz w:val="22"/>
          <w:szCs w:val="22"/>
        </w:rPr>
        <w:t xml:space="preserve"> </w:t>
      </w:r>
      <w:proofErr w:type="spellStart"/>
      <w:r w:rsidRPr="003172F9">
        <w:rPr>
          <w:sz w:val="22"/>
          <w:szCs w:val="22"/>
        </w:rPr>
        <w:t>pendekatan</w:t>
      </w:r>
      <w:proofErr w:type="spellEnd"/>
      <w:r w:rsidRPr="003172F9">
        <w:rPr>
          <w:sz w:val="22"/>
          <w:szCs w:val="22"/>
        </w:rPr>
        <w:t xml:space="preserve"> </w:t>
      </w:r>
      <w:proofErr w:type="spellStart"/>
      <w:r w:rsidRPr="003172F9">
        <w:rPr>
          <w:sz w:val="22"/>
          <w:szCs w:val="22"/>
        </w:rPr>
        <w:t>pembelajaran</w:t>
      </w:r>
      <w:proofErr w:type="spellEnd"/>
      <w:r w:rsidRPr="003172F9">
        <w:rPr>
          <w:sz w:val="22"/>
          <w:szCs w:val="22"/>
        </w:rPr>
        <w:t xml:space="preserve"> </w:t>
      </w:r>
      <w:proofErr w:type="spellStart"/>
      <w:r w:rsidRPr="003172F9">
        <w:rPr>
          <w:sz w:val="22"/>
          <w:szCs w:val="22"/>
        </w:rPr>
        <w:t>mikir</w:t>
      </w:r>
      <w:proofErr w:type="spellEnd"/>
      <w:r w:rsidRPr="003172F9">
        <w:rPr>
          <w:sz w:val="22"/>
          <w:szCs w:val="22"/>
        </w:rPr>
        <w:t xml:space="preserve"> </w:t>
      </w:r>
      <w:proofErr w:type="spellStart"/>
      <w:r w:rsidRPr="003172F9">
        <w:rPr>
          <w:sz w:val="22"/>
          <w:szCs w:val="22"/>
        </w:rPr>
        <w:t>dengan</w:t>
      </w:r>
      <w:proofErr w:type="spellEnd"/>
      <w:r w:rsidRPr="003172F9">
        <w:rPr>
          <w:sz w:val="22"/>
          <w:szCs w:val="22"/>
        </w:rPr>
        <w:t xml:space="preserve"> </w:t>
      </w:r>
      <w:proofErr w:type="spellStart"/>
      <w:r w:rsidRPr="003172F9">
        <w:rPr>
          <w:sz w:val="22"/>
          <w:szCs w:val="22"/>
        </w:rPr>
        <w:t>menyisipkan</w:t>
      </w:r>
      <w:proofErr w:type="spellEnd"/>
      <w:r w:rsidRPr="003172F9">
        <w:rPr>
          <w:sz w:val="22"/>
          <w:szCs w:val="22"/>
        </w:rPr>
        <w:t xml:space="preserve"> </w:t>
      </w:r>
      <w:proofErr w:type="spellStart"/>
      <w:r w:rsidRPr="003172F9">
        <w:rPr>
          <w:sz w:val="22"/>
          <w:szCs w:val="22"/>
        </w:rPr>
        <w:t>literasi</w:t>
      </w:r>
      <w:proofErr w:type="spellEnd"/>
      <w:r w:rsidRPr="003172F9">
        <w:rPr>
          <w:sz w:val="22"/>
          <w:szCs w:val="22"/>
        </w:rPr>
        <w:t xml:space="preserve"> </w:t>
      </w:r>
      <w:proofErr w:type="spellStart"/>
      <w:r w:rsidRPr="003172F9">
        <w:rPr>
          <w:sz w:val="22"/>
          <w:szCs w:val="22"/>
        </w:rPr>
        <w:t>disela</w:t>
      </w:r>
      <w:proofErr w:type="spellEnd"/>
      <w:r w:rsidRPr="003172F9">
        <w:rPr>
          <w:sz w:val="22"/>
          <w:szCs w:val="22"/>
        </w:rPr>
        <w:t xml:space="preserve">-sela </w:t>
      </w:r>
      <w:proofErr w:type="spellStart"/>
      <w:r w:rsidRPr="003172F9">
        <w:rPr>
          <w:sz w:val="22"/>
          <w:szCs w:val="22"/>
        </w:rPr>
        <w:t>sebelum</w:t>
      </w:r>
      <w:proofErr w:type="spellEnd"/>
      <w:r w:rsidRPr="003172F9">
        <w:rPr>
          <w:sz w:val="22"/>
          <w:szCs w:val="22"/>
        </w:rPr>
        <w:t xml:space="preserve"> dan </w:t>
      </w:r>
      <w:proofErr w:type="spellStart"/>
      <w:r w:rsidRPr="003172F9">
        <w:rPr>
          <w:sz w:val="22"/>
          <w:szCs w:val="22"/>
        </w:rPr>
        <w:t>sesudah</w:t>
      </w:r>
      <w:proofErr w:type="spellEnd"/>
      <w:r w:rsidRPr="003172F9">
        <w:rPr>
          <w:sz w:val="22"/>
          <w:szCs w:val="22"/>
        </w:rPr>
        <w:t xml:space="preserve"> </w:t>
      </w:r>
      <w:proofErr w:type="spellStart"/>
      <w:r w:rsidRPr="003172F9">
        <w:rPr>
          <w:sz w:val="22"/>
          <w:szCs w:val="22"/>
        </w:rPr>
        <w:t>pembelajaran</w:t>
      </w:r>
      <w:proofErr w:type="spellEnd"/>
      <w:r w:rsidRPr="003172F9">
        <w:rPr>
          <w:sz w:val="22"/>
          <w:szCs w:val="22"/>
        </w:rPr>
        <w:t xml:space="preserve"> </w:t>
      </w:r>
      <w:proofErr w:type="spellStart"/>
      <w:r w:rsidRPr="003172F9">
        <w:rPr>
          <w:sz w:val="22"/>
          <w:szCs w:val="22"/>
        </w:rPr>
        <w:t>membuat</w:t>
      </w:r>
      <w:proofErr w:type="spellEnd"/>
      <w:r w:rsidRPr="003172F9">
        <w:rPr>
          <w:sz w:val="22"/>
          <w:szCs w:val="22"/>
        </w:rPr>
        <w:t xml:space="preserve"> </w:t>
      </w:r>
      <w:proofErr w:type="spellStart"/>
      <w:r w:rsidRPr="003172F9">
        <w:rPr>
          <w:sz w:val="22"/>
          <w:szCs w:val="22"/>
        </w:rPr>
        <w:t>mahasiswa</w:t>
      </w:r>
      <w:proofErr w:type="spellEnd"/>
      <w:r w:rsidRPr="003172F9">
        <w:rPr>
          <w:sz w:val="22"/>
          <w:szCs w:val="22"/>
        </w:rPr>
        <w:t xml:space="preserve"> di </w:t>
      </w:r>
      <w:proofErr w:type="spellStart"/>
      <w:r w:rsidRPr="003172F9">
        <w:rPr>
          <w:sz w:val="22"/>
          <w:szCs w:val="22"/>
        </w:rPr>
        <w:t>jurusan</w:t>
      </w:r>
      <w:proofErr w:type="spellEnd"/>
      <w:r w:rsidRPr="003172F9">
        <w:rPr>
          <w:sz w:val="22"/>
          <w:szCs w:val="22"/>
        </w:rPr>
        <w:t xml:space="preserve"> </w:t>
      </w:r>
      <w:proofErr w:type="spellStart"/>
      <w:r w:rsidRPr="003172F9">
        <w:rPr>
          <w:sz w:val="22"/>
          <w:szCs w:val="22"/>
        </w:rPr>
        <w:t>pendidikan</w:t>
      </w:r>
      <w:proofErr w:type="spellEnd"/>
      <w:r w:rsidRPr="003172F9">
        <w:rPr>
          <w:sz w:val="22"/>
          <w:szCs w:val="22"/>
        </w:rPr>
        <w:t xml:space="preserve"> </w:t>
      </w:r>
      <w:proofErr w:type="spellStart"/>
      <w:r w:rsidRPr="003172F9">
        <w:rPr>
          <w:sz w:val="22"/>
          <w:szCs w:val="22"/>
        </w:rPr>
        <w:t>matematika</w:t>
      </w:r>
      <w:proofErr w:type="spellEnd"/>
      <w:r w:rsidRPr="003172F9">
        <w:rPr>
          <w:sz w:val="22"/>
          <w:szCs w:val="22"/>
        </w:rPr>
        <w:t xml:space="preserve"> UMSU </w:t>
      </w:r>
      <w:proofErr w:type="spellStart"/>
      <w:r w:rsidRPr="003172F9">
        <w:rPr>
          <w:sz w:val="22"/>
          <w:szCs w:val="22"/>
        </w:rPr>
        <w:t>menjadi</w:t>
      </w:r>
      <w:proofErr w:type="spellEnd"/>
      <w:r w:rsidRPr="003172F9">
        <w:rPr>
          <w:sz w:val="22"/>
          <w:szCs w:val="22"/>
        </w:rPr>
        <w:t xml:space="preserve"> </w:t>
      </w:r>
      <w:proofErr w:type="spellStart"/>
      <w:r w:rsidRPr="003172F9">
        <w:rPr>
          <w:sz w:val="22"/>
          <w:szCs w:val="22"/>
        </w:rPr>
        <w:t>gemar</w:t>
      </w:r>
      <w:proofErr w:type="spellEnd"/>
      <w:r w:rsidRPr="003172F9">
        <w:rPr>
          <w:sz w:val="22"/>
          <w:szCs w:val="22"/>
        </w:rPr>
        <w:t xml:space="preserve"> dan </w:t>
      </w:r>
      <w:proofErr w:type="spellStart"/>
      <w:r w:rsidRPr="003172F9">
        <w:rPr>
          <w:sz w:val="22"/>
          <w:szCs w:val="22"/>
        </w:rPr>
        <w:t>mempunyai</w:t>
      </w:r>
      <w:proofErr w:type="spellEnd"/>
      <w:r w:rsidRPr="003172F9">
        <w:rPr>
          <w:sz w:val="22"/>
          <w:szCs w:val="22"/>
        </w:rPr>
        <w:t xml:space="preserve"> </w:t>
      </w:r>
      <w:proofErr w:type="spellStart"/>
      <w:r w:rsidRPr="003172F9">
        <w:rPr>
          <w:sz w:val="22"/>
          <w:szCs w:val="22"/>
        </w:rPr>
        <w:t>kebiasaan</w:t>
      </w:r>
      <w:proofErr w:type="spellEnd"/>
      <w:r w:rsidRPr="003172F9">
        <w:rPr>
          <w:sz w:val="22"/>
          <w:szCs w:val="22"/>
        </w:rPr>
        <w:t xml:space="preserve"> </w:t>
      </w:r>
      <w:proofErr w:type="spellStart"/>
      <w:r w:rsidRPr="003172F9">
        <w:rPr>
          <w:sz w:val="22"/>
          <w:szCs w:val="22"/>
        </w:rPr>
        <w:t>membaca</w:t>
      </w:r>
      <w:proofErr w:type="spellEnd"/>
      <w:r w:rsidRPr="003172F9">
        <w:rPr>
          <w:sz w:val="22"/>
          <w:szCs w:val="22"/>
        </w:rPr>
        <w:t xml:space="preserve">, dan </w:t>
      </w:r>
      <w:proofErr w:type="spellStart"/>
      <w:r w:rsidRPr="003172F9">
        <w:rPr>
          <w:sz w:val="22"/>
          <w:szCs w:val="22"/>
        </w:rPr>
        <w:t>adanya</w:t>
      </w:r>
      <w:proofErr w:type="spellEnd"/>
      <w:r w:rsidRPr="003172F9">
        <w:rPr>
          <w:sz w:val="22"/>
          <w:szCs w:val="22"/>
        </w:rPr>
        <w:t xml:space="preserve"> </w:t>
      </w:r>
      <w:proofErr w:type="spellStart"/>
      <w:r w:rsidRPr="003172F9">
        <w:rPr>
          <w:sz w:val="22"/>
          <w:szCs w:val="22"/>
        </w:rPr>
        <w:t>sudut</w:t>
      </w:r>
      <w:proofErr w:type="spellEnd"/>
      <w:r w:rsidRPr="003172F9">
        <w:rPr>
          <w:sz w:val="22"/>
          <w:szCs w:val="22"/>
        </w:rPr>
        <w:t xml:space="preserve"> </w:t>
      </w:r>
      <w:proofErr w:type="spellStart"/>
      <w:r w:rsidRPr="003172F9">
        <w:rPr>
          <w:sz w:val="22"/>
          <w:szCs w:val="22"/>
        </w:rPr>
        <w:t>baca</w:t>
      </w:r>
      <w:proofErr w:type="spellEnd"/>
      <w:r w:rsidRPr="003172F9">
        <w:rPr>
          <w:sz w:val="22"/>
          <w:szCs w:val="22"/>
        </w:rPr>
        <w:t xml:space="preserve"> di </w:t>
      </w:r>
      <w:proofErr w:type="spellStart"/>
      <w:r w:rsidRPr="003172F9">
        <w:rPr>
          <w:sz w:val="22"/>
          <w:szCs w:val="22"/>
        </w:rPr>
        <w:t>kampus</w:t>
      </w:r>
      <w:proofErr w:type="spellEnd"/>
      <w:r w:rsidRPr="003172F9">
        <w:rPr>
          <w:sz w:val="22"/>
          <w:szCs w:val="22"/>
        </w:rPr>
        <w:t xml:space="preserve">, </w:t>
      </w:r>
      <w:proofErr w:type="spellStart"/>
      <w:r w:rsidRPr="003172F9">
        <w:rPr>
          <w:sz w:val="22"/>
          <w:szCs w:val="22"/>
        </w:rPr>
        <w:t>membuat</w:t>
      </w:r>
      <w:proofErr w:type="spellEnd"/>
      <w:r w:rsidRPr="003172F9">
        <w:rPr>
          <w:sz w:val="22"/>
          <w:szCs w:val="22"/>
        </w:rPr>
        <w:t xml:space="preserve"> </w:t>
      </w:r>
      <w:proofErr w:type="spellStart"/>
      <w:r w:rsidRPr="003172F9">
        <w:rPr>
          <w:sz w:val="22"/>
          <w:szCs w:val="22"/>
        </w:rPr>
        <w:t>mahasiswa</w:t>
      </w:r>
      <w:proofErr w:type="spellEnd"/>
      <w:r w:rsidRPr="003172F9">
        <w:rPr>
          <w:sz w:val="22"/>
          <w:szCs w:val="22"/>
        </w:rPr>
        <w:t xml:space="preserve"> </w:t>
      </w:r>
      <w:proofErr w:type="spellStart"/>
      <w:r w:rsidRPr="003172F9">
        <w:rPr>
          <w:sz w:val="22"/>
          <w:szCs w:val="22"/>
        </w:rPr>
        <w:t>semakin</w:t>
      </w:r>
      <w:proofErr w:type="spellEnd"/>
      <w:r w:rsidRPr="003172F9">
        <w:rPr>
          <w:sz w:val="22"/>
          <w:szCs w:val="22"/>
        </w:rPr>
        <w:t xml:space="preserve"> </w:t>
      </w:r>
      <w:proofErr w:type="spellStart"/>
      <w:r w:rsidRPr="003172F9">
        <w:rPr>
          <w:sz w:val="22"/>
          <w:szCs w:val="22"/>
        </w:rPr>
        <w:t>mudah</w:t>
      </w:r>
      <w:proofErr w:type="spellEnd"/>
      <w:r w:rsidRPr="003172F9">
        <w:rPr>
          <w:sz w:val="22"/>
          <w:szCs w:val="22"/>
        </w:rPr>
        <w:t xml:space="preserve"> </w:t>
      </w:r>
      <w:proofErr w:type="spellStart"/>
      <w:r w:rsidRPr="003172F9">
        <w:rPr>
          <w:sz w:val="22"/>
          <w:szCs w:val="22"/>
        </w:rPr>
        <w:t>dalam</w:t>
      </w:r>
      <w:proofErr w:type="spellEnd"/>
      <w:r w:rsidRPr="003172F9">
        <w:rPr>
          <w:sz w:val="22"/>
          <w:szCs w:val="22"/>
        </w:rPr>
        <w:t xml:space="preserve"> </w:t>
      </w:r>
      <w:proofErr w:type="spellStart"/>
      <w:r w:rsidRPr="003172F9">
        <w:rPr>
          <w:sz w:val="22"/>
          <w:szCs w:val="22"/>
        </w:rPr>
        <w:t>membiasakan</w:t>
      </w:r>
      <w:proofErr w:type="spellEnd"/>
      <w:r w:rsidRPr="003172F9">
        <w:rPr>
          <w:sz w:val="22"/>
          <w:szCs w:val="22"/>
        </w:rPr>
        <w:t xml:space="preserve"> </w:t>
      </w:r>
      <w:proofErr w:type="spellStart"/>
      <w:r w:rsidRPr="003172F9">
        <w:rPr>
          <w:sz w:val="22"/>
          <w:szCs w:val="22"/>
        </w:rPr>
        <w:t>literasi</w:t>
      </w:r>
      <w:proofErr w:type="spellEnd"/>
      <w:r w:rsidRPr="003172F9">
        <w:rPr>
          <w:sz w:val="22"/>
          <w:szCs w:val="22"/>
        </w:rPr>
        <w:t xml:space="preserve">. </w:t>
      </w:r>
    </w:p>
    <w:p w14:paraId="61629DED" w14:textId="77777777" w:rsidR="003172F9" w:rsidRPr="003172F9" w:rsidRDefault="003172F9" w:rsidP="003172F9">
      <w:pPr>
        <w:autoSpaceDE w:val="0"/>
        <w:autoSpaceDN w:val="0"/>
        <w:adjustRightInd w:val="0"/>
        <w:spacing w:after="0" w:line="240" w:lineRule="auto"/>
        <w:ind w:firstLine="851"/>
        <w:jc w:val="both"/>
        <w:rPr>
          <w:rFonts w:ascii="Times New Roman" w:hAnsi="Times New Roman" w:cs="Times New Roman"/>
          <w:color w:val="000000"/>
        </w:rPr>
      </w:pPr>
      <w:r w:rsidRPr="003172F9">
        <w:rPr>
          <w:rFonts w:ascii="Times New Roman" w:hAnsi="Times New Roman" w:cs="Times New Roman"/>
          <w:color w:val="000000"/>
        </w:rPr>
        <w:t xml:space="preserve">Peneliti menemukan kendala dalam pelaksanaan pembelajaran yaitu alokasi waktu pembelajaran yang tidak sesuai dengan materi dikarenakan pada saat proses diskusi mahasiswa yang belum paham akan cenderung banyak bertanya agar mampu menyelesaikan tugas kelompoknya. Daya pikir mahasiswa berbeda-beda juga menjadi kendala dalam pelaksanaan pembelajaran dengan pendekaan mikir, terkadang beberapa </w:t>
      </w:r>
      <w:r w:rsidRPr="003172F9">
        <w:rPr>
          <w:rFonts w:ascii="Times New Roman" w:hAnsi="Times New Roman" w:cs="Times New Roman"/>
          <w:color w:val="000000"/>
        </w:rPr>
        <w:lastRenderedPageBreak/>
        <w:t xml:space="preserve">mahasiswa sudah paham dengan apa yang disampaikan dosen, tetapi tidak sedikit pula mahasiswa yang hanya diam saja dan kebingungan saat diskusi. </w:t>
      </w:r>
    </w:p>
    <w:p w14:paraId="1F517E04" w14:textId="77777777" w:rsidR="003172F9" w:rsidRPr="003172F9" w:rsidRDefault="003172F9" w:rsidP="003172F9">
      <w:pPr>
        <w:pStyle w:val="Default"/>
        <w:ind w:firstLine="851"/>
        <w:jc w:val="both"/>
        <w:rPr>
          <w:sz w:val="22"/>
          <w:szCs w:val="22"/>
        </w:rPr>
      </w:pPr>
      <w:r w:rsidRPr="003172F9">
        <w:rPr>
          <w:sz w:val="22"/>
          <w:szCs w:val="22"/>
        </w:rPr>
        <w:t xml:space="preserve">Peran </w:t>
      </w:r>
      <w:proofErr w:type="spellStart"/>
      <w:r w:rsidRPr="003172F9">
        <w:rPr>
          <w:sz w:val="22"/>
          <w:szCs w:val="22"/>
        </w:rPr>
        <w:t>dosen</w:t>
      </w:r>
      <w:proofErr w:type="spellEnd"/>
      <w:r w:rsidRPr="003172F9">
        <w:rPr>
          <w:sz w:val="22"/>
          <w:szCs w:val="22"/>
        </w:rPr>
        <w:t xml:space="preserve"> </w:t>
      </w:r>
      <w:proofErr w:type="spellStart"/>
      <w:r w:rsidRPr="003172F9">
        <w:rPr>
          <w:sz w:val="22"/>
          <w:szCs w:val="22"/>
        </w:rPr>
        <w:t>dalam</w:t>
      </w:r>
      <w:proofErr w:type="spellEnd"/>
      <w:r w:rsidRPr="003172F9">
        <w:rPr>
          <w:sz w:val="22"/>
          <w:szCs w:val="22"/>
        </w:rPr>
        <w:t xml:space="preserve"> </w:t>
      </w:r>
      <w:proofErr w:type="spellStart"/>
      <w:r w:rsidRPr="003172F9">
        <w:rPr>
          <w:sz w:val="22"/>
          <w:szCs w:val="22"/>
        </w:rPr>
        <w:t>kegiatan</w:t>
      </w:r>
      <w:proofErr w:type="spellEnd"/>
      <w:r w:rsidRPr="003172F9">
        <w:rPr>
          <w:sz w:val="22"/>
          <w:szCs w:val="22"/>
        </w:rPr>
        <w:t xml:space="preserve"> </w:t>
      </w:r>
      <w:proofErr w:type="spellStart"/>
      <w:r w:rsidRPr="003172F9">
        <w:rPr>
          <w:sz w:val="22"/>
          <w:szCs w:val="22"/>
        </w:rPr>
        <w:t>pembelajaran</w:t>
      </w:r>
      <w:proofErr w:type="spellEnd"/>
      <w:r w:rsidRPr="003172F9">
        <w:rPr>
          <w:sz w:val="22"/>
          <w:szCs w:val="22"/>
        </w:rPr>
        <w:t xml:space="preserve"> </w:t>
      </w:r>
      <w:proofErr w:type="spellStart"/>
      <w:r w:rsidRPr="003172F9">
        <w:rPr>
          <w:sz w:val="22"/>
          <w:szCs w:val="22"/>
        </w:rPr>
        <w:t>ini</w:t>
      </w:r>
      <w:proofErr w:type="spellEnd"/>
      <w:r w:rsidRPr="003172F9">
        <w:rPr>
          <w:sz w:val="22"/>
          <w:szCs w:val="22"/>
        </w:rPr>
        <w:t xml:space="preserve"> sangat </w:t>
      </w:r>
      <w:proofErr w:type="spellStart"/>
      <w:r w:rsidRPr="003172F9">
        <w:rPr>
          <w:sz w:val="22"/>
          <w:szCs w:val="22"/>
        </w:rPr>
        <w:t>pentinng</w:t>
      </w:r>
      <w:proofErr w:type="spellEnd"/>
      <w:r w:rsidRPr="003172F9">
        <w:rPr>
          <w:sz w:val="22"/>
          <w:szCs w:val="22"/>
        </w:rPr>
        <w:t xml:space="preserve"> </w:t>
      </w:r>
      <w:proofErr w:type="spellStart"/>
      <w:r w:rsidRPr="003172F9">
        <w:rPr>
          <w:sz w:val="22"/>
          <w:szCs w:val="22"/>
        </w:rPr>
        <w:t>karena</w:t>
      </w:r>
      <w:proofErr w:type="spellEnd"/>
      <w:r w:rsidRPr="003172F9">
        <w:rPr>
          <w:sz w:val="22"/>
          <w:szCs w:val="22"/>
        </w:rPr>
        <w:t xml:space="preserve"> </w:t>
      </w:r>
      <w:proofErr w:type="spellStart"/>
      <w:r w:rsidRPr="003172F9">
        <w:rPr>
          <w:sz w:val="22"/>
          <w:szCs w:val="22"/>
        </w:rPr>
        <w:t>kreatifitas</w:t>
      </w:r>
      <w:proofErr w:type="spellEnd"/>
      <w:r w:rsidRPr="003172F9">
        <w:rPr>
          <w:sz w:val="22"/>
          <w:szCs w:val="22"/>
        </w:rPr>
        <w:t xml:space="preserve"> </w:t>
      </w:r>
      <w:proofErr w:type="spellStart"/>
      <w:r w:rsidRPr="003172F9">
        <w:rPr>
          <w:sz w:val="22"/>
          <w:szCs w:val="22"/>
        </w:rPr>
        <w:t>dosen</w:t>
      </w:r>
      <w:proofErr w:type="spellEnd"/>
      <w:r w:rsidRPr="003172F9">
        <w:rPr>
          <w:sz w:val="22"/>
          <w:szCs w:val="22"/>
        </w:rPr>
        <w:t xml:space="preserve"> </w:t>
      </w:r>
      <w:proofErr w:type="spellStart"/>
      <w:r w:rsidRPr="003172F9">
        <w:rPr>
          <w:sz w:val="22"/>
          <w:szCs w:val="22"/>
        </w:rPr>
        <w:t>menjadi</w:t>
      </w:r>
      <w:proofErr w:type="spellEnd"/>
      <w:r w:rsidRPr="003172F9">
        <w:rPr>
          <w:sz w:val="22"/>
          <w:szCs w:val="22"/>
        </w:rPr>
        <w:t xml:space="preserve"> </w:t>
      </w:r>
      <w:proofErr w:type="spellStart"/>
      <w:r w:rsidRPr="003172F9">
        <w:rPr>
          <w:sz w:val="22"/>
          <w:szCs w:val="22"/>
        </w:rPr>
        <w:t>penentu</w:t>
      </w:r>
      <w:proofErr w:type="spellEnd"/>
      <w:r w:rsidRPr="003172F9">
        <w:rPr>
          <w:sz w:val="22"/>
          <w:szCs w:val="22"/>
        </w:rPr>
        <w:t xml:space="preserve"> </w:t>
      </w:r>
      <w:proofErr w:type="spellStart"/>
      <w:r w:rsidRPr="003172F9">
        <w:rPr>
          <w:sz w:val="22"/>
          <w:szCs w:val="22"/>
        </w:rPr>
        <w:t>dalam</w:t>
      </w:r>
      <w:proofErr w:type="spellEnd"/>
      <w:r w:rsidRPr="003172F9">
        <w:rPr>
          <w:sz w:val="22"/>
          <w:szCs w:val="22"/>
        </w:rPr>
        <w:t xml:space="preserve"> proses </w:t>
      </w:r>
      <w:proofErr w:type="spellStart"/>
      <w:r w:rsidRPr="003172F9">
        <w:rPr>
          <w:sz w:val="22"/>
          <w:szCs w:val="22"/>
        </w:rPr>
        <w:t>pembelajaran</w:t>
      </w:r>
      <w:proofErr w:type="spellEnd"/>
      <w:r w:rsidRPr="003172F9">
        <w:rPr>
          <w:sz w:val="22"/>
          <w:szCs w:val="22"/>
        </w:rPr>
        <w:t xml:space="preserve"> </w:t>
      </w:r>
      <w:proofErr w:type="spellStart"/>
      <w:r w:rsidRPr="003172F9">
        <w:rPr>
          <w:sz w:val="22"/>
          <w:szCs w:val="22"/>
        </w:rPr>
        <w:t>menggunakan</w:t>
      </w:r>
      <w:proofErr w:type="spellEnd"/>
      <w:r w:rsidRPr="003172F9">
        <w:rPr>
          <w:sz w:val="22"/>
          <w:szCs w:val="22"/>
        </w:rPr>
        <w:t xml:space="preserve"> </w:t>
      </w:r>
      <w:proofErr w:type="spellStart"/>
      <w:r w:rsidRPr="003172F9">
        <w:rPr>
          <w:sz w:val="22"/>
          <w:szCs w:val="22"/>
        </w:rPr>
        <w:t>pendekatan</w:t>
      </w:r>
      <w:proofErr w:type="spellEnd"/>
      <w:r w:rsidRPr="003172F9">
        <w:rPr>
          <w:sz w:val="22"/>
          <w:szCs w:val="22"/>
        </w:rPr>
        <w:t xml:space="preserve"> </w:t>
      </w:r>
      <w:proofErr w:type="spellStart"/>
      <w:r w:rsidRPr="003172F9">
        <w:rPr>
          <w:sz w:val="22"/>
          <w:szCs w:val="22"/>
        </w:rPr>
        <w:t>mikir</w:t>
      </w:r>
      <w:proofErr w:type="spellEnd"/>
      <w:r w:rsidRPr="003172F9">
        <w:rPr>
          <w:sz w:val="22"/>
          <w:szCs w:val="22"/>
        </w:rPr>
        <w:t xml:space="preserve"> </w:t>
      </w:r>
      <w:proofErr w:type="spellStart"/>
      <w:r w:rsidRPr="003172F9">
        <w:rPr>
          <w:sz w:val="22"/>
          <w:szCs w:val="22"/>
        </w:rPr>
        <w:t>ini</w:t>
      </w:r>
      <w:proofErr w:type="spellEnd"/>
      <w:r w:rsidRPr="003172F9">
        <w:rPr>
          <w:sz w:val="22"/>
          <w:szCs w:val="22"/>
        </w:rPr>
        <w:t xml:space="preserve">, </w:t>
      </w:r>
      <w:proofErr w:type="spellStart"/>
      <w:r w:rsidRPr="003172F9">
        <w:rPr>
          <w:sz w:val="22"/>
          <w:szCs w:val="22"/>
        </w:rPr>
        <w:t>dikarenakan</w:t>
      </w:r>
      <w:proofErr w:type="spellEnd"/>
      <w:r w:rsidRPr="003172F9">
        <w:rPr>
          <w:sz w:val="22"/>
          <w:szCs w:val="22"/>
        </w:rPr>
        <w:t xml:space="preserve"> </w:t>
      </w:r>
      <w:proofErr w:type="spellStart"/>
      <w:r w:rsidRPr="003172F9">
        <w:rPr>
          <w:sz w:val="22"/>
          <w:szCs w:val="22"/>
        </w:rPr>
        <w:t>dosen</w:t>
      </w:r>
      <w:proofErr w:type="spellEnd"/>
      <w:r w:rsidRPr="003172F9">
        <w:rPr>
          <w:sz w:val="22"/>
          <w:szCs w:val="22"/>
        </w:rPr>
        <w:t xml:space="preserve"> </w:t>
      </w:r>
      <w:proofErr w:type="spellStart"/>
      <w:r w:rsidRPr="003172F9">
        <w:rPr>
          <w:sz w:val="22"/>
          <w:szCs w:val="22"/>
        </w:rPr>
        <w:t>bertindak</w:t>
      </w:r>
      <w:proofErr w:type="spellEnd"/>
      <w:r w:rsidRPr="003172F9">
        <w:rPr>
          <w:sz w:val="22"/>
          <w:szCs w:val="22"/>
        </w:rPr>
        <w:t xml:space="preserve"> </w:t>
      </w:r>
      <w:proofErr w:type="spellStart"/>
      <w:r w:rsidRPr="003172F9">
        <w:rPr>
          <w:sz w:val="22"/>
          <w:szCs w:val="22"/>
        </w:rPr>
        <w:t>sebagai</w:t>
      </w:r>
      <w:proofErr w:type="spellEnd"/>
      <w:r w:rsidRPr="003172F9">
        <w:rPr>
          <w:sz w:val="22"/>
          <w:szCs w:val="22"/>
        </w:rPr>
        <w:t xml:space="preserve"> </w:t>
      </w:r>
      <w:proofErr w:type="spellStart"/>
      <w:r w:rsidRPr="003172F9">
        <w:rPr>
          <w:sz w:val="22"/>
          <w:szCs w:val="22"/>
        </w:rPr>
        <w:t>fasilitator</w:t>
      </w:r>
      <w:proofErr w:type="spellEnd"/>
      <w:r w:rsidRPr="003172F9">
        <w:rPr>
          <w:sz w:val="22"/>
          <w:szCs w:val="22"/>
        </w:rPr>
        <w:t xml:space="preserve">, dan </w:t>
      </w:r>
      <w:proofErr w:type="spellStart"/>
      <w:r w:rsidRPr="003172F9">
        <w:rPr>
          <w:sz w:val="22"/>
          <w:szCs w:val="22"/>
        </w:rPr>
        <w:t>siswa</w:t>
      </w:r>
      <w:proofErr w:type="spellEnd"/>
      <w:r w:rsidRPr="003172F9">
        <w:rPr>
          <w:sz w:val="22"/>
          <w:szCs w:val="22"/>
        </w:rPr>
        <w:t xml:space="preserve"> </w:t>
      </w:r>
      <w:proofErr w:type="spellStart"/>
      <w:r w:rsidRPr="003172F9">
        <w:rPr>
          <w:sz w:val="22"/>
          <w:szCs w:val="22"/>
        </w:rPr>
        <w:t>akan</w:t>
      </w:r>
      <w:proofErr w:type="spellEnd"/>
      <w:r w:rsidRPr="003172F9">
        <w:rPr>
          <w:sz w:val="22"/>
          <w:szCs w:val="22"/>
        </w:rPr>
        <w:t xml:space="preserve"> </w:t>
      </w:r>
      <w:proofErr w:type="spellStart"/>
      <w:r w:rsidRPr="003172F9">
        <w:rPr>
          <w:sz w:val="22"/>
          <w:szCs w:val="22"/>
        </w:rPr>
        <w:t>menjadi</w:t>
      </w:r>
      <w:proofErr w:type="spellEnd"/>
      <w:r w:rsidRPr="003172F9">
        <w:rPr>
          <w:sz w:val="22"/>
          <w:szCs w:val="22"/>
        </w:rPr>
        <w:t xml:space="preserve"> </w:t>
      </w:r>
      <w:proofErr w:type="spellStart"/>
      <w:r w:rsidRPr="003172F9">
        <w:rPr>
          <w:sz w:val="22"/>
          <w:szCs w:val="22"/>
        </w:rPr>
        <w:t>tokoh</w:t>
      </w:r>
      <w:proofErr w:type="spellEnd"/>
      <w:r w:rsidRPr="003172F9">
        <w:rPr>
          <w:sz w:val="22"/>
          <w:szCs w:val="22"/>
        </w:rPr>
        <w:t xml:space="preserve"> </w:t>
      </w:r>
      <w:proofErr w:type="spellStart"/>
      <w:r w:rsidRPr="003172F9">
        <w:rPr>
          <w:sz w:val="22"/>
          <w:szCs w:val="22"/>
        </w:rPr>
        <w:t>atau</w:t>
      </w:r>
      <w:proofErr w:type="spellEnd"/>
      <w:r w:rsidRPr="003172F9">
        <w:rPr>
          <w:sz w:val="22"/>
          <w:szCs w:val="22"/>
        </w:rPr>
        <w:t xml:space="preserve"> </w:t>
      </w:r>
      <w:proofErr w:type="spellStart"/>
      <w:r w:rsidRPr="003172F9">
        <w:rPr>
          <w:sz w:val="22"/>
          <w:szCs w:val="22"/>
        </w:rPr>
        <w:t>peran</w:t>
      </w:r>
      <w:proofErr w:type="spellEnd"/>
      <w:r w:rsidRPr="003172F9">
        <w:rPr>
          <w:sz w:val="22"/>
          <w:szCs w:val="22"/>
        </w:rPr>
        <w:t xml:space="preserve"> </w:t>
      </w:r>
      <w:proofErr w:type="spellStart"/>
      <w:r w:rsidRPr="003172F9">
        <w:rPr>
          <w:sz w:val="22"/>
          <w:szCs w:val="22"/>
        </w:rPr>
        <w:t>utama</w:t>
      </w:r>
      <w:proofErr w:type="spellEnd"/>
      <w:r w:rsidRPr="003172F9">
        <w:rPr>
          <w:sz w:val="22"/>
          <w:szCs w:val="22"/>
        </w:rPr>
        <w:t xml:space="preserve"> </w:t>
      </w:r>
      <w:proofErr w:type="spellStart"/>
      <w:r w:rsidRPr="003172F9">
        <w:rPr>
          <w:sz w:val="22"/>
          <w:szCs w:val="22"/>
        </w:rPr>
        <w:t>dalam</w:t>
      </w:r>
      <w:proofErr w:type="spellEnd"/>
      <w:r w:rsidRPr="003172F9">
        <w:rPr>
          <w:sz w:val="22"/>
          <w:szCs w:val="22"/>
        </w:rPr>
        <w:t xml:space="preserve"> </w:t>
      </w:r>
      <w:proofErr w:type="spellStart"/>
      <w:r w:rsidRPr="003172F9">
        <w:rPr>
          <w:sz w:val="22"/>
          <w:szCs w:val="22"/>
        </w:rPr>
        <w:t>setiap</w:t>
      </w:r>
      <w:proofErr w:type="spellEnd"/>
      <w:r w:rsidRPr="003172F9">
        <w:rPr>
          <w:sz w:val="22"/>
          <w:szCs w:val="22"/>
        </w:rPr>
        <w:t xml:space="preserve"> </w:t>
      </w:r>
      <w:proofErr w:type="spellStart"/>
      <w:r w:rsidRPr="003172F9">
        <w:rPr>
          <w:sz w:val="22"/>
          <w:szCs w:val="22"/>
        </w:rPr>
        <w:t>pembelajaran</w:t>
      </w:r>
      <w:proofErr w:type="spellEnd"/>
      <w:r w:rsidRPr="003172F9">
        <w:rPr>
          <w:sz w:val="22"/>
          <w:szCs w:val="22"/>
        </w:rPr>
        <w:t xml:space="preserve">, </w:t>
      </w:r>
      <w:proofErr w:type="spellStart"/>
      <w:r w:rsidRPr="003172F9">
        <w:rPr>
          <w:sz w:val="22"/>
          <w:szCs w:val="22"/>
        </w:rPr>
        <w:t>dosen</w:t>
      </w:r>
      <w:proofErr w:type="spellEnd"/>
      <w:r w:rsidRPr="003172F9">
        <w:rPr>
          <w:sz w:val="22"/>
          <w:szCs w:val="22"/>
        </w:rPr>
        <w:t xml:space="preserve"> </w:t>
      </w:r>
      <w:proofErr w:type="spellStart"/>
      <w:r w:rsidRPr="003172F9">
        <w:rPr>
          <w:sz w:val="22"/>
          <w:szCs w:val="22"/>
        </w:rPr>
        <w:t>hanya</w:t>
      </w:r>
      <w:proofErr w:type="spellEnd"/>
      <w:r w:rsidRPr="003172F9">
        <w:rPr>
          <w:sz w:val="22"/>
          <w:szCs w:val="22"/>
        </w:rPr>
        <w:t xml:space="preserve"> </w:t>
      </w:r>
      <w:proofErr w:type="spellStart"/>
      <w:r w:rsidRPr="003172F9">
        <w:rPr>
          <w:sz w:val="22"/>
          <w:szCs w:val="22"/>
        </w:rPr>
        <w:t>perlu</w:t>
      </w:r>
      <w:proofErr w:type="spellEnd"/>
      <w:r w:rsidRPr="003172F9">
        <w:rPr>
          <w:sz w:val="22"/>
          <w:szCs w:val="22"/>
        </w:rPr>
        <w:t xml:space="preserve"> </w:t>
      </w:r>
      <w:proofErr w:type="spellStart"/>
      <w:r w:rsidRPr="003172F9">
        <w:rPr>
          <w:sz w:val="22"/>
          <w:szCs w:val="22"/>
        </w:rPr>
        <w:t>mengarahkan</w:t>
      </w:r>
      <w:proofErr w:type="spellEnd"/>
      <w:r w:rsidRPr="003172F9">
        <w:rPr>
          <w:sz w:val="22"/>
          <w:szCs w:val="22"/>
        </w:rPr>
        <w:t xml:space="preserve"> </w:t>
      </w:r>
      <w:proofErr w:type="spellStart"/>
      <w:r w:rsidRPr="003172F9">
        <w:rPr>
          <w:sz w:val="22"/>
          <w:szCs w:val="22"/>
        </w:rPr>
        <w:t>siswa</w:t>
      </w:r>
      <w:proofErr w:type="spellEnd"/>
      <w:r w:rsidRPr="003172F9">
        <w:rPr>
          <w:sz w:val="22"/>
          <w:szCs w:val="22"/>
        </w:rPr>
        <w:t xml:space="preserve"> </w:t>
      </w:r>
      <w:proofErr w:type="spellStart"/>
      <w:r w:rsidRPr="003172F9">
        <w:rPr>
          <w:sz w:val="22"/>
          <w:szCs w:val="22"/>
        </w:rPr>
        <w:t>dalam</w:t>
      </w:r>
      <w:proofErr w:type="spellEnd"/>
      <w:r w:rsidRPr="003172F9">
        <w:rPr>
          <w:sz w:val="22"/>
          <w:szCs w:val="22"/>
        </w:rPr>
        <w:t xml:space="preserve"> proses </w:t>
      </w:r>
      <w:proofErr w:type="spellStart"/>
      <w:r w:rsidRPr="003172F9">
        <w:rPr>
          <w:sz w:val="22"/>
          <w:szCs w:val="22"/>
        </w:rPr>
        <w:t>pembelajaran</w:t>
      </w:r>
      <w:proofErr w:type="spellEnd"/>
      <w:r w:rsidRPr="003172F9">
        <w:rPr>
          <w:sz w:val="22"/>
          <w:szCs w:val="22"/>
        </w:rPr>
        <w:t xml:space="preserve"> </w:t>
      </w:r>
      <w:proofErr w:type="spellStart"/>
      <w:r w:rsidRPr="003172F9">
        <w:rPr>
          <w:sz w:val="22"/>
          <w:szCs w:val="22"/>
        </w:rPr>
        <w:t>berlangsung</w:t>
      </w:r>
      <w:proofErr w:type="spellEnd"/>
      <w:r w:rsidRPr="003172F9">
        <w:rPr>
          <w:sz w:val="22"/>
          <w:szCs w:val="22"/>
        </w:rPr>
        <w:t xml:space="preserve"> dan </w:t>
      </w:r>
      <w:proofErr w:type="spellStart"/>
      <w:r w:rsidRPr="003172F9">
        <w:rPr>
          <w:sz w:val="22"/>
          <w:szCs w:val="22"/>
        </w:rPr>
        <w:t>siswa</w:t>
      </w:r>
      <w:proofErr w:type="spellEnd"/>
      <w:r w:rsidRPr="003172F9">
        <w:rPr>
          <w:sz w:val="22"/>
          <w:szCs w:val="22"/>
        </w:rPr>
        <w:t xml:space="preserve"> </w:t>
      </w:r>
      <w:proofErr w:type="spellStart"/>
      <w:r w:rsidRPr="003172F9">
        <w:rPr>
          <w:sz w:val="22"/>
          <w:szCs w:val="22"/>
        </w:rPr>
        <w:t>akan</w:t>
      </w:r>
      <w:proofErr w:type="spellEnd"/>
      <w:r w:rsidRPr="003172F9">
        <w:rPr>
          <w:sz w:val="22"/>
          <w:szCs w:val="22"/>
        </w:rPr>
        <w:t xml:space="preserve"> </w:t>
      </w:r>
      <w:proofErr w:type="spellStart"/>
      <w:r w:rsidRPr="003172F9">
        <w:rPr>
          <w:sz w:val="22"/>
          <w:szCs w:val="22"/>
        </w:rPr>
        <w:t>menunjukkan</w:t>
      </w:r>
      <w:proofErr w:type="spellEnd"/>
      <w:r w:rsidRPr="003172F9">
        <w:rPr>
          <w:sz w:val="22"/>
          <w:szCs w:val="22"/>
        </w:rPr>
        <w:t xml:space="preserve"> </w:t>
      </w:r>
      <w:proofErr w:type="spellStart"/>
      <w:r w:rsidRPr="003172F9">
        <w:rPr>
          <w:sz w:val="22"/>
          <w:szCs w:val="22"/>
        </w:rPr>
        <w:t>kretifitasnya</w:t>
      </w:r>
      <w:proofErr w:type="spellEnd"/>
      <w:r w:rsidRPr="003172F9">
        <w:rPr>
          <w:sz w:val="22"/>
          <w:szCs w:val="22"/>
        </w:rPr>
        <w:t xml:space="preserve"> masing-masing. </w:t>
      </w:r>
    </w:p>
    <w:p w14:paraId="145C2F08" w14:textId="77777777" w:rsidR="003172F9" w:rsidRPr="003172F9" w:rsidRDefault="003172F9" w:rsidP="003172F9">
      <w:pPr>
        <w:autoSpaceDE w:val="0"/>
        <w:autoSpaceDN w:val="0"/>
        <w:adjustRightInd w:val="0"/>
        <w:spacing w:after="0" w:line="240" w:lineRule="auto"/>
        <w:ind w:firstLine="851"/>
        <w:jc w:val="both"/>
        <w:rPr>
          <w:rFonts w:ascii="Times New Roman" w:hAnsi="Times New Roman" w:cs="Times New Roman"/>
          <w:color w:val="000000"/>
        </w:rPr>
      </w:pPr>
      <w:r w:rsidRPr="003172F9">
        <w:rPr>
          <w:rFonts w:ascii="Times New Roman" w:hAnsi="Times New Roman" w:cs="Times New Roman"/>
          <w:color w:val="000000"/>
        </w:rPr>
        <w:t xml:space="preserve">Dalam mengatasi alokasi waktu yan dirasa kurang cukup terhadap tema/materi yang diajarkan, biasanya dosen meminta tambahan waktu dari jam mata kuliah lain, hal ini tidak ada pemaksaan tetapi sudah dilandasi dengan ketersediaan masing-masing dosen, dan tidak ada rasa keberatan. Upaya yang dilakukan dosen ketika menemukan mahasiswa yang belum meguasai materi yaitu dosen akan menjelaskan ulang, menjawab pertanyaan yang belum dirasa paham dan apabila dalam proses pembelajaran masih dirasa belum jelas dosen akan mengadakan remedial dari materi yang belum dikuasai mahasiswa tersebut. </w:t>
      </w:r>
    </w:p>
    <w:p w14:paraId="2F84F5A3" w14:textId="77777777" w:rsidR="003172F9" w:rsidRPr="003172F9" w:rsidRDefault="003172F9" w:rsidP="003172F9">
      <w:pPr>
        <w:autoSpaceDE w:val="0"/>
        <w:autoSpaceDN w:val="0"/>
        <w:adjustRightInd w:val="0"/>
        <w:spacing w:after="0" w:line="240" w:lineRule="auto"/>
        <w:ind w:firstLine="851"/>
        <w:jc w:val="both"/>
        <w:rPr>
          <w:rFonts w:ascii="Times New Roman" w:hAnsi="Times New Roman" w:cs="Times New Roman"/>
          <w:color w:val="000000"/>
        </w:rPr>
      </w:pPr>
      <w:r w:rsidRPr="003172F9">
        <w:rPr>
          <w:rFonts w:ascii="Times New Roman" w:hAnsi="Times New Roman" w:cs="Times New Roman"/>
          <w:color w:val="000000"/>
        </w:rPr>
        <w:t>Kampus berperan penting dalam pelaksanaan kegiatan pembelajaran menggunakan pendekatan pembelajaran ini, dikarenakan kampus sebagai tempat dan acuan utma kebjakan serta penyedia fasilitas pada setiap kegiatan pembelajaran yang berlangsung di kampus.</w:t>
      </w:r>
    </w:p>
    <w:p w14:paraId="1AD03CBE" w14:textId="77777777" w:rsidR="008656BB" w:rsidRPr="003172F9" w:rsidRDefault="008275EE" w:rsidP="003172F9">
      <w:pPr>
        <w:tabs>
          <w:tab w:val="left" w:pos="1890"/>
        </w:tabs>
        <w:spacing w:after="0"/>
        <w:ind w:firstLine="851"/>
        <w:jc w:val="both"/>
        <w:rPr>
          <w:rFonts w:ascii="Times New Roman" w:hAnsi="Times New Roman" w:cs="Times New Roman"/>
          <w:b/>
          <w:lang w:val="en-US"/>
        </w:rPr>
      </w:pPr>
      <w:r>
        <w:rPr>
          <w:rFonts w:ascii="Times New Roman" w:hAnsi="Times New Roman" w:cs="Times New Roman"/>
          <w:b/>
          <w:lang w:val="en-US"/>
        </w:rPr>
        <w:tab/>
      </w:r>
    </w:p>
    <w:p w14:paraId="41B70649" w14:textId="77777777" w:rsidR="008656BB" w:rsidRDefault="00DB33DF">
      <w:pPr>
        <w:spacing w:after="0"/>
        <w:jc w:val="both"/>
        <w:rPr>
          <w:rFonts w:ascii="Times New Roman" w:hAnsi="Times New Roman" w:cs="Times New Roman"/>
          <w:b/>
          <w:lang w:val="en-US"/>
        </w:rPr>
      </w:pPr>
      <w:r>
        <w:rPr>
          <w:rFonts w:ascii="Times New Roman" w:hAnsi="Times New Roman" w:cs="Times New Roman"/>
          <w:b/>
          <w:lang w:val="en-US"/>
        </w:rPr>
        <w:t>DAFTAR PUSTAKA</w:t>
      </w:r>
    </w:p>
    <w:p w14:paraId="25790061" w14:textId="77777777" w:rsidR="003172F9" w:rsidRDefault="003172F9" w:rsidP="003172F9">
      <w:pPr>
        <w:pStyle w:val="ListParagraph"/>
        <w:ind w:left="0"/>
        <w:rPr>
          <w:szCs w:val="24"/>
          <w:lang w:val="en-US"/>
        </w:rPr>
      </w:pPr>
      <w:r w:rsidRPr="004F719B">
        <w:rPr>
          <w:szCs w:val="24"/>
        </w:rPr>
        <w:t xml:space="preserve">Arikunto,S. (2009). </w:t>
      </w:r>
      <w:r w:rsidRPr="004F719B">
        <w:rPr>
          <w:i/>
          <w:iCs/>
          <w:szCs w:val="24"/>
        </w:rPr>
        <w:t xml:space="preserve">Metodologi Penelitian (Edisi Revisi). </w:t>
      </w:r>
      <w:r w:rsidRPr="004F719B">
        <w:rPr>
          <w:szCs w:val="24"/>
        </w:rPr>
        <w:t>Yogyakarta: Bina Aksara</w:t>
      </w:r>
    </w:p>
    <w:p w14:paraId="2E104542" w14:textId="77777777" w:rsidR="003172F9" w:rsidRDefault="003172F9" w:rsidP="003172F9">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Asikin, M. 2011. </w:t>
      </w:r>
      <w:r>
        <w:rPr>
          <w:rFonts w:ascii="Times New Roman" w:eastAsiaTheme="minorHAnsi" w:hAnsi="Times New Roman" w:cs="Times New Roman"/>
          <w:i/>
          <w:iCs/>
          <w:sz w:val="24"/>
          <w:szCs w:val="24"/>
        </w:rPr>
        <w:t>Dasar-dasar Proses Pembelajaran Matematika 1</w:t>
      </w:r>
      <w:r>
        <w:rPr>
          <w:rFonts w:ascii="Times New Roman" w:eastAsiaTheme="minorHAnsi" w:hAnsi="Times New Roman" w:cs="Times New Roman"/>
          <w:sz w:val="24"/>
          <w:szCs w:val="24"/>
        </w:rPr>
        <w:t>. Semarang:</w:t>
      </w:r>
    </w:p>
    <w:p w14:paraId="413DBB69" w14:textId="77777777" w:rsidR="003172F9" w:rsidRPr="00B74A6C" w:rsidRDefault="003172F9" w:rsidP="003172F9">
      <w:pPr>
        <w:pStyle w:val="ListParagraph"/>
        <w:ind w:left="0"/>
        <w:rPr>
          <w:szCs w:val="24"/>
          <w:lang w:val="en-US"/>
        </w:rPr>
      </w:pPr>
      <w:r>
        <w:rPr>
          <w:rFonts w:eastAsiaTheme="minorHAnsi" w:cs="Times New Roman"/>
          <w:szCs w:val="24"/>
          <w:lang w:val="en-US"/>
        </w:rPr>
        <w:t xml:space="preserve">       </w:t>
      </w:r>
      <w:r>
        <w:rPr>
          <w:rFonts w:eastAsiaTheme="minorHAnsi" w:cs="Times New Roman"/>
          <w:szCs w:val="24"/>
        </w:rPr>
        <w:t>Universitas Negeri Semarang.</w:t>
      </w:r>
    </w:p>
    <w:p w14:paraId="784B7B17" w14:textId="77777777" w:rsidR="003172F9" w:rsidRDefault="003172F9" w:rsidP="003172F9">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Depdikbud. 2013. </w:t>
      </w:r>
      <w:r>
        <w:rPr>
          <w:rFonts w:ascii="Times New Roman" w:eastAsiaTheme="minorHAnsi" w:hAnsi="Times New Roman" w:cs="Times New Roman"/>
          <w:i/>
          <w:iCs/>
          <w:sz w:val="24"/>
          <w:szCs w:val="24"/>
        </w:rPr>
        <w:t>Modul Pengembangan Analisis Hasil Belajar Peserta Didik</w:t>
      </w:r>
      <w:r>
        <w:rPr>
          <w:rFonts w:ascii="Times New Roman" w:eastAsiaTheme="minorHAnsi" w:hAnsi="Times New Roman" w:cs="Times New Roman"/>
          <w:sz w:val="24"/>
          <w:szCs w:val="24"/>
        </w:rPr>
        <w:t>.</w:t>
      </w:r>
    </w:p>
    <w:p w14:paraId="02BE1A4B" w14:textId="77777777" w:rsidR="003172F9" w:rsidRPr="000E3F29" w:rsidRDefault="003172F9" w:rsidP="003172F9">
      <w:pPr>
        <w:pStyle w:val="ListParagraph"/>
        <w:ind w:left="0"/>
        <w:rPr>
          <w:szCs w:val="24"/>
          <w:lang w:val="en-US"/>
        </w:rPr>
      </w:pPr>
      <w:r>
        <w:rPr>
          <w:rFonts w:eastAsiaTheme="minorHAnsi" w:cs="Times New Roman"/>
          <w:szCs w:val="24"/>
          <w:lang w:val="en-US"/>
        </w:rPr>
        <w:t xml:space="preserve">       </w:t>
      </w:r>
      <w:r>
        <w:rPr>
          <w:rFonts w:eastAsiaTheme="minorHAnsi" w:cs="Times New Roman"/>
          <w:szCs w:val="24"/>
        </w:rPr>
        <w:t>Jakarta: Depdikbud.</w:t>
      </w:r>
    </w:p>
    <w:p w14:paraId="52036951" w14:textId="77777777" w:rsidR="003172F9" w:rsidRPr="00850E00" w:rsidRDefault="003172F9" w:rsidP="003172F9">
      <w:pPr>
        <w:autoSpaceDE w:val="0"/>
        <w:autoSpaceDN w:val="0"/>
        <w:adjustRightInd w:val="0"/>
        <w:spacing w:after="0" w:line="240" w:lineRule="auto"/>
        <w:rPr>
          <w:rFonts w:ascii="Times New Roman" w:hAnsi="Times New Roman" w:cs="Times New Roman"/>
          <w:color w:val="000000"/>
          <w:sz w:val="24"/>
          <w:szCs w:val="24"/>
        </w:rPr>
      </w:pPr>
      <w:r w:rsidRPr="00850E00">
        <w:rPr>
          <w:rFonts w:ascii="Times New Roman" w:hAnsi="Times New Roman" w:cs="Times New Roman"/>
          <w:color w:val="000000"/>
          <w:sz w:val="24"/>
          <w:szCs w:val="24"/>
        </w:rPr>
        <w:t>Djabi</w:t>
      </w:r>
      <w:r w:rsidRPr="004F719B">
        <w:rPr>
          <w:rFonts w:ascii="Times New Roman" w:hAnsi="Times New Roman" w:cs="Times New Roman"/>
          <w:color w:val="000000"/>
          <w:sz w:val="24"/>
          <w:szCs w:val="24"/>
        </w:rPr>
        <w:t>di</w:t>
      </w:r>
      <w:r w:rsidRPr="00850E00">
        <w:rPr>
          <w:rFonts w:ascii="Times New Roman" w:hAnsi="Times New Roman" w:cs="Times New Roman"/>
          <w:color w:val="000000"/>
          <w:sz w:val="24"/>
          <w:szCs w:val="24"/>
        </w:rPr>
        <w:t xml:space="preserve">, Faisal.(2017). </w:t>
      </w:r>
      <w:r w:rsidRPr="00850E00">
        <w:rPr>
          <w:rFonts w:ascii="Times New Roman" w:hAnsi="Times New Roman" w:cs="Times New Roman"/>
          <w:i/>
          <w:iCs/>
          <w:color w:val="000000"/>
          <w:sz w:val="24"/>
          <w:szCs w:val="24"/>
        </w:rPr>
        <w:t>Manajemen Pengelolaan Kelas</w:t>
      </w:r>
      <w:r w:rsidRPr="00850E00">
        <w:rPr>
          <w:rFonts w:ascii="Times New Roman" w:hAnsi="Times New Roman" w:cs="Times New Roman"/>
          <w:color w:val="000000"/>
          <w:sz w:val="24"/>
          <w:szCs w:val="24"/>
        </w:rPr>
        <w:t xml:space="preserve">. Malang: Madani </w:t>
      </w:r>
    </w:p>
    <w:p w14:paraId="67EC1980" w14:textId="77777777" w:rsidR="003172F9" w:rsidRPr="004F719B" w:rsidRDefault="003172F9" w:rsidP="003172F9">
      <w:pPr>
        <w:pStyle w:val="ListParagraph"/>
        <w:ind w:left="0"/>
        <w:rPr>
          <w:rFonts w:cs="Times New Roman"/>
          <w:color w:val="000000"/>
          <w:szCs w:val="24"/>
          <w:lang w:val="en-US"/>
        </w:rPr>
      </w:pPr>
      <w:proofErr w:type="spellStart"/>
      <w:proofErr w:type="gramStart"/>
      <w:r w:rsidRPr="004F719B">
        <w:rPr>
          <w:rFonts w:cs="Times New Roman"/>
          <w:color w:val="000000"/>
          <w:szCs w:val="24"/>
          <w:lang w:val="en-US"/>
        </w:rPr>
        <w:t>Djamarah,Syaiful</w:t>
      </w:r>
      <w:proofErr w:type="spellEnd"/>
      <w:proofErr w:type="gramEnd"/>
      <w:r w:rsidRPr="004F719B">
        <w:rPr>
          <w:rFonts w:cs="Times New Roman"/>
          <w:color w:val="000000"/>
          <w:szCs w:val="24"/>
          <w:lang w:val="en-US"/>
        </w:rPr>
        <w:t xml:space="preserve"> </w:t>
      </w:r>
      <w:proofErr w:type="spellStart"/>
      <w:r w:rsidRPr="004F719B">
        <w:rPr>
          <w:rFonts w:cs="Times New Roman"/>
          <w:color w:val="000000"/>
          <w:szCs w:val="24"/>
          <w:lang w:val="en-US"/>
        </w:rPr>
        <w:t>Bahri</w:t>
      </w:r>
      <w:proofErr w:type="spellEnd"/>
      <w:r w:rsidRPr="004F719B">
        <w:rPr>
          <w:rFonts w:cs="Times New Roman"/>
          <w:color w:val="000000"/>
          <w:szCs w:val="24"/>
          <w:lang w:val="en-US"/>
        </w:rPr>
        <w:t xml:space="preserve"> dan Aswan. (2015</w:t>
      </w:r>
      <w:proofErr w:type="gramStart"/>
      <w:r w:rsidRPr="004F719B">
        <w:rPr>
          <w:rFonts w:cs="Times New Roman"/>
          <w:color w:val="000000"/>
          <w:szCs w:val="24"/>
          <w:lang w:val="en-US"/>
        </w:rPr>
        <w:t>).</w:t>
      </w:r>
      <w:r w:rsidRPr="004F719B">
        <w:rPr>
          <w:rFonts w:cs="Times New Roman"/>
          <w:i/>
          <w:iCs/>
          <w:color w:val="000000"/>
          <w:szCs w:val="24"/>
          <w:lang w:val="en-US"/>
        </w:rPr>
        <w:t>Strategi</w:t>
      </w:r>
      <w:proofErr w:type="gramEnd"/>
      <w:r w:rsidRPr="004F719B">
        <w:rPr>
          <w:rFonts w:cs="Times New Roman"/>
          <w:i/>
          <w:iCs/>
          <w:color w:val="000000"/>
          <w:szCs w:val="24"/>
          <w:lang w:val="en-US"/>
        </w:rPr>
        <w:t xml:space="preserve"> </w:t>
      </w:r>
      <w:proofErr w:type="spellStart"/>
      <w:r w:rsidRPr="004F719B">
        <w:rPr>
          <w:rFonts w:cs="Times New Roman"/>
          <w:i/>
          <w:iCs/>
          <w:color w:val="000000"/>
          <w:szCs w:val="24"/>
          <w:lang w:val="en-US"/>
        </w:rPr>
        <w:t>Belajar</w:t>
      </w:r>
      <w:proofErr w:type="spellEnd"/>
      <w:r w:rsidRPr="004F719B">
        <w:rPr>
          <w:rFonts w:cs="Times New Roman"/>
          <w:i/>
          <w:iCs/>
          <w:color w:val="000000"/>
          <w:szCs w:val="24"/>
          <w:lang w:val="en-US"/>
        </w:rPr>
        <w:t xml:space="preserve"> </w:t>
      </w:r>
      <w:proofErr w:type="spellStart"/>
      <w:r w:rsidRPr="004F719B">
        <w:rPr>
          <w:rFonts w:cs="Times New Roman"/>
          <w:i/>
          <w:iCs/>
          <w:color w:val="000000"/>
          <w:szCs w:val="24"/>
          <w:lang w:val="en-US"/>
        </w:rPr>
        <w:t>Mengajar</w:t>
      </w:r>
      <w:proofErr w:type="spellEnd"/>
      <w:r w:rsidRPr="004F719B">
        <w:rPr>
          <w:rFonts w:cs="Times New Roman"/>
          <w:color w:val="000000"/>
          <w:szCs w:val="24"/>
          <w:lang w:val="en-US"/>
        </w:rPr>
        <w:t xml:space="preserve">. Jakarta: </w:t>
      </w:r>
      <w:proofErr w:type="spellStart"/>
      <w:r w:rsidRPr="004F719B">
        <w:rPr>
          <w:rFonts w:cs="Times New Roman"/>
          <w:color w:val="000000"/>
          <w:szCs w:val="24"/>
          <w:lang w:val="en-US"/>
        </w:rPr>
        <w:t>Rineka</w:t>
      </w:r>
      <w:proofErr w:type="spellEnd"/>
      <w:r w:rsidRPr="004F719B">
        <w:rPr>
          <w:rFonts w:cs="Times New Roman"/>
          <w:color w:val="000000"/>
          <w:szCs w:val="24"/>
          <w:lang w:val="en-US"/>
        </w:rPr>
        <w:t xml:space="preserve"> </w:t>
      </w:r>
      <w:proofErr w:type="spellStart"/>
      <w:r w:rsidRPr="004F719B">
        <w:rPr>
          <w:rFonts w:cs="Times New Roman"/>
          <w:color w:val="000000"/>
          <w:szCs w:val="24"/>
          <w:lang w:val="en-US"/>
        </w:rPr>
        <w:t>Cipta</w:t>
      </w:r>
      <w:proofErr w:type="spellEnd"/>
    </w:p>
    <w:p w14:paraId="679B2282" w14:textId="77777777" w:rsidR="003172F9" w:rsidRPr="004F719B" w:rsidRDefault="003172F9" w:rsidP="003172F9">
      <w:pPr>
        <w:pStyle w:val="ListParagraph"/>
        <w:ind w:left="0"/>
        <w:rPr>
          <w:szCs w:val="24"/>
          <w:lang w:val="en-US"/>
        </w:rPr>
      </w:pPr>
      <w:r w:rsidRPr="004F719B">
        <w:rPr>
          <w:szCs w:val="24"/>
        </w:rPr>
        <w:t>Dr. Muh Yaumi.(2018).</w:t>
      </w:r>
      <w:r w:rsidRPr="004F719B">
        <w:rPr>
          <w:i/>
          <w:iCs/>
          <w:szCs w:val="24"/>
        </w:rPr>
        <w:t>Media dan Teknologi Pembelajaran</w:t>
      </w:r>
      <w:r w:rsidRPr="004F719B">
        <w:rPr>
          <w:szCs w:val="24"/>
        </w:rPr>
        <w:t>. Jakarta: Prenadamedia Group</w:t>
      </w:r>
    </w:p>
    <w:p w14:paraId="4587BB5B" w14:textId="77777777" w:rsidR="003172F9" w:rsidRPr="00850E00" w:rsidRDefault="003172F9" w:rsidP="003172F9">
      <w:pPr>
        <w:autoSpaceDE w:val="0"/>
        <w:autoSpaceDN w:val="0"/>
        <w:adjustRightInd w:val="0"/>
        <w:spacing w:after="0" w:line="240" w:lineRule="auto"/>
        <w:ind w:left="426" w:hanging="426"/>
        <w:rPr>
          <w:rFonts w:ascii="Times New Roman" w:hAnsi="Times New Roman" w:cs="Times New Roman"/>
          <w:color w:val="000000"/>
          <w:sz w:val="24"/>
          <w:szCs w:val="24"/>
        </w:rPr>
      </w:pPr>
      <w:r w:rsidRPr="00850E00">
        <w:rPr>
          <w:rFonts w:ascii="Times New Roman" w:hAnsi="Times New Roman" w:cs="Times New Roman"/>
          <w:color w:val="000000"/>
          <w:sz w:val="24"/>
          <w:szCs w:val="24"/>
        </w:rPr>
        <w:t>Ghony, Djunai</w:t>
      </w:r>
      <w:r w:rsidRPr="004F719B">
        <w:rPr>
          <w:rFonts w:ascii="Times New Roman" w:hAnsi="Times New Roman" w:cs="Times New Roman"/>
          <w:color w:val="000000"/>
          <w:sz w:val="24"/>
          <w:szCs w:val="24"/>
        </w:rPr>
        <w:t>di</w:t>
      </w:r>
      <w:r w:rsidRPr="00850E00">
        <w:rPr>
          <w:rFonts w:ascii="Times New Roman" w:hAnsi="Times New Roman" w:cs="Times New Roman"/>
          <w:color w:val="000000"/>
          <w:sz w:val="24"/>
          <w:szCs w:val="24"/>
        </w:rPr>
        <w:t xml:space="preserve"> dan Almansur, Fauzan. (2017). </w:t>
      </w:r>
      <w:r w:rsidRPr="00850E00">
        <w:rPr>
          <w:rFonts w:ascii="Times New Roman" w:hAnsi="Times New Roman" w:cs="Times New Roman"/>
          <w:i/>
          <w:iCs/>
          <w:color w:val="000000"/>
          <w:sz w:val="24"/>
          <w:szCs w:val="24"/>
        </w:rPr>
        <w:t>Metodologi Penelitian Kualitatif</w:t>
      </w:r>
      <w:r w:rsidRPr="00850E00">
        <w:rPr>
          <w:rFonts w:ascii="Times New Roman" w:hAnsi="Times New Roman" w:cs="Times New Roman"/>
          <w:color w:val="000000"/>
          <w:sz w:val="24"/>
          <w:szCs w:val="24"/>
        </w:rPr>
        <w:t>. Jogjakarta: Ar-Ruzz Me</w:t>
      </w:r>
      <w:r w:rsidRPr="004F719B">
        <w:rPr>
          <w:rFonts w:ascii="Times New Roman" w:hAnsi="Times New Roman" w:cs="Times New Roman"/>
          <w:color w:val="000000"/>
          <w:sz w:val="24"/>
          <w:szCs w:val="24"/>
        </w:rPr>
        <w:t>di</w:t>
      </w:r>
      <w:r w:rsidRPr="00850E00">
        <w:rPr>
          <w:rFonts w:ascii="Times New Roman" w:hAnsi="Times New Roman" w:cs="Times New Roman"/>
          <w:color w:val="000000"/>
          <w:sz w:val="24"/>
          <w:szCs w:val="24"/>
        </w:rPr>
        <w:t xml:space="preserve">a </w:t>
      </w:r>
    </w:p>
    <w:p w14:paraId="032B5BA4" w14:textId="77777777" w:rsidR="003172F9" w:rsidRPr="00850E00" w:rsidRDefault="003172F9" w:rsidP="003172F9">
      <w:pPr>
        <w:autoSpaceDE w:val="0"/>
        <w:autoSpaceDN w:val="0"/>
        <w:adjustRightInd w:val="0"/>
        <w:spacing w:after="0" w:line="240" w:lineRule="auto"/>
        <w:rPr>
          <w:rFonts w:ascii="Times New Roman" w:hAnsi="Times New Roman" w:cs="Times New Roman"/>
          <w:color w:val="000000"/>
          <w:sz w:val="24"/>
          <w:szCs w:val="24"/>
        </w:rPr>
      </w:pPr>
      <w:r w:rsidRPr="00850E00">
        <w:rPr>
          <w:rFonts w:ascii="Times New Roman" w:hAnsi="Times New Roman" w:cs="Times New Roman"/>
          <w:color w:val="000000"/>
          <w:sz w:val="24"/>
          <w:szCs w:val="24"/>
        </w:rPr>
        <w:t xml:space="preserve">Gibson, A. (Project </w:t>
      </w:r>
      <w:r w:rsidRPr="004F719B">
        <w:rPr>
          <w:rFonts w:ascii="Times New Roman" w:hAnsi="Times New Roman" w:cs="Times New Roman"/>
          <w:color w:val="000000"/>
          <w:sz w:val="24"/>
          <w:szCs w:val="24"/>
        </w:rPr>
        <w:t>Di</w:t>
      </w:r>
      <w:r w:rsidRPr="00850E00">
        <w:rPr>
          <w:rFonts w:ascii="Times New Roman" w:hAnsi="Times New Roman" w:cs="Times New Roman"/>
          <w:color w:val="000000"/>
          <w:sz w:val="24"/>
          <w:szCs w:val="24"/>
        </w:rPr>
        <w:t xml:space="preserve">rector, 1987), </w:t>
      </w:r>
      <w:r w:rsidRPr="00850E00">
        <w:rPr>
          <w:rFonts w:ascii="Times New Roman" w:hAnsi="Times New Roman" w:cs="Times New Roman"/>
          <w:i/>
          <w:iCs/>
          <w:color w:val="000000"/>
          <w:sz w:val="24"/>
          <w:szCs w:val="24"/>
        </w:rPr>
        <w:t xml:space="preserve">Active Learning: Teaching and Learning in the Junior </w:t>
      </w:r>
      <w:r w:rsidRPr="004F719B">
        <w:rPr>
          <w:rFonts w:ascii="Times New Roman" w:hAnsi="Times New Roman" w:cs="Times New Roman"/>
          <w:i/>
          <w:iCs/>
          <w:color w:val="000000"/>
          <w:sz w:val="24"/>
          <w:szCs w:val="24"/>
        </w:rPr>
        <w:t>Di</w:t>
      </w:r>
      <w:r w:rsidRPr="00850E00">
        <w:rPr>
          <w:rFonts w:ascii="Times New Roman" w:hAnsi="Times New Roman" w:cs="Times New Roman"/>
          <w:i/>
          <w:iCs/>
          <w:color w:val="000000"/>
          <w:sz w:val="24"/>
          <w:szCs w:val="24"/>
        </w:rPr>
        <w:t>vision</w:t>
      </w:r>
      <w:r w:rsidRPr="00850E00">
        <w:rPr>
          <w:rFonts w:ascii="Times New Roman" w:hAnsi="Times New Roman" w:cs="Times New Roman"/>
          <w:color w:val="000000"/>
          <w:sz w:val="24"/>
          <w:szCs w:val="24"/>
        </w:rPr>
        <w:t xml:space="preserve">. North York: North York Board of Education. </w:t>
      </w:r>
    </w:p>
    <w:p w14:paraId="3167644B" w14:textId="77777777" w:rsidR="003172F9" w:rsidRPr="004F719B" w:rsidRDefault="003172F9" w:rsidP="003172F9">
      <w:pPr>
        <w:pStyle w:val="ListParagraph"/>
        <w:ind w:left="426" w:hanging="284"/>
        <w:rPr>
          <w:rFonts w:cs="Times New Roman"/>
          <w:color w:val="000000"/>
          <w:szCs w:val="24"/>
          <w:lang w:val="en-US"/>
        </w:rPr>
      </w:pPr>
      <w:proofErr w:type="spellStart"/>
      <w:proofErr w:type="gramStart"/>
      <w:r w:rsidRPr="004F719B">
        <w:rPr>
          <w:rFonts w:cs="Times New Roman"/>
          <w:color w:val="000000"/>
          <w:szCs w:val="24"/>
          <w:lang w:val="en-US"/>
        </w:rPr>
        <w:t>Hariyanto,H</w:t>
      </w:r>
      <w:proofErr w:type="spellEnd"/>
      <w:r w:rsidRPr="004F719B">
        <w:rPr>
          <w:rFonts w:cs="Times New Roman"/>
          <w:color w:val="000000"/>
          <w:szCs w:val="24"/>
          <w:lang w:val="en-US"/>
        </w:rPr>
        <w:t>.</w:t>
      </w:r>
      <w:proofErr w:type="gramEnd"/>
      <w:r w:rsidRPr="004F719B">
        <w:rPr>
          <w:rFonts w:cs="Times New Roman"/>
          <w:color w:val="000000"/>
          <w:szCs w:val="24"/>
          <w:lang w:val="en-US"/>
        </w:rPr>
        <w:t xml:space="preserve">,&amp; </w:t>
      </w:r>
      <w:proofErr w:type="spellStart"/>
      <w:r w:rsidRPr="004F719B">
        <w:rPr>
          <w:rFonts w:cs="Times New Roman"/>
          <w:color w:val="000000"/>
          <w:szCs w:val="24"/>
          <w:lang w:val="en-US"/>
        </w:rPr>
        <w:t>Warsono,W</w:t>
      </w:r>
      <w:proofErr w:type="spellEnd"/>
      <w:r w:rsidRPr="004F719B">
        <w:rPr>
          <w:rFonts w:cs="Times New Roman"/>
          <w:color w:val="000000"/>
          <w:szCs w:val="24"/>
          <w:lang w:val="en-US"/>
        </w:rPr>
        <w:t>. (2012</w:t>
      </w:r>
      <w:r w:rsidRPr="004F719B">
        <w:rPr>
          <w:rFonts w:cs="Times New Roman"/>
          <w:i/>
          <w:iCs/>
          <w:color w:val="000000"/>
          <w:szCs w:val="24"/>
          <w:lang w:val="en-US"/>
        </w:rPr>
        <w:t xml:space="preserve">). </w:t>
      </w:r>
      <w:proofErr w:type="spellStart"/>
      <w:r w:rsidRPr="004F719B">
        <w:rPr>
          <w:rFonts w:cs="Times New Roman"/>
          <w:i/>
          <w:iCs/>
          <w:color w:val="000000"/>
          <w:szCs w:val="24"/>
          <w:lang w:val="en-US"/>
        </w:rPr>
        <w:t>Pembelajaran</w:t>
      </w:r>
      <w:proofErr w:type="spellEnd"/>
      <w:r w:rsidRPr="004F719B">
        <w:rPr>
          <w:rFonts w:cs="Times New Roman"/>
          <w:i/>
          <w:iCs/>
          <w:color w:val="000000"/>
          <w:szCs w:val="24"/>
          <w:lang w:val="en-US"/>
        </w:rPr>
        <w:t xml:space="preserve"> </w:t>
      </w:r>
      <w:proofErr w:type="spellStart"/>
      <w:r w:rsidRPr="004F719B">
        <w:rPr>
          <w:rFonts w:cs="Times New Roman"/>
          <w:i/>
          <w:iCs/>
          <w:color w:val="000000"/>
          <w:szCs w:val="24"/>
          <w:lang w:val="en-US"/>
        </w:rPr>
        <w:t>Aktif</w:t>
      </w:r>
      <w:proofErr w:type="spellEnd"/>
      <w:r w:rsidRPr="004F719B">
        <w:rPr>
          <w:rFonts w:cs="Times New Roman"/>
          <w:i/>
          <w:iCs/>
          <w:color w:val="000000"/>
          <w:szCs w:val="24"/>
          <w:lang w:val="en-US"/>
        </w:rPr>
        <w:t xml:space="preserve"> </w:t>
      </w:r>
      <w:proofErr w:type="spellStart"/>
      <w:r w:rsidRPr="004F719B">
        <w:rPr>
          <w:rFonts w:cs="Times New Roman"/>
          <w:i/>
          <w:iCs/>
          <w:color w:val="000000"/>
          <w:szCs w:val="24"/>
          <w:lang w:val="en-US"/>
        </w:rPr>
        <w:t>Teori</w:t>
      </w:r>
      <w:proofErr w:type="spellEnd"/>
      <w:r w:rsidRPr="004F719B">
        <w:rPr>
          <w:rFonts w:cs="Times New Roman"/>
          <w:i/>
          <w:iCs/>
          <w:color w:val="000000"/>
          <w:szCs w:val="24"/>
          <w:lang w:val="en-US"/>
        </w:rPr>
        <w:t xml:space="preserve"> dan </w:t>
      </w:r>
      <w:proofErr w:type="spellStart"/>
      <w:r w:rsidRPr="004F719B">
        <w:rPr>
          <w:rFonts w:cs="Times New Roman"/>
          <w:i/>
          <w:iCs/>
          <w:color w:val="000000"/>
          <w:szCs w:val="24"/>
          <w:lang w:val="en-US"/>
        </w:rPr>
        <w:t>Asesmen</w:t>
      </w:r>
      <w:proofErr w:type="spellEnd"/>
      <w:r w:rsidRPr="004F719B">
        <w:rPr>
          <w:rFonts w:cs="Times New Roman"/>
          <w:color w:val="000000"/>
          <w:szCs w:val="24"/>
          <w:lang w:val="en-US"/>
        </w:rPr>
        <w:t xml:space="preserve">. Bandung: </w:t>
      </w:r>
      <w:r>
        <w:rPr>
          <w:rFonts w:cs="Times New Roman"/>
          <w:color w:val="000000"/>
          <w:szCs w:val="24"/>
          <w:lang w:val="en-US"/>
        </w:rPr>
        <w:t xml:space="preserve">    </w:t>
      </w:r>
      <w:proofErr w:type="spellStart"/>
      <w:r w:rsidRPr="004F719B">
        <w:rPr>
          <w:rFonts w:cs="Times New Roman"/>
          <w:color w:val="000000"/>
          <w:szCs w:val="24"/>
          <w:lang w:val="en-US"/>
        </w:rPr>
        <w:t>Rosdakarya</w:t>
      </w:r>
      <w:proofErr w:type="spellEnd"/>
    </w:p>
    <w:p w14:paraId="667F5030" w14:textId="77777777" w:rsidR="003172F9" w:rsidRPr="003172F9" w:rsidRDefault="003172F9" w:rsidP="003172F9">
      <w:pPr>
        <w:autoSpaceDE w:val="0"/>
        <w:autoSpaceDN w:val="0"/>
        <w:adjustRightInd w:val="0"/>
        <w:spacing w:after="0" w:line="240" w:lineRule="auto"/>
        <w:ind w:left="284" w:hanging="284"/>
        <w:rPr>
          <w:rFonts w:ascii="Times New Roman" w:hAnsi="Times New Roman" w:cs="Times New Roman"/>
          <w:color w:val="000000"/>
          <w:sz w:val="24"/>
          <w:szCs w:val="24"/>
          <w:lang w:val="en-US"/>
        </w:rPr>
      </w:pPr>
      <w:r w:rsidRPr="00850E00">
        <w:rPr>
          <w:rFonts w:ascii="Times New Roman" w:hAnsi="Times New Roman" w:cs="Times New Roman"/>
          <w:color w:val="000000"/>
          <w:sz w:val="24"/>
          <w:szCs w:val="24"/>
        </w:rPr>
        <w:t>Mar</w:t>
      </w:r>
      <w:r w:rsidRPr="004F719B">
        <w:rPr>
          <w:rFonts w:ascii="Times New Roman" w:hAnsi="Times New Roman" w:cs="Times New Roman"/>
          <w:color w:val="000000"/>
          <w:sz w:val="24"/>
          <w:szCs w:val="24"/>
        </w:rPr>
        <w:t>di</w:t>
      </w:r>
      <w:r w:rsidRPr="00850E00">
        <w:rPr>
          <w:rFonts w:ascii="Times New Roman" w:hAnsi="Times New Roman" w:cs="Times New Roman"/>
          <w:color w:val="000000"/>
          <w:sz w:val="24"/>
          <w:szCs w:val="24"/>
        </w:rPr>
        <w:t xml:space="preserve">ah Kalsum. (2018). </w:t>
      </w:r>
      <w:r w:rsidRPr="00850E00">
        <w:rPr>
          <w:rFonts w:ascii="Times New Roman" w:hAnsi="Times New Roman" w:cs="Times New Roman"/>
          <w:i/>
          <w:iCs/>
          <w:color w:val="000000"/>
          <w:sz w:val="24"/>
          <w:szCs w:val="24"/>
        </w:rPr>
        <w:t xml:space="preserve">Penggunaan Metode Pembelajaran dalam Peningkatan Hasil Belajar </w:t>
      </w:r>
      <w:r w:rsidRPr="004F719B">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Mahasiswa</w:t>
      </w:r>
      <w:r w:rsidRPr="00850E00">
        <w:rPr>
          <w:rFonts w:ascii="Times New Roman" w:hAnsi="Times New Roman" w:cs="Times New Roman"/>
          <w:i/>
          <w:iCs/>
          <w:color w:val="000000"/>
          <w:sz w:val="24"/>
          <w:szCs w:val="24"/>
        </w:rPr>
        <w:t xml:space="preserve">. </w:t>
      </w:r>
      <w:r w:rsidRPr="004F719B">
        <w:rPr>
          <w:rFonts w:ascii="Times New Roman" w:hAnsi="Times New Roman" w:cs="Times New Roman"/>
          <w:color w:val="000000"/>
          <w:sz w:val="24"/>
          <w:szCs w:val="24"/>
        </w:rPr>
        <w:t>Di</w:t>
      </w:r>
      <w:r w:rsidRPr="00850E00">
        <w:rPr>
          <w:rFonts w:ascii="Times New Roman" w:hAnsi="Times New Roman" w:cs="Times New Roman"/>
          <w:color w:val="000000"/>
          <w:sz w:val="24"/>
          <w:szCs w:val="24"/>
        </w:rPr>
        <w:t xml:space="preserve">akses dari: </w:t>
      </w:r>
      <w:r w:rsidR="00B11BBA">
        <w:fldChar w:fldCharType="begin"/>
      </w:r>
      <w:r w:rsidR="00B11BBA">
        <w:instrText xml:space="preserve"> HYPERLINK "https://scholar.google.co.id/scholar?as_ylo+2016&amp;q=metode+pembelajaran&amp;hl=id&amp;as_sdt=0,5" \l "d=gs_qabs&amp;u=%23p%3DF8nHOSZSmFUJ" </w:instrText>
      </w:r>
      <w:r w:rsidR="00B11BBA">
        <w:fldChar w:fldCharType="separate"/>
      </w:r>
      <w:r w:rsidRPr="004F719B">
        <w:rPr>
          <w:rStyle w:val="Hyperlink"/>
          <w:rFonts w:ascii="Times New Roman" w:hAnsi="Times New Roman" w:cs="Times New Roman"/>
          <w:sz w:val="24"/>
          <w:szCs w:val="24"/>
        </w:rPr>
        <w:t>https://scholar.google.co.id/scholar?as_ylo+2016&amp;q=metode+pembelajaran&amp;hl=id&amp;as_sdt=0,5#d=gs_qabs&amp;u=%23p%3DF8nHOSZSmFUJ</w:t>
      </w:r>
      <w:r w:rsidR="00B11BBA">
        <w:rPr>
          <w:rStyle w:val="Hyperlink"/>
          <w:rFonts w:ascii="Times New Roman" w:hAnsi="Times New Roman" w:cs="Times New Roman"/>
          <w:sz w:val="24"/>
          <w:szCs w:val="24"/>
        </w:rPr>
        <w:fldChar w:fldCharType="end"/>
      </w:r>
      <w:r w:rsidRPr="00850E00">
        <w:rPr>
          <w:rFonts w:ascii="Times New Roman" w:hAnsi="Times New Roman" w:cs="Times New Roman"/>
          <w:color w:val="000000"/>
          <w:sz w:val="24"/>
          <w:szCs w:val="24"/>
        </w:rPr>
        <w:t xml:space="preserve"> </w:t>
      </w:r>
    </w:p>
    <w:p w14:paraId="3D342218" w14:textId="77777777" w:rsidR="003172F9" w:rsidRPr="00850E00" w:rsidRDefault="003172F9" w:rsidP="003172F9">
      <w:pPr>
        <w:autoSpaceDE w:val="0"/>
        <w:autoSpaceDN w:val="0"/>
        <w:adjustRightInd w:val="0"/>
        <w:spacing w:after="0" w:line="240" w:lineRule="auto"/>
        <w:rPr>
          <w:rFonts w:ascii="Times New Roman" w:hAnsi="Times New Roman" w:cs="Times New Roman"/>
          <w:color w:val="000000"/>
          <w:sz w:val="24"/>
          <w:szCs w:val="24"/>
        </w:rPr>
      </w:pPr>
      <w:r w:rsidRPr="00850E00">
        <w:rPr>
          <w:rFonts w:ascii="Times New Roman" w:hAnsi="Times New Roman" w:cs="Times New Roman"/>
          <w:color w:val="000000"/>
          <w:sz w:val="24"/>
          <w:szCs w:val="24"/>
        </w:rPr>
        <w:t>Muhammad Afan</w:t>
      </w:r>
      <w:r w:rsidRPr="004F719B">
        <w:rPr>
          <w:rFonts w:ascii="Times New Roman" w:hAnsi="Times New Roman" w:cs="Times New Roman"/>
          <w:color w:val="000000"/>
          <w:sz w:val="24"/>
          <w:szCs w:val="24"/>
        </w:rPr>
        <w:t>di</w:t>
      </w:r>
      <w:r w:rsidRPr="00850E00">
        <w:rPr>
          <w:rFonts w:ascii="Times New Roman" w:hAnsi="Times New Roman" w:cs="Times New Roman"/>
          <w:color w:val="000000"/>
          <w:sz w:val="24"/>
          <w:szCs w:val="24"/>
        </w:rPr>
        <w:t xml:space="preserve">, Evi Chamalah, dkk. (2013). </w:t>
      </w:r>
      <w:r w:rsidRPr="00850E00">
        <w:rPr>
          <w:rFonts w:ascii="Times New Roman" w:hAnsi="Times New Roman" w:cs="Times New Roman"/>
          <w:i/>
          <w:iCs/>
          <w:color w:val="000000"/>
          <w:sz w:val="24"/>
          <w:szCs w:val="24"/>
        </w:rPr>
        <w:t xml:space="preserve">Model dan Metode Pembelajaran. </w:t>
      </w:r>
      <w:r w:rsidRPr="004F719B">
        <w:rPr>
          <w:rFonts w:ascii="Times New Roman" w:hAnsi="Times New Roman" w:cs="Times New Roman"/>
          <w:color w:val="000000"/>
          <w:sz w:val="24"/>
          <w:szCs w:val="24"/>
        </w:rPr>
        <w:t>Di</w:t>
      </w:r>
      <w:r w:rsidRPr="00850E00">
        <w:rPr>
          <w:rFonts w:ascii="Times New Roman" w:hAnsi="Times New Roman" w:cs="Times New Roman"/>
          <w:color w:val="000000"/>
          <w:sz w:val="24"/>
          <w:szCs w:val="24"/>
        </w:rPr>
        <w:t xml:space="preserve">akses dari : </w:t>
      </w:r>
    </w:p>
    <w:p w14:paraId="140CD8B3" w14:textId="77777777" w:rsidR="003172F9" w:rsidRPr="003172F9" w:rsidRDefault="00B11BBA" w:rsidP="003172F9">
      <w:pPr>
        <w:autoSpaceDE w:val="0"/>
        <w:autoSpaceDN w:val="0"/>
        <w:adjustRightInd w:val="0"/>
        <w:spacing w:after="0" w:line="240" w:lineRule="auto"/>
        <w:ind w:left="284"/>
        <w:rPr>
          <w:rFonts w:ascii="Times New Roman" w:hAnsi="Times New Roman" w:cs="Times New Roman"/>
          <w:color w:val="000000"/>
          <w:sz w:val="24"/>
          <w:szCs w:val="24"/>
          <w:lang w:val="en-US"/>
        </w:rPr>
      </w:pPr>
      <w:hyperlink r:id="rId13" w:anchor="d=gs_qabs&amp;u=%233p%3D0t0lqwlbv8UJ" w:history="1">
        <w:r w:rsidR="003172F9" w:rsidRPr="004F719B">
          <w:rPr>
            <w:rStyle w:val="Hyperlink"/>
            <w:rFonts w:ascii="Times New Roman" w:hAnsi="Times New Roman" w:cs="Times New Roman"/>
            <w:sz w:val="24"/>
            <w:szCs w:val="24"/>
          </w:rPr>
          <w:t>https://scholar.google.co.id/scholar?hl=id&amp;as_sdt=0%2C5&amp;q=metode+pembelajaran&amp;oq=metode+#d=gs_qabs&amp;u=%233p%3D0t0lqwlbv8UJ</w:t>
        </w:r>
      </w:hyperlink>
      <w:r w:rsidR="003172F9" w:rsidRPr="00850E00">
        <w:rPr>
          <w:rFonts w:ascii="Times New Roman" w:hAnsi="Times New Roman" w:cs="Times New Roman"/>
          <w:color w:val="000000"/>
          <w:sz w:val="24"/>
          <w:szCs w:val="24"/>
        </w:rPr>
        <w:t xml:space="preserve"> </w:t>
      </w:r>
    </w:p>
    <w:p w14:paraId="4BE206AB" w14:textId="77777777" w:rsidR="003172F9" w:rsidRPr="004F719B" w:rsidRDefault="003172F9" w:rsidP="003172F9">
      <w:pPr>
        <w:pStyle w:val="ListParagraph"/>
        <w:ind w:left="426" w:hanging="426"/>
        <w:rPr>
          <w:rFonts w:cs="Times New Roman"/>
          <w:color w:val="000000"/>
          <w:szCs w:val="24"/>
          <w:lang w:val="en-US"/>
        </w:rPr>
      </w:pPr>
      <w:r w:rsidRPr="004F719B">
        <w:rPr>
          <w:rFonts w:cs="Times New Roman"/>
          <w:color w:val="000000"/>
          <w:szCs w:val="24"/>
          <w:lang w:val="en-US"/>
        </w:rPr>
        <w:t xml:space="preserve">Nana </w:t>
      </w:r>
      <w:proofErr w:type="spellStart"/>
      <w:r w:rsidRPr="004F719B">
        <w:rPr>
          <w:rFonts w:cs="Times New Roman"/>
          <w:color w:val="000000"/>
          <w:szCs w:val="24"/>
          <w:lang w:val="en-US"/>
        </w:rPr>
        <w:t>Syaodih</w:t>
      </w:r>
      <w:proofErr w:type="spellEnd"/>
      <w:r w:rsidRPr="004F719B">
        <w:rPr>
          <w:rFonts w:cs="Times New Roman"/>
          <w:color w:val="000000"/>
          <w:szCs w:val="24"/>
          <w:lang w:val="en-US"/>
        </w:rPr>
        <w:t xml:space="preserve"> </w:t>
      </w:r>
      <w:proofErr w:type="spellStart"/>
      <w:proofErr w:type="gramStart"/>
      <w:r w:rsidRPr="004F719B">
        <w:rPr>
          <w:rFonts w:cs="Times New Roman"/>
          <w:color w:val="000000"/>
          <w:szCs w:val="24"/>
          <w:lang w:val="en-US"/>
        </w:rPr>
        <w:t>Sukmadinata</w:t>
      </w:r>
      <w:proofErr w:type="spellEnd"/>
      <w:r w:rsidRPr="004F719B">
        <w:rPr>
          <w:rFonts w:cs="Times New Roman"/>
          <w:color w:val="000000"/>
          <w:szCs w:val="24"/>
          <w:lang w:val="en-US"/>
        </w:rPr>
        <w:t>.(</w:t>
      </w:r>
      <w:proofErr w:type="gramEnd"/>
      <w:r w:rsidRPr="004F719B">
        <w:rPr>
          <w:rFonts w:cs="Times New Roman"/>
          <w:color w:val="000000"/>
          <w:szCs w:val="24"/>
          <w:lang w:val="en-US"/>
        </w:rPr>
        <w:t xml:space="preserve">2010). </w:t>
      </w:r>
      <w:proofErr w:type="spellStart"/>
      <w:r w:rsidRPr="004F719B">
        <w:rPr>
          <w:rFonts w:cs="Times New Roman"/>
          <w:i/>
          <w:iCs/>
          <w:color w:val="000000"/>
          <w:szCs w:val="24"/>
          <w:lang w:val="en-US"/>
        </w:rPr>
        <w:t>Metode</w:t>
      </w:r>
      <w:proofErr w:type="spellEnd"/>
      <w:r w:rsidRPr="004F719B">
        <w:rPr>
          <w:rFonts w:cs="Times New Roman"/>
          <w:i/>
          <w:iCs/>
          <w:color w:val="000000"/>
          <w:szCs w:val="24"/>
          <w:lang w:val="en-US"/>
        </w:rPr>
        <w:t xml:space="preserve"> </w:t>
      </w:r>
      <w:proofErr w:type="spellStart"/>
      <w:r w:rsidRPr="004F719B">
        <w:rPr>
          <w:rFonts w:cs="Times New Roman"/>
          <w:i/>
          <w:iCs/>
          <w:color w:val="000000"/>
          <w:szCs w:val="24"/>
          <w:lang w:val="en-US"/>
        </w:rPr>
        <w:t>Penelitian</w:t>
      </w:r>
      <w:proofErr w:type="spellEnd"/>
      <w:r w:rsidRPr="004F719B">
        <w:rPr>
          <w:rFonts w:cs="Times New Roman"/>
          <w:i/>
          <w:iCs/>
          <w:color w:val="000000"/>
          <w:szCs w:val="24"/>
          <w:lang w:val="en-US"/>
        </w:rPr>
        <w:t xml:space="preserve"> Pendidikan</w:t>
      </w:r>
      <w:r w:rsidRPr="004F719B">
        <w:rPr>
          <w:rFonts w:cs="Times New Roman"/>
          <w:color w:val="000000"/>
          <w:szCs w:val="24"/>
          <w:lang w:val="en-US"/>
        </w:rPr>
        <w:t xml:space="preserve">. </w:t>
      </w:r>
      <w:proofErr w:type="gramStart"/>
      <w:r w:rsidRPr="004F719B">
        <w:rPr>
          <w:rFonts w:cs="Times New Roman"/>
          <w:color w:val="000000"/>
          <w:szCs w:val="24"/>
          <w:lang w:val="en-US"/>
        </w:rPr>
        <w:t>Bandung :</w:t>
      </w:r>
      <w:proofErr w:type="gramEnd"/>
      <w:r w:rsidRPr="004F719B">
        <w:rPr>
          <w:rFonts w:cs="Times New Roman"/>
          <w:color w:val="000000"/>
          <w:szCs w:val="24"/>
          <w:lang w:val="en-US"/>
        </w:rPr>
        <w:t xml:space="preserve"> PT </w:t>
      </w:r>
      <w:r>
        <w:rPr>
          <w:rFonts w:cs="Times New Roman"/>
          <w:color w:val="000000"/>
          <w:szCs w:val="24"/>
          <w:lang w:val="en-US"/>
        </w:rPr>
        <w:t xml:space="preserve"> </w:t>
      </w:r>
      <w:proofErr w:type="spellStart"/>
      <w:r w:rsidRPr="004F719B">
        <w:rPr>
          <w:rFonts w:cs="Times New Roman"/>
          <w:color w:val="000000"/>
          <w:szCs w:val="24"/>
          <w:lang w:val="en-US"/>
        </w:rPr>
        <w:t>Remaja</w:t>
      </w:r>
      <w:proofErr w:type="spellEnd"/>
      <w:r w:rsidRPr="004F719B">
        <w:rPr>
          <w:rFonts w:cs="Times New Roman"/>
          <w:color w:val="000000"/>
          <w:szCs w:val="24"/>
          <w:lang w:val="en-US"/>
        </w:rPr>
        <w:t xml:space="preserve"> </w:t>
      </w:r>
      <w:proofErr w:type="spellStart"/>
      <w:r w:rsidRPr="004F719B">
        <w:rPr>
          <w:rFonts w:cs="Times New Roman"/>
          <w:color w:val="000000"/>
          <w:szCs w:val="24"/>
          <w:lang w:val="en-US"/>
        </w:rPr>
        <w:t>Rosdakarya</w:t>
      </w:r>
      <w:proofErr w:type="spellEnd"/>
    </w:p>
    <w:p w14:paraId="3926BE70" w14:textId="77777777" w:rsidR="003172F9" w:rsidRPr="00850E00" w:rsidRDefault="003172F9" w:rsidP="003172F9">
      <w:pPr>
        <w:autoSpaceDE w:val="0"/>
        <w:autoSpaceDN w:val="0"/>
        <w:adjustRightInd w:val="0"/>
        <w:spacing w:after="0" w:line="240" w:lineRule="auto"/>
        <w:rPr>
          <w:rFonts w:ascii="Times New Roman" w:hAnsi="Times New Roman" w:cs="Times New Roman"/>
          <w:color w:val="000000"/>
          <w:sz w:val="24"/>
          <w:szCs w:val="24"/>
        </w:rPr>
      </w:pPr>
      <w:r w:rsidRPr="00850E00">
        <w:rPr>
          <w:rFonts w:ascii="Times New Roman" w:hAnsi="Times New Roman" w:cs="Times New Roman"/>
          <w:color w:val="000000"/>
          <w:sz w:val="24"/>
          <w:szCs w:val="24"/>
        </w:rPr>
        <w:t xml:space="preserve">Radno Harsanto.(2007). </w:t>
      </w:r>
      <w:r w:rsidRPr="00850E00">
        <w:rPr>
          <w:rFonts w:ascii="Times New Roman" w:hAnsi="Times New Roman" w:cs="Times New Roman"/>
          <w:i/>
          <w:iCs/>
          <w:color w:val="000000"/>
          <w:sz w:val="24"/>
          <w:szCs w:val="24"/>
        </w:rPr>
        <w:t xml:space="preserve">Pengelolaan Kelas yang </w:t>
      </w:r>
      <w:r w:rsidRPr="004F719B">
        <w:rPr>
          <w:rFonts w:ascii="Times New Roman" w:hAnsi="Times New Roman" w:cs="Times New Roman"/>
          <w:i/>
          <w:iCs/>
          <w:color w:val="000000"/>
          <w:sz w:val="24"/>
          <w:szCs w:val="24"/>
        </w:rPr>
        <w:t>Di</w:t>
      </w:r>
      <w:r w:rsidRPr="00850E00">
        <w:rPr>
          <w:rFonts w:ascii="Times New Roman" w:hAnsi="Times New Roman" w:cs="Times New Roman"/>
          <w:i/>
          <w:iCs/>
          <w:color w:val="000000"/>
          <w:sz w:val="24"/>
          <w:szCs w:val="24"/>
        </w:rPr>
        <w:t>namis</w:t>
      </w:r>
      <w:r w:rsidRPr="00850E00">
        <w:rPr>
          <w:rFonts w:ascii="Times New Roman" w:hAnsi="Times New Roman" w:cs="Times New Roman"/>
          <w:color w:val="000000"/>
          <w:sz w:val="24"/>
          <w:szCs w:val="24"/>
        </w:rPr>
        <w:t xml:space="preserve">. Yogyakarta: Kanisus </w:t>
      </w:r>
    </w:p>
    <w:p w14:paraId="1E64B33E" w14:textId="77777777" w:rsidR="003172F9" w:rsidRPr="00850E00" w:rsidRDefault="003172F9" w:rsidP="003172F9">
      <w:pPr>
        <w:autoSpaceDE w:val="0"/>
        <w:autoSpaceDN w:val="0"/>
        <w:adjustRightInd w:val="0"/>
        <w:spacing w:after="0" w:line="240" w:lineRule="auto"/>
        <w:ind w:left="284" w:hanging="284"/>
        <w:rPr>
          <w:rFonts w:ascii="Times New Roman" w:hAnsi="Times New Roman" w:cs="Times New Roman"/>
          <w:color w:val="000000"/>
          <w:sz w:val="24"/>
          <w:szCs w:val="24"/>
        </w:rPr>
      </w:pPr>
      <w:r w:rsidRPr="00850E00">
        <w:rPr>
          <w:rFonts w:ascii="Times New Roman" w:hAnsi="Times New Roman" w:cs="Times New Roman"/>
          <w:color w:val="000000"/>
          <w:sz w:val="24"/>
          <w:szCs w:val="24"/>
        </w:rPr>
        <w:t>Ru</w:t>
      </w:r>
      <w:r w:rsidRPr="004F719B">
        <w:rPr>
          <w:rFonts w:ascii="Times New Roman" w:hAnsi="Times New Roman" w:cs="Times New Roman"/>
          <w:color w:val="000000"/>
          <w:sz w:val="24"/>
          <w:szCs w:val="24"/>
        </w:rPr>
        <w:t>di</w:t>
      </w:r>
      <w:r w:rsidRPr="00850E00">
        <w:rPr>
          <w:rFonts w:ascii="Times New Roman" w:hAnsi="Times New Roman" w:cs="Times New Roman"/>
          <w:color w:val="000000"/>
          <w:sz w:val="24"/>
          <w:szCs w:val="24"/>
        </w:rPr>
        <w:t xml:space="preserve"> Susilana, Cepi Riyana.(2008).</w:t>
      </w:r>
      <w:r w:rsidRPr="00850E00">
        <w:rPr>
          <w:rFonts w:ascii="Times New Roman" w:hAnsi="Times New Roman" w:cs="Times New Roman"/>
          <w:i/>
          <w:iCs/>
          <w:color w:val="000000"/>
          <w:sz w:val="24"/>
          <w:szCs w:val="24"/>
        </w:rPr>
        <w:t>Me</w:t>
      </w:r>
      <w:r w:rsidRPr="004F719B">
        <w:rPr>
          <w:rFonts w:ascii="Times New Roman" w:hAnsi="Times New Roman" w:cs="Times New Roman"/>
          <w:i/>
          <w:iCs/>
          <w:color w:val="000000"/>
          <w:sz w:val="24"/>
          <w:szCs w:val="24"/>
        </w:rPr>
        <w:t>di</w:t>
      </w:r>
      <w:r w:rsidRPr="00850E00">
        <w:rPr>
          <w:rFonts w:ascii="Times New Roman" w:hAnsi="Times New Roman" w:cs="Times New Roman"/>
          <w:i/>
          <w:iCs/>
          <w:color w:val="000000"/>
          <w:sz w:val="24"/>
          <w:szCs w:val="24"/>
        </w:rPr>
        <w:t xml:space="preserve">a Pembelajaran: Hakikat Pengembangan, Pemanfaatan , dan Penilaian. </w:t>
      </w:r>
      <w:r w:rsidRPr="004F719B">
        <w:rPr>
          <w:rFonts w:ascii="Times New Roman" w:hAnsi="Times New Roman" w:cs="Times New Roman"/>
          <w:color w:val="000000"/>
          <w:sz w:val="24"/>
          <w:szCs w:val="24"/>
        </w:rPr>
        <w:t>Di</w:t>
      </w:r>
      <w:r w:rsidRPr="00850E00">
        <w:rPr>
          <w:rFonts w:ascii="Times New Roman" w:hAnsi="Times New Roman" w:cs="Times New Roman"/>
          <w:color w:val="000000"/>
          <w:sz w:val="24"/>
          <w:szCs w:val="24"/>
        </w:rPr>
        <w:t xml:space="preserve">akses dari : </w:t>
      </w:r>
    </w:p>
    <w:p w14:paraId="183D2239" w14:textId="77777777" w:rsidR="003172F9" w:rsidRPr="003172F9" w:rsidRDefault="00B11BBA" w:rsidP="003172F9">
      <w:pPr>
        <w:pStyle w:val="ListParagraph"/>
        <w:tabs>
          <w:tab w:val="left" w:pos="2410"/>
        </w:tabs>
        <w:ind w:left="284"/>
        <w:rPr>
          <w:rFonts w:cs="Times New Roman"/>
          <w:color w:val="000000"/>
          <w:szCs w:val="24"/>
          <w:u w:val="single"/>
          <w:lang w:val="en-US"/>
        </w:rPr>
      </w:pPr>
      <w:hyperlink r:id="rId14" w:anchor="d=gs_qabs%u=%23p%3Dw4eqHjVSaUJ" w:history="1">
        <w:r w:rsidR="003172F9" w:rsidRPr="004F719B">
          <w:rPr>
            <w:rStyle w:val="Hyperlink"/>
            <w:rFonts w:cs="Times New Roman"/>
            <w:szCs w:val="24"/>
            <w:lang w:val="en-US"/>
          </w:rPr>
          <w:t>https://scholar.google.co.id/scholar?hl=id&amp;as_sdt=0%2C5&amp;q=media+pembelajaran=sd&amp;btnG=#d=gs_qabs%u=%23p%3Dw4eqHjVSaUJ</w:t>
        </w:r>
      </w:hyperlink>
    </w:p>
    <w:p w14:paraId="7C56B03B" w14:textId="77777777" w:rsidR="003172F9" w:rsidRDefault="003172F9" w:rsidP="003172F9">
      <w:pPr>
        <w:spacing w:after="0" w:line="240" w:lineRule="auto"/>
        <w:ind w:left="426" w:hanging="426"/>
        <w:rPr>
          <w:rFonts w:ascii="Times New Roman" w:hAnsi="Times New Roman" w:cs="Times New Roman"/>
          <w:sz w:val="24"/>
          <w:szCs w:val="24"/>
        </w:rPr>
      </w:pPr>
      <w:r w:rsidRPr="004F719B">
        <w:rPr>
          <w:rFonts w:ascii="Times New Roman" w:hAnsi="Times New Roman" w:cs="Times New Roman"/>
          <w:sz w:val="24"/>
          <w:szCs w:val="24"/>
        </w:rPr>
        <w:t xml:space="preserve">Sugiyono.(2016). </w:t>
      </w:r>
      <w:r w:rsidRPr="004F719B">
        <w:rPr>
          <w:rFonts w:ascii="Times New Roman" w:hAnsi="Times New Roman" w:cs="Times New Roman"/>
          <w:i/>
          <w:iCs/>
          <w:sz w:val="24"/>
          <w:szCs w:val="24"/>
        </w:rPr>
        <w:t>Metode Penelitian Kuantitatif, Kualitatif dan R&amp;D</w:t>
      </w:r>
      <w:r w:rsidRPr="004F719B">
        <w:rPr>
          <w:rFonts w:ascii="Times New Roman" w:hAnsi="Times New Roman" w:cs="Times New Roman"/>
          <w:sz w:val="24"/>
          <w:szCs w:val="24"/>
        </w:rPr>
        <w:t xml:space="preserve">. Bandung: PT </w:t>
      </w:r>
      <w:r>
        <w:rPr>
          <w:rFonts w:ascii="Times New Roman" w:hAnsi="Times New Roman" w:cs="Times New Roman"/>
          <w:sz w:val="24"/>
          <w:szCs w:val="24"/>
        </w:rPr>
        <w:t xml:space="preserve">   </w:t>
      </w:r>
      <w:r w:rsidRPr="004F719B">
        <w:rPr>
          <w:rFonts w:ascii="Times New Roman" w:hAnsi="Times New Roman" w:cs="Times New Roman"/>
          <w:sz w:val="24"/>
          <w:szCs w:val="24"/>
        </w:rPr>
        <w:t>Alfabet</w:t>
      </w:r>
    </w:p>
    <w:p w14:paraId="24B3CB3C" w14:textId="77777777" w:rsidR="008656BB" w:rsidRDefault="008656BB" w:rsidP="003172F9">
      <w:pPr>
        <w:widowControl w:val="0"/>
        <w:autoSpaceDE w:val="0"/>
        <w:autoSpaceDN w:val="0"/>
        <w:adjustRightInd w:val="0"/>
        <w:spacing w:after="0" w:line="240" w:lineRule="auto"/>
        <w:jc w:val="both"/>
        <w:rPr>
          <w:rFonts w:ascii="Times New Roman" w:hAnsi="Times New Roman" w:cs="Times New Roman"/>
          <w:color w:val="000000"/>
        </w:rPr>
      </w:pPr>
    </w:p>
    <w:sectPr w:rsidR="008656BB">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BDE70" w14:textId="77777777" w:rsidR="002F5C99" w:rsidRDefault="002F5C99">
      <w:pPr>
        <w:spacing w:line="240" w:lineRule="auto"/>
      </w:pPr>
      <w:r>
        <w:separator/>
      </w:r>
    </w:p>
  </w:endnote>
  <w:endnote w:type="continuationSeparator" w:id="0">
    <w:p w14:paraId="2ADD7117" w14:textId="77777777" w:rsidR="002F5C99" w:rsidRDefault="002F5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985D" w14:textId="77777777" w:rsidR="008656BB" w:rsidRDefault="00DB33DF">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5F4209A4" w14:textId="77777777" w:rsidR="008656BB" w:rsidRDefault="00DB33DF">
    <w:pPr>
      <w:pStyle w:val="Footer"/>
      <w:jc w:val="right"/>
      <w:rPr>
        <w:rFonts w:ascii="Times New Roman" w:hAnsi="Times New Roman" w:cs="Times New Roman"/>
      </w:rPr>
    </w:pPr>
    <w:r>
      <w:rPr>
        <w:rFonts w:ascii="Times New Roman" w:hAnsi="Times New Roman" w:cs="Times New Roman"/>
        <w:lang w:val="en-US"/>
      </w:rPr>
      <w:t>p-ISSN 2580-3735 e-ISSN 2580-1147</w:t>
    </w:r>
  </w:p>
  <w:p w14:paraId="0378BAF7" w14:textId="77777777" w:rsidR="008656BB" w:rsidRDefault="00865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54E9A" w14:textId="77777777" w:rsidR="002F5C99" w:rsidRDefault="002F5C99">
      <w:pPr>
        <w:spacing w:after="0" w:line="240" w:lineRule="auto"/>
      </w:pPr>
      <w:r>
        <w:separator/>
      </w:r>
    </w:p>
  </w:footnote>
  <w:footnote w:type="continuationSeparator" w:id="0">
    <w:p w14:paraId="09D348EA" w14:textId="77777777" w:rsidR="002F5C99" w:rsidRDefault="002F5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C96B" w14:textId="77777777" w:rsidR="008656BB" w:rsidRDefault="00DB33DF">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3D1906CE" w14:textId="77777777" w:rsidR="008656BB" w:rsidRDefault="00865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4123" w14:textId="77777777" w:rsidR="008656BB" w:rsidRDefault="00DB33DF">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594321" w:rsidRPr="00594321">
      <w:rPr>
        <w:rFonts w:ascii="Times New Roman" w:hAnsi="Times New Roman" w:cs="Times New Roman"/>
        <w:noProof/>
      </w:rPr>
      <w:t>3</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34F4CA16" w14:textId="77777777" w:rsidR="008656BB" w:rsidRDefault="00DB33DF">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2DF976D3" w14:textId="77777777" w:rsidR="008656BB" w:rsidRDefault="008656BB">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54C0F"/>
    <w:multiLevelType w:val="multilevel"/>
    <w:tmpl w:val="17A54C0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AD5258C"/>
    <w:multiLevelType w:val="hybridMultilevel"/>
    <w:tmpl w:val="6298EF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F7DF7"/>
    <w:multiLevelType w:val="hybridMultilevel"/>
    <w:tmpl w:val="D1D8F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4"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5" w15:restartNumberingAfterBreak="0">
    <w:nsid w:val="4C1A371E"/>
    <w:multiLevelType w:val="hybridMultilevel"/>
    <w:tmpl w:val="896427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50FC5"/>
    <w:multiLevelType w:val="multilevel"/>
    <w:tmpl w:val="D73CD2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B196736"/>
    <w:multiLevelType w:val="multilevel"/>
    <w:tmpl w:val="81C03D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6155B5"/>
    <w:multiLevelType w:val="hybridMultilevel"/>
    <w:tmpl w:val="2E722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6"/>
  </w:num>
  <w:num w:numId="5">
    <w:abstractNumId w:val="2"/>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zMDYxMDe2NDI0NDBU0lEKTi0uzszPAykwrAUAOCKjvSwAAAA="/>
  </w:docVars>
  <w:rsids>
    <w:rsidRoot w:val="00584E62"/>
    <w:rsid w:val="001028D0"/>
    <w:rsid w:val="002C5423"/>
    <w:rsid w:val="002F5C99"/>
    <w:rsid w:val="003172F9"/>
    <w:rsid w:val="0039487D"/>
    <w:rsid w:val="00474544"/>
    <w:rsid w:val="00496319"/>
    <w:rsid w:val="00584E62"/>
    <w:rsid w:val="00594321"/>
    <w:rsid w:val="00624071"/>
    <w:rsid w:val="00690DB4"/>
    <w:rsid w:val="008275EE"/>
    <w:rsid w:val="008656BB"/>
    <w:rsid w:val="00871DB4"/>
    <w:rsid w:val="00951BCC"/>
    <w:rsid w:val="00A26ABB"/>
    <w:rsid w:val="00B11BBA"/>
    <w:rsid w:val="00B9781A"/>
    <w:rsid w:val="00C075CE"/>
    <w:rsid w:val="00DB33DF"/>
    <w:rsid w:val="00DE3236"/>
    <w:rsid w:val="00E3547F"/>
    <w:rsid w:val="00E51F5E"/>
    <w:rsid w:val="00E84B31"/>
    <w:rsid w:val="00EB6BA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CEB66E"/>
  <w15:docId w15:val="{1D0C8E7D-DEDB-448C-83F4-961F6143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aliases w:val="Body of text,List Paragraph1"/>
    <w:basedOn w:val="Normal"/>
    <w:link w:val="ListParagraphChar"/>
    <w:uiPriority w:val="34"/>
    <w:qFormat/>
    <w:rsid w:val="002C5423"/>
    <w:pPr>
      <w:spacing w:after="0" w:line="240" w:lineRule="auto"/>
      <w:ind w:left="720"/>
      <w:contextualSpacing/>
      <w:jc w:val="both"/>
    </w:pPr>
    <w:rPr>
      <w:rFonts w:ascii="Times New Roman" w:eastAsiaTheme="minorEastAsia" w:hAnsi="Times New Roman" w:cstheme="minorHAnsi"/>
      <w:sz w:val="24"/>
      <w:szCs w:val="32"/>
    </w:rPr>
  </w:style>
  <w:style w:type="paragraph" w:customStyle="1" w:styleId="Default">
    <w:name w:val="Default"/>
    <w:rsid w:val="002C5423"/>
    <w:pPr>
      <w:autoSpaceDE w:val="0"/>
      <w:autoSpaceDN w:val="0"/>
      <w:adjustRightInd w:val="0"/>
    </w:pPr>
    <w:rPr>
      <w:rFonts w:ascii="Times New Roman" w:eastAsiaTheme="minorEastAsia" w:hAnsi="Times New Roman" w:cs="Times New Roman"/>
      <w:color w:val="000000"/>
      <w:sz w:val="24"/>
      <w:szCs w:val="24"/>
    </w:rPr>
  </w:style>
  <w:style w:type="character" w:customStyle="1" w:styleId="ListParagraphChar">
    <w:name w:val="List Paragraph Char"/>
    <w:aliases w:val="Body of text Char,List Paragraph1 Char"/>
    <w:basedOn w:val="DefaultParagraphFont"/>
    <w:link w:val="ListParagraph"/>
    <w:uiPriority w:val="34"/>
    <w:rsid w:val="002C5423"/>
    <w:rPr>
      <w:rFonts w:ascii="Times New Roman" w:eastAsiaTheme="minorEastAsia" w:hAnsi="Times New Roman" w:cstheme="minorHAnsi"/>
      <w:sz w:val="24"/>
      <w:szCs w:val="32"/>
      <w:lang w:val="id-ID"/>
    </w:rPr>
  </w:style>
  <w:style w:type="table" w:styleId="TableGrid">
    <w:name w:val="Table Grid"/>
    <w:basedOn w:val="TableNormal"/>
    <w:rsid w:val="00E3547F"/>
    <w:rPr>
      <w:rFonts w:eastAsiaTheme="minorEastAsia"/>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27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5EE"/>
    <w:rPr>
      <w:rFonts w:ascii="Tahoma" w:eastAsia="Times New Roman" w:hAnsi="Tahoma" w:cs="Tahoma"/>
      <w:sz w:val="16"/>
      <w:szCs w:val="16"/>
      <w:lang w:val="id-ID"/>
    </w:rPr>
  </w:style>
  <w:style w:type="character" w:styleId="Hyperlink">
    <w:name w:val="Hyperlink"/>
    <w:basedOn w:val="DefaultParagraphFont"/>
    <w:uiPriority w:val="99"/>
    <w:unhideWhenUsed/>
    <w:rsid w:val="003172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olar.google.co.id/scholar?hl=id&amp;as_sdt=0%2C5&amp;q=metode+pembelajaran&amp;oq=met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cholar.google.co.id/scholar?hl=id&amp;as_sdt=0%2C5&amp;q=media+pembelajaran=sd&amp;btnG="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7231</Words>
  <Characters>41218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putri ammy</cp:lastModifiedBy>
  <cp:revision>5</cp:revision>
  <dcterms:created xsi:type="dcterms:W3CDTF">2021-11-12T02:12:00Z</dcterms:created>
  <dcterms:modified xsi:type="dcterms:W3CDTF">2021-11-18T04:35:00Z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